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C7" w:rsidRPr="003814EB" w:rsidRDefault="004C74C7" w:rsidP="00381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148" w:rsidRDefault="00526148" w:rsidP="00CC7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A718D" w:rsidRPr="001F2F89" w:rsidRDefault="009A718D" w:rsidP="00EF2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РЕДАКЦІЙНА КОЛЕГІЯ</w:t>
      </w:r>
    </w:p>
    <w:p w:rsidR="009A718D" w:rsidRPr="001F2F89" w:rsidRDefault="009A718D" w:rsidP="00EF2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sz w:val="28"/>
          <w:szCs w:val="28"/>
          <w:lang w:val="uk-UA"/>
        </w:rPr>
        <w:t>журналу</w:t>
      </w:r>
    </w:p>
    <w:p w:rsidR="009A718D" w:rsidRPr="001F2F89" w:rsidRDefault="009A718D" w:rsidP="00EF2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26148" w:rsidRPr="001F2F89">
        <w:rPr>
          <w:rFonts w:ascii="Times New Roman" w:hAnsi="Times New Roman" w:cs="Times New Roman"/>
          <w:b/>
          <w:sz w:val="28"/>
          <w:szCs w:val="28"/>
          <w:lang w:val="uk-UA"/>
        </w:rPr>
        <w:t>УКРАЇНСЬКИЙ ЧАСОПИС ВЕТЕРИНАРНИХ НАУК</w:t>
      </w: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34186" w:rsidRPr="001F2F89" w:rsidRDefault="009A718D" w:rsidP="00EF2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sz w:val="28"/>
          <w:szCs w:val="28"/>
          <w:lang w:val="uk-UA"/>
        </w:rPr>
        <w:t>за спеціальностями: 211 «Ветеринарна медицина»,</w:t>
      </w:r>
    </w:p>
    <w:p w:rsidR="009A718D" w:rsidRPr="001F2F89" w:rsidRDefault="009A718D" w:rsidP="00EF2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sz w:val="28"/>
          <w:szCs w:val="28"/>
          <w:lang w:val="uk-UA"/>
        </w:rPr>
        <w:t>212 «Ветеринарна гігієна, санітарія та експертиза»</w:t>
      </w:r>
    </w:p>
    <w:p w:rsidR="00EF2C1E" w:rsidRPr="001F2F89" w:rsidRDefault="00EF2C1E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18D" w:rsidRPr="001F2F89" w:rsidRDefault="009A718D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Грищенко </w:t>
      </w:r>
      <w:r w:rsidR="002C7A9F" w:rsidRPr="001F2F89">
        <w:rPr>
          <w:rFonts w:ascii="Times New Roman" w:hAnsi="Times New Roman" w:cs="Times New Roman"/>
          <w:b/>
          <w:sz w:val="28"/>
          <w:szCs w:val="28"/>
          <w:lang w:val="uk-UA"/>
        </w:rPr>
        <w:t>Вікторія Анатоліївна</w:t>
      </w: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 (головний редактор); Національний університет біоресурсів і природокористування України, Київ, Україна.</w:t>
      </w:r>
    </w:p>
    <w:p w:rsidR="009A718D" w:rsidRPr="001F2F89" w:rsidRDefault="009A718D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Ткачук </w:t>
      </w:r>
      <w:r w:rsidR="002C7A9F"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Світлана </w:t>
      </w:r>
      <w:proofErr w:type="spellStart"/>
      <w:r w:rsidR="002C7A9F" w:rsidRPr="001F2F89">
        <w:rPr>
          <w:rFonts w:ascii="Times New Roman" w:hAnsi="Times New Roman" w:cs="Times New Roman"/>
          <w:b/>
          <w:sz w:val="28"/>
          <w:szCs w:val="28"/>
          <w:lang w:val="uk-UA"/>
        </w:rPr>
        <w:t>Алімівна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 (заступник головного редактора); Національний університет біоресурсів і природокористування України, Київ, Україна.</w:t>
      </w:r>
    </w:p>
    <w:p w:rsidR="009A718D" w:rsidRPr="001F2F89" w:rsidRDefault="009A718D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</w:t>
      </w:r>
      <w:r w:rsidR="002C7A9F" w:rsidRPr="001F2F89">
        <w:rPr>
          <w:rFonts w:ascii="Times New Roman" w:hAnsi="Times New Roman" w:cs="Times New Roman"/>
          <w:b/>
          <w:sz w:val="28"/>
          <w:szCs w:val="28"/>
          <w:lang w:val="uk-UA"/>
        </w:rPr>
        <w:t>Вікторія Іванівна</w:t>
      </w: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кандидат сільськогосподарських наук, доцент (відповідальний секретар); Національний університет біоресурсів і природокористування України, Київ, Україна.</w:t>
      </w:r>
    </w:p>
    <w:p w:rsidR="0024087B" w:rsidRPr="001F2F89" w:rsidRDefault="009A718D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Куліда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A9F" w:rsidRPr="001F2F89">
        <w:rPr>
          <w:rFonts w:ascii="Times New Roman" w:hAnsi="Times New Roman" w:cs="Times New Roman"/>
          <w:b/>
          <w:sz w:val="28"/>
          <w:szCs w:val="28"/>
          <w:lang w:val="uk-UA"/>
        </w:rPr>
        <w:t>Марія Анатоліївна</w:t>
      </w: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ветеринарних наук, доцент (заступник відповідального секретаря); Національний університет біоресурсів і природокористування України, Київ, Україна.</w:t>
      </w:r>
    </w:p>
    <w:p w:rsidR="00526148" w:rsidRPr="001F2F89" w:rsidRDefault="00526148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Галат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Марина Владиславівна,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доцент;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Горальський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Леонід Петрович, </w:t>
      </w:r>
      <w:r w:rsidRPr="001F2F89">
        <w:rPr>
          <w:rFonts w:ascii="Times New Roman" w:hAnsi="Times New Roman" w:cs="Times New Roman"/>
          <w:bCs/>
          <w:sz w:val="28"/>
          <w:szCs w:val="28"/>
          <w:lang w:val="uk-UA"/>
        </w:rPr>
        <w:t>доктор ветеринарних наук, професор; Поліський національний університет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>, Житомир,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Джозеф </w:t>
      </w: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Адонго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Авуні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>, ветеринарний вірусолог, консультант, регіональний координатор проекту з ящуру в Західній Африці, Аккра, Гана.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Дуро</w:t>
      </w:r>
      <w:proofErr w:type="spellEnd"/>
      <w:r w:rsidRPr="001F2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Сокол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>, доктор, доцент; Сільськогосподарський університет Тирани, Тирана, Албанія.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Егберто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Руеда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Гаррідо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, доцент, Університет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Сантандера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Удес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), Факультет ветеринарної медицини,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Флоридабланка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Сантандер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>, Колумбія.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Єнчу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Валерій Захарович,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Державний аграрний університет Молдови, Кишинів, Молдова.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Засєкін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Дмитро Адамович,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Іллек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Йозеф,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Університет ветеринарних наук Брно, Чеська Республіка.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Карповський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 Іванович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>, доктор ветеринарних наук, професор;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Коваленко В’ячеслав Леонідович,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завідувач сектору розробки нормативно-правової бази з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інституту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Колач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Вроцлавський університет природничих наук, Вроцлав, Польща.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Кухтин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Дмитрович,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Тернопільський національний технічний університет імені Івана Пулюя, Тернопіль,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Лівшиць Григорій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філософських наук, професор Медичної школи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Адельсона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Аріель; Медична школа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Саклера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>; Тель-Авівський університет, Ізраїль.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Малюк Микола Олексійович,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Мельник Олег Петрович,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Недосєков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Володимирович,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Озан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Гундемір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філософії, доцент Стамбульського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університету-Черрахпаша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>, кафедра анатомії, ветеринарної медицини, Стамбул, Туреччина.</w:t>
      </w:r>
    </w:p>
    <w:p w:rsidR="002C7A9F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Пограничний Роман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філософії, доцент, завідувач секції вірусологічної та серологічної лабораторії Університету штату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Канзас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Манхеттен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>, США.</w:t>
      </w:r>
    </w:p>
    <w:p w:rsidR="00CC7295" w:rsidRPr="001F2F89" w:rsidRDefault="00CC7295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7295">
        <w:rPr>
          <w:rFonts w:ascii="Times New Roman" w:hAnsi="Times New Roman" w:cs="Times New Roman"/>
          <w:b/>
          <w:sz w:val="28"/>
          <w:szCs w:val="28"/>
          <w:lang w:val="uk-UA"/>
        </w:rPr>
        <w:t>Постой</w:t>
      </w:r>
      <w:proofErr w:type="spellEnd"/>
      <w:r w:rsidRPr="00CC7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Руслана Вікторівна</w:t>
      </w:r>
      <w:r w:rsidRPr="00CC7295">
        <w:rPr>
          <w:rFonts w:ascii="Times New Roman" w:hAnsi="Times New Roman" w:cs="Times New Roman"/>
          <w:sz w:val="28"/>
          <w:szCs w:val="28"/>
          <w:lang w:val="uk-UA"/>
        </w:rPr>
        <w:t>, доктор ветеринарних наук, доцент;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Предой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Габріель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>, доктор ветеринарних наук, професор; Університет агрономічних наук та ветеринарної медицини, Бухарест, Румунія.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Сиса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Павел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Станіслав,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Варшавський університет природничих наук, Варшава, Польща.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Сорока Наталія Михайлівна,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Цвіліховський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Іванович,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біологічних наук, </w:t>
      </w:r>
      <w:r w:rsidR="001F2F89" w:rsidRPr="00CC7295">
        <w:rPr>
          <w:rFonts w:ascii="Times New Roman" w:hAnsi="Times New Roman" w:cs="Times New Roman"/>
          <w:sz w:val="28"/>
          <w:szCs w:val="28"/>
          <w:lang w:val="uk-UA"/>
        </w:rPr>
        <w:t>професор,</w:t>
      </w:r>
      <w:r w:rsidRPr="00CC7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F89" w:rsidRPr="00CC7295">
        <w:rPr>
          <w:rFonts w:ascii="Times New Roman" w:hAnsi="Times New Roman" w:cs="Times New Roman"/>
          <w:sz w:val="28"/>
          <w:szCs w:val="28"/>
          <w:lang w:val="uk-UA"/>
        </w:rPr>
        <w:t xml:space="preserve">академік НААН; </w:t>
      </w:r>
      <w:r w:rsidRPr="00CC7295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Чень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Ціцзюнь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, доктор ветеринарних наук, професор; </w:t>
      </w:r>
      <w:r w:rsidR="0093386F" w:rsidRPr="001F2F8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F89">
        <w:rPr>
          <w:rFonts w:ascii="Times New Roman" w:hAnsi="Times New Roman" w:cs="Times New Roman"/>
          <w:sz w:val="28"/>
          <w:szCs w:val="28"/>
          <w:lang w:val="uk-UA"/>
        </w:rPr>
        <w:t>Шеньянського</w:t>
      </w:r>
      <w:proofErr w:type="spellEnd"/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університету, Шеньян, Китай.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Шевченко Лариса Василівна,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Національний університет біоресурсів і природокористування України, Київ, Україна.</w:t>
      </w:r>
    </w:p>
    <w:p w:rsidR="002C7A9F" w:rsidRPr="001F2F89" w:rsidRDefault="002C7A9F" w:rsidP="00EF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>Якубчак</w:t>
      </w:r>
      <w:proofErr w:type="spellEnd"/>
      <w:r w:rsidRPr="001F2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Миколаївна,</w:t>
      </w:r>
      <w:r w:rsidRPr="001F2F89">
        <w:rPr>
          <w:rFonts w:ascii="Times New Roman" w:hAnsi="Times New Roman" w:cs="Times New Roman"/>
          <w:sz w:val="28"/>
          <w:szCs w:val="28"/>
          <w:lang w:val="uk-UA"/>
        </w:rPr>
        <w:t xml:space="preserve"> доктор ветеринарних наук, професор; Національний університет біоресурсів і природокористування України, Київ, Україна.</w:t>
      </w:r>
    </w:p>
    <w:sectPr w:rsidR="002C7A9F" w:rsidRPr="001F2F89" w:rsidSect="00FC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AB"/>
    <w:rsid w:val="00086EAB"/>
    <w:rsid w:val="00141BF9"/>
    <w:rsid w:val="001F2F89"/>
    <w:rsid w:val="00232315"/>
    <w:rsid w:val="002340B8"/>
    <w:rsid w:val="0024087B"/>
    <w:rsid w:val="002C7A9F"/>
    <w:rsid w:val="003814EB"/>
    <w:rsid w:val="004C74C7"/>
    <w:rsid w:val="00526148"/>
    <w:rsid w:val="005D6718"/>
    <w:rsid w:val="00760C41"/>
    <w:rsid w:val="0090688C"/>
    <w:rsid w:val="0093386F"/>
    <w:rsid w:val="009A718D"/>
    <w:rsid w:val="00A01E22"/>
    <w:rsid w:val="00AF035A"/>
    <w:rsid w:val="00AF0987"/>
    <w:rsid w:val="00B72D20"/>
    <w:rsid w:val="00BB6870"/>
    <w:rsid w:val="00C01BC1"/>
    <w:rsid w:val="00C34186"/>
    <w:rsid w:val="00C8477F"/>
    <w:rsid w:val="00CC7295"/>
    <w:rsid w:val="00CE6E8C"/>
    <w:rsid w:val="00EF2C1E"/>
    <w:rsid w:val="00FA6D49"/>
    <w:rsid w:val="00FC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5</cp:revision>
  <dcterms:created xsi:type="dcterms:W3CDTF">2021-12-22T18:55:00Z</dcterms:created>
  <dcterms:modified xsi:type="dcterms:W3CDTF">2022-05-04T06:39:00Z</dcterms:modified>
</cp:coreProperties>
</file>