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9A" w:rsidRPr="00416BD5" w:rsidRDefault="00CB659A" w:rsidP="00816D98">
      <w:pPr>
        <w:pStyle w:val="210"/>
        <w:shd w:val="clear" w:color="auto" w:fill="auto"/>
        <w:spacing w:before="0" w:after="0" w:line="240" w:lineRule="auto"/>
        <w:contextualSpacing/>
        <w:rPr>
          <w:rFonts w:ascii="Arial" w:hAnsi="Arial" w:cs="Arial"/>
          <w:i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2"/>
        <w:gridCol w:w="7826"/>
      </w:tblGrid>
      <w:tr w:rsidR="00C947A6" w:rsidRPr="00416BD5" w:rsidTr="00585DFC">
        <w:tc>
          <w:tcPr>
            <w:tcW w:w="1526" w:type="dxa"/>
          </w:tcPr>
          <w:p w:rsidR="00C947A6" w:rsidRPr="00416BD5" w:rsidRDefault="00AA1AD4" w:rsidP="00585DF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</w:pPr>
            <w:r w:rsidRPr="00416BD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13460" cy="960120"/>
                  <wp:effectExtent l="0" t="0" r="0" b="0"/>
                  <wp:docPr id="1" name="Рисунок 5" descr="https://nubip.edu.ua/sites/all/themes/nauu/images/redesign2/nubip-logo-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nubip.edu.ua/sites/all/themes/nauu/images/redesign2/nubip-logo-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</w:tcPr>
          <w:p w:rsidR="00C947A6" w:rsidRPr="00416BD5" w:rsidRDefault="00C947A6" w:rsidP="00585DF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</w:pPr>
            <w:r w:rsidRPr="00416BD5"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  <w:t>МІНІСТЕРСТВО ОСВІТИ І НАУКИ УКРАЇНИ</w:t>
            </w:r>
          </w:p>
          <w:p w:rsidR="00C947A6" w:rsidRPr="00416BD5" w:rsidRDefault="00C947A6" w:rsidP="00585DF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</w:pPr>
          </w:p>
          <w:p w:rsidR="00C947A6" w:rsidRPr="00416BD5" w:rsidRDefault="00C947A6" w:rsidP="00585DF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</w:pPr>
            <w:r w:rsidRPr="00416BD5"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  <w:t xml:space="preserve">НАЦІОНАЛЬНИЙ УНІВЕРСИТЕТ БІОРЕСУРСІВ </w:t>
            </w:r>
          </w:p>
          <w:p w:rsidR="00C947A6" w:rsidRPr="00416BD5" w:rsidRDefault="00C947A6" w:rsidP="00585DF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eastAsia="ru-RU"/>
              </w:rPr>
            </w:pPr>
            <w:r w:rsidRPr="00416BD5"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  <w:t>І ПРИРОДОКОРИСТУВАННЯ УКРАЇНИ</w:t>
            </w:r>
          </w:p>
        </w:tc>
      </w:tr>
    </w:tbl>
    <w:p w:rsidR="00C947A6" w:rsidRPr="00416BD5" w:rsidRDefault="00C947A6" w:rsidP="00C947A6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</w:p>
    <w:p w:rsidR="00E71989" w:rsidRPr="00416BD5" w:rsidRDefault="00E71989" w:rsidP="007675A2">
      <w:pPr>
        <w:pStyle w:val="210"/>
        <w:shd w:val="clear" w:color="auto" w:fill="auto"/>
        <w:spacing w:before="0" w:after="0" w:line="240" w:lineRule="auto"/>
        <w:contextualSpacing/>
        <w:jc w:val="left"/>
        <w:rPr>
          <w:rFonts w:ascii="Arial" w:hAnsi="Arial" w:cs="Arial"/>
          <w:color w:val="000000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ЗАТВЕРДЖЕНО</w:t>
      </w: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416BD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Протокол № </w:t>
      </w:r>
      <w:r w:rsidRPr="00416BD5">
        <w:rPr>
          <w:rFonts w:ascii="Arial" w:hAnsi="Arial" w:cs="Arial"/>
          <w:b w:val="0"/>
          <w:sz w:val="28"/>
          <w:szCs w:val="28"/>
          <w:u w:val="single"/>
        </w:rPr>
        <w:t>_____</w:t>
      </w:r>
      <w:r w:rsidRPr="00416BD5">
        <w:rPr>
          <w:rFonts w:ascii="Arial" w:hAnsi="Arial" w:cs="Arial"/>
          <w:sz w:val="28"/>
          <w:szCs w:val="28"/>
          <w:u w:val="single"/>
        </w:rPr>
        <w:t xml:space="preserve">          </w:t>
      </w: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від </w:t>
      </w:r>
      <w:r w:rsidR="00416BD5">
        <w:rPr>
          <w:rFonts w:ascii="Arial" w:hAnsi="Arial" w:cs="Arial"/>
          <w:sz w:val="28"/>
          <w:szCs w:val="28"/>
        </w:rPr>
        <w:t>«</w:t>
      </w:r>
      <w:r w:rsidRPr="00416BD5">
        <w:rPr>
          <w:rFonts w:ascii="Arial" w:hAnsi="Arial" w:cs="Arial"/>
          <w:sz w:val="28"/>
          <w:szCs w:val="28"/>
          <w:u w:val="single"/>
        </w:rPr>
        <w:t>_____</w:t>
      </w:r>
      <w:r w:rsidR="00416BD5" w:rsidRPr="00416BD5">
        <w:rPr>
          <w:rFonts w:ascii="Arial" w:hAnsi="Arial" w:cs="Arial"/>
          <w:sz w:val="28"/>
          <w:szCs w:val="28"/>
        </w:rPr>
        <w:t>»</w:t>
      </w:r>
      <w:r w:rsidRPr="00416BD5">
        <w:rPr>
          <w:rFonts w:ascii="Arial" w:hAnsi="Arial" w:cs="Arial"/>
          <w:b w:val="0"/>
          <w:sz w:val="28"/>
          <w:szCs w:val="28"/>
        </w:rPr>
        <w:t xml:space="preserve"> </w:t>
      </w:r>
      <w:r w:rsidRPr="00416BD5">
        <w:rPr>
          <w:rFonts w:ascii="Arial" w:hAnsi="Arial" w:cs="Arial"/>
          <w:sz w:val="28"/>
          <w:szCs w:val="28"/>
          <w:u w:val="single"/>
        </w:rPr>
        <w:t>__________</w:t>
      </w:r>
      <w:r w:rsidRPr="00416BD5">
        <w:rPr>
          <w:rFonts w:ascii="Arial" w:hAnsi="Arial" w:cs="Arial"/>
          <w:sz w:val="28"/>
          <w:szCs w:val="28"/>
        </w:rPr>
        <w:t>202</w:t>
      </w:r>
      <w:r w:rsidR="000A222E">
        <w:rPr>
          <w:rFonts w:ascii="Arial" w:hAnsi="Arial" w:cs="Arial"/>
          <w:sz w:val="28"/>
          <w:szCs w:val="28"/>
        </w:rPr>
        <w:t>5</w:t>
      </w:r>
      <w:r w:rsidRPr="00416BD5">
        <w:rPr>
          <w:rFonts w:ascii="Arial" w:hAnsi="Arial" w:cs="Arial"/>
          <w:sz w:val="28"/>
          <w:szCs w:val="28"/>
        </w:rPr>
        <w:t xml:space="preserve"> р.</w:t>
      </w: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>засідання вченої ради НУБіП України</w:t>
      </w: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   Ректор</w:t>
      </w:r>
      <w:r w:rsidRPr="00416BD5">
        <w:rPr>
          <w:rFonts w:ascii="Arial" w:hAnsi="Arial" w:cs="Arial"/>
          <w:sz w:val="28"/>
          <w:szCs w:val="28"/>
          <w:u w:val="single"/>
        </w:rPr>
        <w:t xml:space="preserve">              _____________</w:t>
      </w:r>
      <w:r w:rsidR="00AE2B51">
        <w:rPr>
          <w:rFonts w:ascii="Arial" w:hAnsi="Arial" w:cs="Arial"/>
          <w:sz w:val="28"/>
          <w:szCs w:val="28"/>
        </w:rPr>
        <w:t xml:space="preserve"> </w:t>
      </w:r>
      <w:r w:rsidR="000A222E">
        <w:rPr>
          <w:rFonts w:ascii="Arial" w:hAnsi="Arial" w:cs="Arial"/>
          <w:sz w:val="28"/>
          <w:szCs w:val="28"/>
        </w:rPr>
        <w:t>Вадим ТКАЧУК</w:t>
      </w:r>
    </w:p>
    <w:p w:rsidR="0057654D" w:rsidRPr="00416BD5" w:rsidRDefault="0057654D" w:rsidP="0057654D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57654D" w:rsidRPr="00416BD5" w:rsidRDefault="007675A2" w:rsidP="0057654D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Освітньо-професійна </w:t>
      </w:r>
      <w:r w:rsidR="0057654D" w:rsidRPr="00416BD5">
        <w:rPr>
          <w:rFonts w:ascii="Arial" w:hAnsi="Arial" w:cs="Arial"/>
          <w:sz w:val="28"/>
          <w:szCs w:val="28"/>
        </w:rPr>
        <w:t xml:space="preserve"> програма вводиться в дію з </w:t>
      </w:r>
      <w:r w:rsidR="001E5470">
        <w:rPr>
          <w:rFonts w:ascii="Arial" w:hAnsi="Arial" w:cs="Arial"/>
          <w:sz w:val="28"/>
          <w:szCs w:val="28"/>
        </w:rPr>
        <w:t>__</w:t>
      </w:r>
      <w:r w:rsidR="0057654D" w:rsidRPr="00416BD5">
        <w:rPr>
          <w:rFonts w:ascii="Arial" w:hAnsi="Arial" w:cs="Arial"/>
          <w:sz w:val="28"/>
          <w:szCs w:val="28"/>
          <w:u w:val="single"/>
        </w:rPr>
        <w:t>_</w:t>
      </w:r>
      <w:r w:rsidR="00416BD5" w:rsidRPr="00416BD5">
        <w:rPr>
          <w:rFonts w:ascii="Arial" w:hAnsi="Arial" w:cs="Arial"/>
          <w:sz w:val="28"/>
          <w:szCs w:val="28"/>
          <w:u w:val="single"/>
        </w:rPr>
        <w:t>__</w:t>
      </w:r>
      <w:r w:rsidR="0057654D" w:rsidRPr="00416BD5">
        <w:rPr>
          <w:rFonts w:ascii="Arial" w:hAnsi="Arial" w:cs="Arial"/>
          <w:sz w:val="28"/>
          <w:szCs w:val="28"/>
          <w:u w:val="single"/>
        </w:rPr>
        <w:t>___</w:t>
      </w:r>
      <w:r w:rsidR="0057654D" w:rsidRPr="00416BD5">
        <w:rPr>
          <w:rFonts w:ascii="Arial" w:hAnsi="Arial" w:cs="Arial"/>
          <w:sz w:val="28"/>
          <w:szCs w:val="28"/>
        </w:rPr>
        <w:t>202</w:t>
      </w:r>
      <w:r w:rsidR="000A222E">
        <w:rPr>
          <w:rFonts w:ascii="Arial" w:hAnsi="Arial" w:cs="Arial"/>
          <w:sz w:val="28"/>
          <w:szCs w:val="28"/>
        </w:rPr>
        <w:t>5</w:t>
      </w:r>
      <w:r w:rsidR="0057654D" w:rsidRPr="00416BD5">
        <w:rPr>
          <w:rFonts w:ascii="Arial" w:hAnsi="Arial" w:cs="Arial"/>
          <w:sz w:val="28"/>
          <w:szCs w:val="28"/>
        </w:rPr>
        <w:t xml:space="preserve"> р.</w:t>
      </w: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57654D" w:rsidRPr="00416BD5" w:rsidRDefault="0057654D" w:rsidP="00776DD1">
      <w:pPr>
        <w:pStyle w:val="210"/>
        <w:shd w:val="clear" w:color="auto" w:fill="auto"/>
        <w:spacing w:before="0" w:after="0" w:line="240" w:lineRule="auto"/>
        <w:contextualSpacing/>
        <w:jc w:val="left"/>
        <w:rPr>
          <w:rFonts w:ascii="Arial" w:hAnsi="Arial" w:cs="Arial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57654D" w:rsidRDefault="007675A2" w:rsidP="007675A2">
      <w:pPr>
        <w:pStyle w:val="210"/>
        <w:shd w:val="clear" w:color="auto" w:fill="auto"/>
        <w:spacing w:before="0" w:after="0" w:line="240" w:lineRule="auto"/>
        <w:jc w:val="center"/>
        <w:rPr>
          <w:rStyle w:val="24"/>
          <w:rFonts w:ascii="Arial" w:hAnsi="Arial" w:cs="Arial"/>
          <w:b/>
          <w:sz w:val="28"/>
          <w:u w:val="none"/>
        </w:rPr>
      </w:pPr>
      <w:r w:rsidRPr="007675A2">
        <w:rPr>
          <w:rStyle w:val="24"/>
          <w:rFonts w:ascii="Arial" w:hAnsi="Arial" w:cs="Arial"/>
          <w:b/>
          <w:sz w:val="28"/>
          <w:u w:val="none"/>
        </w:rPr>
        <w:t>ОСВІТНЬО-ПРОФЕСІЙНА ПРОГРАМА</w:t>
      </w:r>
    </w:p>
    <w:p w:rsidR="007675A2" w:rsidRDefault="007675A2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8"/>
          <w:szCs w:val="28"/>
        </w:rPr>
      </w:pPr>
      <w:r w:rsidRPr="00416BD5">
        <w:rPr>
          <w:rFonts w:ascii="Arial" w:hAnsi="Arial" w:cs="Arial"/>
          <w:b w:val="0"/>
          <w:sz w:val="28"/>
          <w:szCs w:val="28"/>
        </w:rPr>
        <w:t>«</w:t>
      </w:r>
      <w:r w:rsidR="00562332">
        <w:rPr>
          <w:rStyle w:val="24"/>
          <w:rFonts w:ascii="Arial" w:hAnsi="Arial" w:cs="Arial"/>
          <w:b/>
          <w:sz w:val="28"/>
          <w:szCs w:val="28"/>
          <w:u w:val="none"/>
        </w:rPr>
        <w:t>Ветеринарна медицина</w:t>
      </w:r>
      <w:r w:rsidRPr="00416BD5">
        <w:rPr>
          <w:rFonts w:ascii="Arial" w:hAnsi="Arial" w:cs="Arial"/>
          <w:b w:val="0"/>
          <w:sz w:val="28"/>
          <w:szCs w:val="28"/>
        </w:rPr>
        <w:t>»</w:t>
      </w:r>
    </w:p>
    <w:p w:rsidR="00800265" w:rsidRDefault="0057654D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br/>
      </w:r>
      <w:r w:rsidR="00800265">
        <w:rPr>
          <w:rFonts w:ascii="Arial" w:hAnsi="Arial" w:cs="Arial"/>
          <w:sz w:val="28"/>
          <w:szCs w:val="28"/>
        </w:rPr>
        <w:t xml:space="preserve">підготовки здобувачів вищої освіти </w:t>
      </w:r>
    </w:p>
    <w:p w:rsidR="00A37B33" w:rsidRDefault="00A37B33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>другого (магістерського) рівня вищої освіти</w:t>
      </w:r>
      <w:r w:rsidRPr="00416BD5">
        <w:rPr>
          <w:rFonts w:ascii="Arial" w:hAnsi="Arial" w:cs="Arial"/>
          <w:sz w:val="28"/>
          <w:szCs w:val="28"/>
        </w:rPr>
        <w:br/>
      </w:r>
    </w:p>
    <w:p w:rsidR="002930F4" w:rsidRPr="00562332" w:rsidRDefault="0057654D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за </w:t>
      </w:r>
      <w:r w:rsidRPr="00562332">
        <w:rPr>
          <w:rFonts w:ascii="Arial" w:hAnsi="Arial" w:cs="Arial"/>
          <w:sz w:val="28"/>
          <w:szCs w:val="28"/>
        </w:rPr>
        <w:t xml:space="preserve">спеціальністю </w:t>
      </w:r>
      <w:r w:rsidR="002930F4" w:rsidRPr="00562332">
        <w:rPr>
          <w:rFonts w:ascii="Arial" w:hAnsi="Arial" w:cs="Arial"/>
          <w:sz w:val="28"/>
          <w:szCs w:val="28"/>
          <w:lang w:val="ru-RU"/>
        </w:rPr>
        <w:t>_</w:t>
      </w:r>
      <w:r w:rsidR="00562332" w:rsidRPr="00562332">
        <w:rPr>
          <w:rFonts w:ascii="Arial" w:hAnsi="Arial" w:cs="Arial"/>
          <w:sz w:val="28"/>
          <w:szCs w:val="28"/>
          <w:u w:val="single"/>
          <w:lang w:val="ru-RU"/>
        </w:rPr>
        <w:t>Н6</w:t>
      </w:r>
      <w:r w:rsidR="002930F4" w:rsidRPr="00562332">
        <w:rPr>
          <w:rFonts w:ascii="Arial" w:hAnsi="Arial" w:cs="Arial"/>
          <w:sz w:val="28"/>
          <w:szCs w:val="28"/>
          <w:lang w:val="ru-RU"/>
        </w:rPr>
        <w:t xml:space="preserve">_ </w:t>
      </w:r>
      <w:r w:rsidR="003B17CA" w:rsidRPr="00562332">
        <w:rPr>
          <w:rFonts w:ascii="Arial" w:hAnsi="Arial" w:cs="Arial"/>
          <w:sz w:val="28"/>
          <w:szCs w:val="28"/>
        </w:rPr>
        <w:t xml:space="preserve">   </w:t>
      </w:r>
      <w:r w:rsidR="002930F4" w:rsidRPr="00562332">
        <w:rPr>
          <w:rFonts w:ascii="Arial" w:hAnsi="Arial" w:cs="Arial"/>
          <w:sz w:val="28"/>
          <w:szCs w:val="28"/>
          <w:lang w:val="ru-RU"/>
        </w:rPr>
        <w:t>_</w:t>
      </w:r>
      <w:proofErr w:type="spellStart"/>
      <w:r w:rsidR="00562332" w:rsidRPr="00562332">
        <w:rPr>
          <w:rFonts w:ascii="Arial" w:hAnsi="Arial" w:cs="Arial"/>
          <w:sz w:val="28"/>
          <w:szCs w:val="28"/>
          <w:u w:val="single"/>
          <w:lang w:val="ru-RU"/>
        </w:rPr>
        <w:t>Ветеринарна</w:t>
      </w:r>
      <w:proofErr w:type="spellEnd"/>
      <w:r w:rsidR="00562332" w:rsidRPr="00562332">
        <w:rPr>
          <w:rFonts w:ascii="Arial" w:hAnsi="Arial" w:cs="Arial"/>
          <w:sz w:val="28"/>
          <w:szCs w:val="28"/>
          <w:u w:val="single"/>
          <w:lang w:val="ru-RU"/>
        </w:rPr>
        <w:t xml:space="preserve"> медицина</w:t>
      </w:r>
      <w:r w:rsidR="002930F4" w:rsidRPr="00562332">
        <w:rPr>
          <w:rFonts w:ascii="Arial" w:hAnsi="Arial" w:cs="Arial"/>
          <w:sz w:val="28"/>
          <w:szCs w:val="28"/>
          <w:lang w:val="ru-RU"/>
        </w:rPr>
        <w:t>_</w:t>
      </w:r>
    </w:p>
    <w:p w:rsidR="002930F4" w:rsidRPr="00A7185E" w:rsidRDefault="002930F4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trike/>
          <w:color w:val="FF0000"/>
          <w:sz w:val="16"/>
          <w:szCs w:val="16"/>
        </w:rPr>
      </w:pPr>
      <w:r w:rsidRPr="00A7185E">
        <w:rPr>
          <w:rFonts w:ascii="Arial" w:hAnsi="Arial" w:cs="Arial"/>
          <w:strike/>
          <w:color w:val="FF0000"/>
          <w:sz w:val="28"/>
          <w:szCs w:val="28"/>
        </w:rPr>
        <w:t xml:space="preserve">                    </w:t>
      </w:r>
      <w:r w:rsidRPr="00A7185E">
        <w:rPr>
          <w:rFonts w:ascii="Arial" w:hAnsi="Arial" w:cs="Arial"/>
          <w:strike/>
          <w:color w:val="FF0000"/>
          <w:sz w:val="16"/>
          <w:szCs w:val="16"/>
        </w:rPr>
        <w:t>код                           на</w:t>
      </w:r>
      <w:r w:rsidR="003B17CA" w:rsidRPr="00A7185E">
        <w:rPr>
          <w:rFonts w:ascii="Arial" w:hAnsi="Arial" w:cs="Arial"/>
          <w:strike/>
          <w:color w:val="FF0000"/>
          <w:sz w:val="16"/>
          <w:szCs w:val="16"/>
        </w:rPr>
        <w:t>йменування</w:t>
      </w:r>
    </w:p>
    <w:p w:rsidR="002930F4" w:rsidRPr="00A7185E" w:rsidRDefault="002930F4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trike/>
          <w:color w:val="FF0000"/>
          <w:sz w:val="28"/>
          <w:szCs w:val="28"/>
        </w:rPr>
      </w:pPr>
    </w:p>
    <w:p w:rsidR="0057654D" w:rsidRPr="00562332" w:rsidRDefault="0057654D" w:rsidP="00562332">
      <w:pPr>
        <w:pStyle w:val="210"/>
        <w:shd w:val="clear" w:color="auto" w:fill="auto"/>
        <w:spacing w:before="0" w:after="0" w:line="240" w:lineRule="auto"/>
        <w:rPr>
          <w:rStyle w:val="24"/>
          <w:rFonts w:ascii="Arial" w:hAnsi="Arial" w:cs="Arial"/>
          <w:b/>
          <w:color w:val="auto"/>
          <w:sz w:val="28"/>
          <w:szCs w:val="28"/>
          <w:u w:val="none"/>
        </w:rPr>
      </w:pPr>
      <w:r w:rsidRPr="00562332">
        <w:rPr>
          <w:rFonts w:ascii="Arial" w:hAnsi="Arial" w:cs="Arial"/>
          <w:sz w:val="28"/>
          <w:szCs w:val="28"/>
        </w:rPr>
        <w:t xml:space="preserve">галузі знань </w:t>
      </w:r>
      <w:r w:rsidR="00562332" w:rsidRPr="00562332">
        <w:rPr>
          <w:rFonts w:ascii="Arial" w:hAnsi="Arial" w:cs="Arial"/>
          <w:sz w:val="28"/>
          <w:szCs w:val="28"/>
          <w:lang w:val="ru-RU"/>
        </w:rPr>
        <w:t>Н</w:t>
      </w:r>
      <w:r w:rsidR="003B17CA" w:rsidRPr="00562332">
        <w:rPr>
          <w:rFonts w:ascii="Arial" w:hAnsi="Arial" w:cs="Arial"/>
          <w:sz w:val="28"/>
          <w:szCs w:val="28"/>
          <w:lang w:val="ru-RU"/>
        </w:rPr>
        <w:t xml:space="preserve">     </w:t>
      </w:r>
      <w:r w:rsidR="00562332" w:rsidRPr="00562332">
        <w:rPr>
          <w:rFonts w:ascii="Arial" w:hAnsi="Arial" w:cs="Arial"/>
          <w:sz w:val="28"/>
          <w:szCs w:val="28"/>
        </w:rPr>
        <w:t>Сільське, лісове, рибне господарство та</w:t>
      </w:r>
      <w:r w:rsidR="00562332" w:rsidRPr="00562332">
        <w:rPr>
          <w:rFonts w:ascii="Arial" w:hAnsi="Arial" w:cs="Arial"/>
          <w:sz w:val="28"/>
          <w:szCs w:val="28"/>
          <w:lang w:val="ru-RU"/>
        </w:rPr>
        <w:t xml:space="preserve"> </w:t>
      </w:r>
      <w:r w:rsidR="00562332" w:rsidRPr="00562332">
        <w:rPr>
          <w:rFonts w:ascii="Arial" w:hAnsi="Arial" w:cs="Arial"/>
          <w:sz w:val="28"/>
          <w:szCs w:val="28"/>
        </w:rPr>
        <w:t>ветеринарна медицина</w:t>
      </w:r>
      <w:r w:rsidRPr="00562332">
        <w:rPr>
          <w:rStyle w:val="24"/>
          <w:rFonts w:ascii="Arial" w:hAnsi="Arial" w:cs="Arial"/>
          <w:b/>
          <w:sz w:val="28"/>
          <w:szCs w:val="28"/>
        </w:rPr>
        <w:br/>
      </w:r>
      <w:r w:rsidR="00E333FB" w:rsidRPr="00562332">
        <w:rPr>
          <w:rFonts w:ascii="Arial" w:hAnsi="Arial" w:cs="Arial"/>
          <w:sz w:val="16"/>
          <w:szCs w:val="16"/>
        </w:rPr>
        <w:t xml:space="preserve">                                </w:t>
      </w:r>
      <w:r w:rsidR="003B17CA" w:rsidRPr="00A7185E">
        <w:rPr>
          <w:rFonts w:ascii="Arial" w:hAnsi="Arial" w:cs="Arial"/>
          <w:strike/>
          <w:color w:val="FF0000"/>
          <w:sz w:val="16"/>
          <w:szCs w:val="16"/>
        </w:rPr>
        <w:t xml:space="preserve">шифр   </w:t>
      </w:r>
      <w:r w:rsidR="00562332" w:rsidRPr="00A7185E">
        <w:rPr>
          <w:rFonts w:ascii="Arial" w:hAnsi="Arial" w:cs="Arial"/>
          <w:strike/>
          <w:color w:val="FF0000"/>
          <w:sz w:val="16"/>
          <w:szCs w:val="16"/>
        </w:rPr>
        <w:t xml:space="preserve">                                                                                            </w:t>
      </w:r>
      <w:r w:rsidR="003B17CA" w:rsidRPr="00A7185E">
        <w:rPr>
          <w:rFonts w:ascii="Arial" w:hAnsi="Arial" w:cs="Arial"/>
          <w:strike/>
          <w:color w:val="FF0000"/>
          <w:sz w:val="16"/>
          <w:szCs w:val="16"/>
        </w:rPr>
        <w:t xml:space="preserve">        найменування</w:t>
      </w:r>
    </w:p>
    <w:p w:rsidR="00562332" w:rsidRPr="008F384B" w:rsidRDefault="0057654D" w:rsidP="00562332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>Кваліфікація:</w:t>
      </w:r>
      <w:r w:rsidRPr="00497031">
        <w:rPr>
          <w:rFonts w:ascii="Arial" w:hAnsi="Arial" w:cs="Arial"/>
          <w:b w:val="0"/>
          <w:sz w:val="28"/>
          <w:szCs w:val="28"/>
        </w:rPr>
        <w:t xml:space="preserve"> </w:t>
      </w:r>
      <w:r w:rsidR="00562332" w:rsidRPr="008F384B">
        <w:rPr>
          <w:rStyle w:val="24"/>
          <w:rFonts w:ascii="Arial" w:hAnsi="Arial" w:cs="Arial"/>
          <w:b/>
          <w:sz w:val="28"/>
          <w:szCs w:val="28"/>
        </w:rPr>
        <w:t>лікар ветеринарної медицини</w:t>
      </w: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8"/>
          <w:szCs w:val="28"/>
          <w:lang w:eastAsia="en-US"/>
        </w:rPr>
      </w:pPr>
    </w:p>
    <w:p w:rsidR="00C947A6" w:rsidRPr="00416BD5" w:rsidRDefault="00C947A6" w:rsidP="007675A2">
      <w:pPr>
        <w:pStyle w:val="210"/>
        <w:shd w:val="clear" w:color="auto" w:fill="auto"/>
        <w:spacing w:before="0" w:after="0" w:line="240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562332" w:rsidRPr="00B679CD" w:rsidRDefault="00562332" w:rsidP="00562332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  <w:r w:rsidRPr="00B679CD">
        <w:rPr>
          <w:rFonts w:ascii="Arial" w:hAnsi="Arial" w:cs="Arial"/>
          <w:b/>
          <w:i/>
          <w:color w:val="000000"/>
          <w:sz w:val="28"/>
          <w:szCs w:val="28"/>
        </w:rPr>
        <w:t xml:space="preserve">Стандарт вищої освіти затверджено </w:t>
      </w:r>
    </w:p>
    <w:p w:rsidR="00562332" w:rsidRPr="00B679CD" w:rsidRDefault="00562332" w:rsidP="00562332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  <w:r w:rsidRPr="00B679CD">
        <w:rPr>
          <w:rFonts w:ascii="Arial" w:hAnsi="Arial" w:cs="Arial"/>
          <w:b/>
          <w:i/>
          <w:color w:val="000000"/>
          <w:sz w:val="28"/>
          <w:szCs w:val="28"/>
        </w:rPr>
        <w:t>наказом МОН України від 24.04.2019 р. №558</w:t>
      </w: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57654D" w:rsidRPr="00416BD5" w:rsidRDefault="0057654D" w:rsidP="00C947A6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562332" w:rsidRDefault="00562332" w:rsidP="00C947A6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562332" w:rsidRDefault="00562332" w:rsidP="00C947A6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562332" w:rsidRDefault="00562332" w:rsidP="00C947A6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CB659A" w:rsidRDefault="00C947A6" w:rsidP="00C947A6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416BD5">
        <w:rPr>
          <w:rFonts w:ascii="Arial" w:hAnsi="Arial" w:cs="Arial"/>
          <w:color w:val="000000"/>
          <w:sz w:val="28"/>
          <w:szCs w:val="28"/>
        </w:rPr>
        <w:t>Київ – 202</w:t>
      </w:r>
      <w:r w:rsidR="000A222E">
        <w:rPr>
          <w:rFonts w:ascii="Arial" w:hAnsi="Arial" w:cs="Arial"/>
          <w:color w:val="000000"/>
          <w:sz w:val="28"/>
          <w:szCs w:val="28"/>
        </w:rPr>
        <w:t>5</w:t>
      </w:r>
    </w:p>
    <w:p w:rsidR="00E439B5" w:rsidRDefault="00E439B5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ЛИСТ </w:t>
      </w:r>
      <w:r w:rsidR="007675A2">
        <w:rPr>
          <w:rFonts w:ascii="Arial" w:hAnsi="Arial" w:cs="Arial"/>
          <w:sz w:val="28"/>
          <w:szCs w:val="28"/>
        </w:rPr>
        <w:t>ПОГОДЖЕННЯ</w:t>
      </w:r>
      <w:r w:rsidR="007675A2">
        <w:rPr>
          <w:rFonts w:ascii="Arial" w:hAnsi="Arial" w:cs="Arial"/>
          <w:sz w:val="28"/>
          <w:szCs w:val="28"/>
        </w:rPr>
        <w:br/>
        <w:t xml:space="preserve">освітньо-професійної </w:t>
      </w:r>
      <w:r w:rsidR="002467F4" w:rsidRPr="00416BD5">
        <w:rPr>
          <w:rFonts w:ascii="Arial" w:hAnsi="Arial" w:cs="Arial"/>
          <w:sz w:val="28"/>
          <w:szCs w:val="28"/>
        </w:rPr>
        <w:t xml:space="preserve"> </w:t>
      </w:r>
      <w:r w:rsidRPr="00416BD5">
        <w:rPr>
          <w:rFonts w:ascii="Arial" w:hAnsi="Arial" w:cs="Arial"/>
          <w:sz w:val="28"/>
          <w:szCs w:val="28"/>
        </w:rPr>
        <w:t xml:space="preserve">програми </w:t>
      </w:r>
    </w:p>
    <w:p w:rsidR="0057654D" w:rsidRPr="00416BD5" w:rsidRDefault="00562332" w:rsidP="00562332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Ветеринарна медицина</w:t>
      </w:r>
    </w:p>
    <w:p w:rsidR="0057654D" w:rsidRPr="00416BD5" w:rsidRDefault="0057654D" w:rsidP="0057654D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</w:p>
    <w:p w:rsidR="000A222E" w:rsidRPr="000A222E" w:rsidRDefault="000A222E" w:rsidP="000A222E">
      <w:pPr>
        <w:spacing w:line="360" w:lineRule="auto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 xml:space="preserve">Проректор з науково-педагогічної </w:t>
      </w:r>
    </w:p>
    <w:p w:rsidR="000A222E" w:rsidRPr="000A222E" w:rsidRDefault="000A222E" w:rsidP="000A222E">
      <w:pPr>
        <w:spacing w:line="360" w:lineRule="auto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роботи та цифрової трансформації  ___________Олена ГЛАЗУНОВА</w:t>
      </w:r>
    </w:p>
    <w:p w:rsidR="000A222E" w:rsidRPr="000A222E" w:rsidRDefault="000A222E" w:rsidP="000A222E">
      <w:pPr>
        <w:spacing w:line="360" w:lineRule="auto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Керівник центру забезпечення якості освіти____ Ярослав РУДИК</w:t>
      </w:r>
    </w:p>
    <w:p w:rsidR="000A222E" w:rsidRPr="000A222E" w:rsidRDefault="000A222E" w:rsidP="000A222E">
      <w:pPr>
        <w:spacing w:line="360" w:lineRule="auto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Начальник навчального відділу ______________</w:t>
      </w:r>
      <w:r w:rsidRPr="000A222E">
        <w:rPr>
          <w:rFonts w:ascii="Times New Roman" w:eastAsia="Calibri" w:hAnsi="Times New Roman" w:cs="Times New Roman"/>
          <w:bCs/>
          <w:color w:val="auto"/>
          <w:sz w:val="22"/>
          <w:szCs w:val="28"/>
          <w:lang w:eastAsia="en-US"/>
        </w:rPr>
        <w:t xml:space="preserve"> </w:t>
      </w:r>
      <w:r w:rsidRPr="000A222E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t>Оксана ЗАЗИМКО</w:t>
      </w:r>
    </w:p>
    <w:p w:rsidR="000A222E" w:rsidRPr="000A222E" w:rsidRDefault="000A222E" w:rsidP="000A222E">
      <w:pPr>
        <w:spacing w:line="360" w:lineRule="auto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Декан факультету (директор ННІ) _________</w:t>
      </w:r>
      <w:r w:rsidR="00562332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t>Микола ЦВІЛІХОВСЬКИЙ</w:t>
      </w:r>
    </w:p>
    <w:p w:rsidR="000A222E" w:rsidRPr="000A222E" w:rsidRDefault="000A222E" w:rsidP="000A222E">
      <w:pPr>
        <w:spacing w:line="360" w:lineRule="auto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Гарант програми _________</w:t>
      </w: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val="ru-RU" w:eastAsia="en-US"/>
        </w:rPr>
        <w:t>_</w:t>
      </w:r>
      <w:r w:rsidRPr="000A222E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______________</w:t>
      </w:r>
      <w:r w:rsidR="00562332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t xml:space="preserve">Наталія </w:t>
      </w:r>
      <w:r w:rsidR="0029022B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t>ГРУШАНСЬКА</w:t>
      </w:r>
    </w:p>
    <w:p w:rsidR="000A222E" w:rsidRPr="000A222E" w:rsidRDefault="000A222E" w:rsidP="000A222E">
      <w:pPr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</w:p>
    <w:p w:rsidR="0057654D" w:rsidRPr="00416BD5" w:rsidRDefault="0057654D" w:rsidP="0057654D">
      <w:pPr>
        <w:pStyle w:val="210"/>
        <w:shd w:val="clear" w:color="auto" w:fill="auto"/>
        <w:spacing w:before="0"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57654D" w:rsidRPr="007675A2" w:rsidRDefault="0057654D" w:rsidP="007675A2">
      <w:pPr>
        <w:widowControl/>
        <w:spacing w:after="160" w:line="256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416BD5">
        <w:rPr>
          <w:rFonts w:ascii="Arial" w:hAnsi="Arial" w:cs="Arial"/>
          <w:sz w:val="28"/>
          <w:szCs w:val="28"/>
        </w:rPr>
        <w:br w:type="page"/>
      </w:r>
      <w:r w:rsidRPr="007675A2">
        <w:rPr>
          <w:rFonts w:ascii="Arial" w:hAnsi="Arial" w:cs="Arial"/>
          <w:b/>
          <w:sz w:val="28"/>
          <w:szCs w:val="28"/>
        </w:rPr>
        <w:lastRenderedPageBreak/>
        <w:t>ПЕРЕДМОВА</w:t>
      </w:r>
    </w:p>
    <w:p w:rsidR="005168FE" w:rsidRPr="008F384B" w:rsidRDefault="005168FE" w:rsidP="005168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О</w:t>
      </w:r>
      <w:r w:rsidRPr="00B02FAC">
        <w:rPr>
          <w:rFonts w:ascii="Arial" w:hAnsi="Arial" w:cs="Arial"/>
          <w:color w:val="auto"/>
          <w:sz w:val="28"/>
          <w:szCs w:val="28"/>
        </w:rPr>
        <w:t>світньо-професійн</w:t>
      </w:r>
      <w:r>
        <w:rPr>
          <w:rFonts w:ascii="Arial" w:hAnsi="Arial" w:cs="Arial"/>
          <w:color w:val="auto"/>
          <w:sz w:val="28"/>
          <w:szCs w:val="28"/>
        </w:rPr>
        <w:t>а</w:t>
      </w:r>
      <w:r w:rsidRPr="00B02FAC">
        <w:rPr>
          <w:rFonts w:ascii="Arial" w:hAnsi="Arial" w:cs="Arial"/>
          <w:color w:val="auto"/>
          <w:sz w:val="28"/>
          <w:szCs w:val="28"/>
        </w:rPr>
        <w:t xml:space="preserve"> програм</w:t>
      </w:r>
      <w:r>
        <w:rPr>
          <w:rFonts w:ascii="Arial" w:hAnsi="Arial" w:cs="Arial"/>
          <w:color w:val="auto"/>
          <w:sz w:val="28"/>
          <w:szCs w:val="28"/>
        </w:rPr>
        <w:t>а</w:t>
      </w:r>
      <w:r w:rsidRPr="00B02FAC">
        <w:rPr>
          <w:rFonts w:ascii="Arial" w:hAnsi="Arial" w:cs="Arial"/>
          <w:color w:val="auto"/>
          <w:sz w:val="28"/>
          <w:szCs w:val="28"/>
        </w:rPr>
        <w:t xml:space="preserve"> (ОПП) для підготовки здобувачів вищої освіти другого (магістерського) рівня за спеціальністю </w:t>
      </w:r>
      <w:r>
        <w:rPr>
          <w:rFonts w:ascii="Arial" w:hAnsi="Arial" w:cs="Arial"/>
          <w:color w:val="auto"/>
          <w:sz w:val="28"/>
          <w:szCs w:val="28"/>
        </w:rPr>
        <w:t>Н6</w:t>
      </w:r>
      <w:r w:rsidRPr="00B02FAC">
        <w:rPr>
          <w:rFonts w:ascii="Arial" w:hAnsi="Arial" w:cs="Arial"/>
          <w:color w:val="auto"/>
          <w:sz w:val="28"/>
          <w:szCs w:val="28"/>
        </w:rPr>
        <w:t xml:space="preserve"> «Ветеринарна медицина»</w:t>
      </w:r>
      <w:r>
        <w:rPr>
          <w:rFonts w:ascii="Arial" w:hAnsi="Arial" w:cs="Arial"/>
          <w:color w:val="auto"/>
          <w:sz w:val="28"/>
          <w:szCs w:val="28"/>
        </w:rPr>
        <w:t xml:space="preserve"> галузі знань Н «</w:t>
      </w:r>
      <w:r w:rsidRPr="00562332">
        <w:rPr>
          <w:rFonts w:ascii="Arial" w:hAnsi="Arial" w:cs="Arial"/>
          <w:sz w:val="28"/>
          <w:szCs w:val="28"/>
        </w:rPr>
        <w:t>Сільське, лісове, рибне господарство та</w:t>
      </w:r>
      <w:r w:rsidRPr="00562332">
        <w:rPr>
          <w:rFonts w:ascii="Arial" w:hAnsi="Arial" w:cs="Arial"/>
          <w:sz w:val="28"/>
          <w:szCs w:val="28"/>
          <w:lang w:val="ru-RU"/>
        </w:rPr>
        <w:t xml:space="preserve"> </w:t>
      </w:r>
      <w:r w:rsidRPr="00562332">
        <w:rPr>
          <w:rFonts w:ascii="Arial" w:hAnsi="Arial" w:cs="Arial"/>
          <w:sz w:val="28"/>
          <w:szCs w:val="28"/>
        </w:rPr>
        <w:t>ветеринарна медицина</w:t>
      </w:r>
      <w:r>
        <w:rPr>
          <w:rFonts w:ascii="Arial" w:hAnsi="Arial" w:cs="Arial"/>
          <w:color w:val="auto"/>
          <w:sz w:val="28"/>
          <w:szCs w:val="28"/>
        </w:rPr>
        <w:t>» розроблена на основі Стандарту вищої освіти України, затвердженого наказом МОН України від 24.04.2019 р №558, з урахуванням досвіду підготовки фахівців ветеринарної  медицини</w:t>
      </w:r>
    </w:p>
    <w:p w:rsidR="005168FE" w:rsidRPr="008F384B" w:rsidRDefault="005168FE" w:rsidP="005168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8F384B">
        <w:rPr>
          <w:rFonts w:ascii="Arial" w:hAnsi="Arial" w:cs="Arial"/>
          <w:sz w:val="28"/>
          <w:szCs w:val="28"/>
        </w:rPr>
        <w:t xml:space="preserve"> </w:t>
      </w:r>
    </w:p>
    <w:p w:rsidR="005168FE" w:rsidRPr="008F384B" w:rsidRDefault="005168FE" w:rsidP="005168FE">
      <w:pPr>
        <w:pStyle w:val="8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F384B">
        <w:rPr>
          <w:rFonts w:ascii="Arial" w:hAnsi="Arial" w:cs="Arial"/>
          <w:b/>
          <w:color w:val="000000"/>
          <w:sz w:val="28"/>
          <w:szCs w:val="28"/>
        </w:rPr>
        <w:t>Розроблено проектною групою у складі:</w:t>
      </w:r>
    </w:p>
    <w:p w:rsidR="005168FE" w:rsidRPr="008F384B" w:rsidRDefault="005168FE" w:rsidP="005168FE">
      <w:pPr>
        <w:pStyle w:val="8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168FE" w:rsidRPr="00CD0709" w:rsidRDefault="005168FE" w:rsidP="005168FE">
      <w:pPr>
        <w:pStyle w:val="80"/>
        <w:numPr>
          <w:ilvl w:val="0"/>
          <w:numId w:val="8"/>
        </w:numPr>
        <w:shd w:val="clear" w:color="auto" w:fill="auto"/>
        <w:tabs>
          <w:tab w:val="clear" w:pos="750"/>
          <w:tab w:val="left" w:pos="1134"/>
        </w:tabs>
        <w:spacing w:before="0" w:line="240" w:lineRule="auto"/>
        <w:ind w:left="0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Грушанська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Наталія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Генадіївна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доктор ветеринарних наук, доцент, завідувач</w:t>
      </w:r>
      <w:r w:rsidRPr="008F384B">
        <w:rPr>
          <w:rFonts w:ascii="Arial" w:hAnsi="Arial" w:cs="Arial"/>
          <w:color w:val="000000"/>
          <w:sz w:val="28"/>
          <w:szCs w:val="28"/>
        </w:rPr>
        <w:t xml:space="preserve"> кафедри терапії і клінічної діагностики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CD0709">
        <w:rPr>
          <w:rFonts w:ascii="Arial" w:hAnsi="Arial" w:cs="Arial"/>
          <w:color w:val="000000"/>
          <w:sz w:val="28"/>
          <w:szCs w:val="28"/>
        </w:rPr>
        <w:t xml:space="preserve"> </w:t>
      </w:r>
      <w:r w:rsidRPr="008F384B">
        <w:rPr>
          <w:rFonts w:ascii="Arial" w:hAnsi="Arial" w:cs="Arial"/>
          <w:color w:val="000000"/>
          <w:sz w:val="28"/>
          <w:szCs w:val="28"/>
        </w:rPr>
        <w:t>гарант програми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5168FE" w:rsidRPr="008F384B" w:rsidRDefault="005168FE" w:rsidP="005168FE">
      <w:pPr>
        <w:pStyle w:val="80"/>
        <w:numPr>
          <w:ilvl w:val="0"/>
          <w:numId w:val="8"/>
        </w:numPr>
        <w:shd w:val="clear" w:color="auto" w:fill="auto"/>
        <w:tabs>
          <w:tab w:val="clear" w:pos="750"/>
          <w:tab w:val="left" w:pos="1134"/>
        </w:tabs>
        <w:spacing w:before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F384B">
        <w:rPr>
          <w:rFonts w:ascii="Arial" w:hAnsi="Arial" w:cs="Arial"/>
          <w:b/>
          <w:color w:val="000000"/>
          <w:sz w:val="28"/>
          <w:szCs w:val="28"/>
        </w:rPr>
        <w:t>Цвіліховський</w:t>
      </w:r>
      <w:proofErr w:type="spellEnd"/>
      <w:r w:rsidRPr="008F384B">
        <w:rPr>
          <w:rFonts w:ascii="Arial" w:hAnsi="Arial" w:cs="Arial"/>
          <w:b/>
          <w:color w:val="000000"/>
          <w:sz w:val="28"/>
          <w:szCs w:val="28"/>
        </w:rPr>
        <w:t xml:space="preserve"> Микола Іванович,</w:t>
      </w:r>
      <w:r w:rsidRPr="008F384B">
        <w:rPr>
          <w:rFonts w:ascii="Arial" w:hAnsi="Arial" w:cs="Arial"/>
          <w:color w:val="000000"/>
          <w:sz w:val="28"/>
          <w:szCs w:val="28"/>
        </w:rPr>
        <w:t xml:space="preserve"> доктор біологічних наук, професор кафедри терапії і клінічної діагностики, академік НААН України, декан факульт</w:t>
      </w:r>
      <w:r>
        <w:rPr>
          <w:rFonts w:ascii="Arial" w:hAnsi="Arial" w:cs="Arial"/>
          <w:color w:val="000000"/>
          <w:sz w:val="28"/>
          <w:szCs w:val="28"/>
        </w:rPr>
        <w:t>ету ветеринарної медицини</w:t>
      </w:r>
      <w:r w:rsidRPr="008F384B">
        <w:rPr>
          <w:rFonts w:ascii="Arial" w:hAnsi="Arial" w:cs="Arial"/>
          <w:color w:val="000000"/>
          <w:sz w:val="28"/>
          <w:szCs w:val="28"/>
        </w:rPr>
        <w:t>.</w:t>
      </w:r>
    </w:p>
    <w:p w:rsidR="005168FE" w:rsidRPr="002243F5" w:rsidRDefault="005168FE" w:rsidP="005168FE">
      <w:pPr>
        <w:pStyle w:val="80"/>
        <w:numPr>
          <w:ilvl w:val="0"/>
          <w:numId w:val="8"/>
        </w:numPr>
        <w:shd w:val="clear" w:color="auto" w:fill="auto"/>
        <w:tabs>
          <w:tab w:val="clear" w:pos="750"/>
          <w:tab w:val="left" w:pos="709"/>
          <w:tab w:val="left" w:pos="1134"/>
        </w:tabs>
        <w:spacing w:before="0" w:line="240" w:lineRule="auto"/>
        <w:ind w:left="0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243F5">
        <w:rPr>
          <w:rFonts w:ascii="Arial" w:hAnsi="Arial" w:cs="Arial"/>
          <w:b/>
          <w:color w:val="000000"/>
          <w:sz w:val="28"/>
          <w:szCs w:val="28"/>
        </w:rPr>
        <w:t xml:space="preserve">Жук Юрій Васильович, </w:t>
      </w:r>
      <w:r w:rsidRPr="002243F5">
        <w:rPr>
          <w:rFonts w:ascii="Arial" w:hAnsi="Arial" w:cs="Arial"/>
          <w:color w:val="000000"/>
          <w:sz w:val="28"/>
          <w:szCs w:val="28"/>
        </w:rPr>
        <w:t>кандидат ветеринарних наук, доцент кафедри акушерства, гінекології і біотехнології відтворення тварин.</w:t>
      </w:r>
    </w:p>
    <w:p w:rsidR="005168FE" w:rsidRPr="008F384B" w:rsidRDefault="005168FE" w:rsidP="005168FE">
      <w:pPr>
        <w:pStyle w:val="80"/>
        <w:numPr>
          <w:ilvl w:val="0"/>
          <w:numId w:val="8"/>
        </w:numPr>
        <w:shd w:val="clear" w:color="auto" w:fill="auto"/>
        <w:tabs>
          <w:tab w:val="clear" w:pos="750"/>
          <w:tab w:val="left" w:pos="1134"/>
        </w:tabs>
        <w:spacing w:before="0" w:line="240" w:lineRule="auto"/>
        <w:ind w:left="0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Деркач Сергій Степанович</w:t>
      </w:r>
      <w:r w:rsidRPr="008F384B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Pr="002243F5">
        <w:rPr>
          <w:rFonts w:ascii="Arial" w:hAnsi="Arial" w:cs="Arial"/>
          <w:color w:val="000000"/>
          <w:sz w:val="28"/>
          <w:szCs w:val="28"/>
        </w:rPr>
        <w:t>кандидат ветеринарних наук, доцент кафедри акушерства, гінекології і біотехнології відтворення тварин.</w:t>
      </w:r>
    </w:p>
    <w:p w:rsidR="005168FE" w:rsidRPr="005168FE" w:rsidRDefault="005168FE" w:rsidP="005168FE">
      <w:pPr>
        <w:pStyle w:val="80"/>
        <w:numPr>
          <w:ilvl w:val="0"/>
          <w:numId w:val="8"/>
        </w:numPr>
        <w:shd w:val="clear" w:color="auto" w:fill="auto"/>
        <w:tabs>
          <w:tab w:val="clear" w:pos="750"/>
          <w:tab w:val="left" w:pos="1134"/>
        </w:tabs>
        <w:spacing w:before="0" w:line="240" w:lineRule="auto"/>
        <w:ind w:left="0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F384B">
        <w:rPr>
          <w:rFonts w:ascii="Arial" w:hAnsi="Arial" w:cs="Arial"/>
          <w:b/>
          <w:color w:val="000000"/>
          <w:sz w:val="28"/>
          <w:szCs w:val="28"/>
        </w:rPr>
        <w:t xml:space="preserve">Мельник Володимир Васильович, </w:t>
      </w:r>
      <w:r w:rsidRPr="008F384B">
        <w:rPr>
          <w:rFonts w:ascii="Arial" w:hAnsi="Arial" w:cs="Arial"/>
          <w:color w:val="000000"/>
          <w:sz w:val="28"/>
          <w:szCs w:val="28"/>
        </w:rPr>
        <w:t>кандидат ветеринарних</w:t>
      </w:r>
      <w:r>
        <w:rPr>
          <w:rFonts w:ascii="Arial" w:hAnsi="Arial" w:cs="Arial"/>
          <w:color w:val="000000"/>
          <w:sz w:val="28"/>
          <w:szCs w:val="28"/>
        </w:rPr>
        <w:t xml:space="preserve"> наук, доцент,</w:t>
      </w:r>
      <w:r w:rsidRPr="008F384B">
        <w:rPr>
          <w:rFonts w:ascii="Arial" w:hAnsi="Arial" w:cs="Arial"/>
          <w:color w:val="000000"/>
          <w:sz w:val="28"/>
          <w:szCs w:val="28"/>
        </w:rPr>
        <w:t xml:space="preserve"> завідувача кафедри епізоотології, мікробіології і вірусології.</w:t>
      </w:r>
    </w:p>
    <w:p w:rsidR="00560D79" w:rsidRPr="00943A60" w:rsidRDefault="00560D79" w:rsidP="00560D79">
      <w:pPr>
        <w:pStyle w:val="80"/>
        <w:numPr>
          <w:ilvl w:val="0"/>
          <w:numId w:val="8"/>
        </w:numPr>
        <w:shd w:val="clear" w:color="auto" w:fill="auto"/>
        <w:tabs>
          <w:tab w:val="clear" w:pos="750"/>
          <w:tab w:val="left" w:pos="1134"/>
        </w:tabs>
        <w:spacing w:before="0" w:line="240" w:lineRule="auto"/>
        <w:ind w:left="0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Хведчук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Марія Андріївна, - </w:t>
      </w:r>
      <w:r w:rsidRPr="00EB7ADF">
        <w:rPr>
          <w:rFonts w:ascii="Arial" w:hAnsi="Arial" w:cs="Arial"/>
          <w:color w:val="000000"/>
          <w:sz w:val="28"/>
          <w:szCs w:val="28"/>
        </w:rPr>
        <w:t>з</w:t>
      </w:r>
      <w:r w:rsidRPr="00943A60">
        <w:rPr>
          <w:rFonts w:ascii="Arial" w:hAnsi="Arial" w:cs="Arial"/>
          <w:sz w:val="28"/>
          <w:szCs w:val="28"/>
        </w:rPr>
        <w:t>добувач другого (магістерського) рівня вищої освіти.</w:t>
      </w:r>
    </w:p>
    <w:p w:rsidR="00560D79" w:rsidRPr="008F384B" w:rsidRDefault="00560D79" w:rsidP="00560D79">
      <w:pPr>
        <w:pStyle w:val="80"/>
        <w:shd w:val="clear" w:color="auto" w:fill="auto"/>
        <w:tabs>
          <w:tab w:val="left" w:pos="1134"/>
        </w:tabs>
        <w:spacing w:before="0" w:line="240" w:lineRule="auto"/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60D79" w:rsidRPr="008F384B" w:rsidRDefault="00560D79" w:rsidP="00560D79">
      <w:pPr>
        <w:pStyle w:val="80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/>
          <w:sz w:val="28"/>
          <w:szCs w:val="28"/>
        </w:rPr>
      </w:pPr>
    </w:p>
    <w:p w:rsidR="00560D79" w:rsidRPr="008F384B" w:rsidRDefault="00560D79" w:rsidP="00560D79">
      <w:pPr>
        <w:pStyle w:val="80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8F384B">
        <w:rPr>
          <w:rFonts w:ascii="Arial" w:hAnsi="Arial" w:cs="Arial"/>
          <w:b/>
          <w:color w:val="000000"/>
          <w:sz w:val="28"/>
          <w:szCs w:val="28"/>
        </w:rPr>
        <w:t xml:space="preserve">Рецензії-відгуки зовнішніх </w:t>
      </w:r>
      <w:proofErr w:type="spellStart"/>
      <w:r w:rsidRPr="00A92EFA">
        <w:rPr>
          <w:rFonts w:ascii="Arial" w:hAnsi="Arial" w:cs="Arial"/>
          <w:b/>
          <w:color w:val="000000"/>
          <w:sz w:val="28"/>
          <w:szCs w:val="28"/>
        </w:rPr>
        <w:t>стейкхолдерів</w:t>
      </w:r>
      <w:proofErr w:type="spellEnd"/>
      <w:r w:rsidRPr="008F384B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560D79" w:rsidRPr="008F384B" w:rsidRDefault="00560D79" w:rsidP="00560D79">
      <w:pPr>
        <w:pStyle w:val="80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b/>
          <w:color w:val="000000"/>
          <w:sz w:val="28"/>
          <w:szCs w:val="28"/>
        </w:rPr>
      </w:pPr>
    </w:p>
    <w:p w:rsidR="00560D79" w:rsidRPr="008F384B" w:rsidRDefault="00560D79" w:rsidP="00560D79">
      <w:pPr>
        <w:pStyle w:val="241"/>
        <w:keepNext/>
        <w:keepLines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Arial" w:hAnsi="Arial" w:cs="Arial"/>
          <w:b/>
          <w:color w:val="000000"/>
        </w:rPr>
      </w:pPr>
      <w:proofErr w:type="spellStart"/>
      <w:r w:rsidRPr="008F384B">
        <w:rPr>
          <w:rFonts w:ascii="Arial" w:hAnsi="Arial" w:cs="Arial"/>
          <w:b/>
          <w:color w:val="000000"/>
        </w:rPr>
        <w:t>Ничик</w:t>
      </w:r>
      <w:proofErr w:type="spellEnd"/>
      <w:r w:rsidRPr="008F384B">
        <w:rPr>
          <w:rFonts w:ascii="Arial" w:hAnsi="Arial" w:cs="Arial"/>
          <w:b/>
          <w:color w:val="000000"/>
        </w:rPr>
        <w:t xml:space="preserve"> Сергій Анатолійович</w:t>
      </w:r>
      <w:r w:rsidR="00A57803" w:rsidRPr="00A57803">
        <w:rPr>
          <w:rFonts w:ascii="Arial" w:hAnsi="Arial" w:cs="Arial"/>
          <w:b/>
          <w:color w:val="000000"/>
        </w:rPr>
        <w:t>,</w:t>
      </w:r>
      <w:r w:rsidR="00A57803">
        <w:rPr>
          <w:rFonts w:ascii="Arial" w:hAnsi="Arial" w:cs="Arial"/>
          <w:b/>
          <w:color w:val="000000"/>
        </w:rPr>
        <w:t xml:space="preserve"> </w:t>
      </w:r>
      <w:r w:rsidR="00A57803" w:rsidRPr="00A57803">
        <w:rPr>
          <w:rFonts w:ascii="Arial" w:hAnsi="Arial" w:cs="Arial"/>
          <w:color w:val="000000"/>
        </w:rPr>
        <w:t>головний науковий співробітник</w:t>
      </w:r>
      <w:r w:rsidR="00A57803">
        <w:rPr>
          <w:rFonts w:ascii="Arial" w:hAnsi="Arial" w:cs="Arial"/>
          <w:color w:val="000000"/>
        </w:rPr>
        <w:t xml:space="preserve"> лабораторії інформаційного забезпечення, економіки та маркетингу інновацій, Інституту розведення і генетики імені М. В. Зубця,</w:t>
      </w:r>
      <w:r w:rsidR="00A57803">
        <w:rPr>
          <w:rFonts w:ascii="Arial" w:hAnsi="Arial" w:cs="Arial"/>
          <w:b/>
          <w:color w:val="000000"/>
        </w:rPr>
        <w:t xml:space="preserve"> </w:t>
      </w:r>
      <w:r w:rsidRPr="00A57803">
        <w:rPr>
          <w:rFonts w:ascii="Arial" w:hAnsi="Arial" w:cs="Arial"/>
          <w:color w:val="000000"/>
        </w:rPr>
        <w:t>Н</w:t>
      </w:r>
      <w:r w:rsidRPr="008F384B">
        <w:rPr>
          <w:rFonts w:ascii="Arial" w:hAnsi="Arial" w:cs="Arial"/>
          <w:color w:val="000000"/>
        </w:rPr>
        <w:t>аціональної академії аграрних наук України, доктор ветеринарних наук, професор, член-кореспондент НААН України.</w:t>
      </w:r>
    </w:p>
    <w:p w:rsidR="00560D79" w:rsidRPr="008F384B" w:rsidRDefault="00560D79" w:rsidP="00560D79">
      <w:pPr>
        <w:rPr>
          <w:rFonts w:ascii="Arial" w:hAnsi="Arial" w:cs="Arial"/>
        </w:rPr>
      </w:pPr>
    </w:p>
    <w:p w:rsidR="0057654D" w:rsidRDefault="0057654D" w:rsidP="0057654D">
      <w:pPr>
        <w:pStyle w:val="80"/>
        <w:shd w:val="clear" w:color="auto" w:fill="auto"/>
        <w:spacing w:before="0" w:line="360" w:lineRule="auto"/>
        <w:jc w:val="left"/>
        <w:rPr>
          <w:b/>
          <w:sz w:val="28"/>
          <w:szCs w:val="28"/>
        </w:rPr>
      </w:pPr>
    </w:p>
    <w:p w:rsidR="0057654D" w:rsidRDefault="0057654D" w:rsidP="0057654D">
      <w:pPr>
        <w:pStyle w:val="80"/>
        <w:shd w:val="clear" w:color="auto" w:fill="auto"/>
        <w:spacing w:before="0" w:line="360" w:lineRule="auto"/>
        <w:jc w:val="left"/>
        <w:rPr>
          <w:b/>
          <w:sz w:val="28"/>
          <w:szCs w:val="28"/>
        </w:rPr>
      </w:pPr>
    </w:p>
    <w:p w:rsidR="0057654D" w:rsidRDefault="0057654D" w:rsidP="0057654D">
      <w:pPr>
        <w:pStyle w:val="80"/>
        <w:shd w:val="clear" w:color="auto" w:fill="auto"/>
        <w:spacing w:before="0" w:line="360" w:lineRule="auto"/>
        <w:jc w:val="left"/>
        <w:rPr>
          <w:b/>
          <w:sz w:val="28"/>
          <w:szCs w:val="28"/>
        </w:rPr>
      </w:pPr>
    </w:p>
    <w:p w:rsidR="0057654D" w:rsidRDefault="0057654D" w:rsidP="0057654D">
      <w:pPr>
        <w:pStyle w:val="80"/>
        <w:shd w:val="clear" w:color="auto" w:fill="auto"/>
        <w:spacing w:before="0" w:line="360" w:lineRule="auto"/>
        <w:jc w:val="left"/>
        <w:rPr>
          <w:b/>
          <w:sz w:val="28"/>
          <w:szCs w:val="28"/>
        </w:rPr>
      </w:pPr>
    </w:p>
    <w:p w:rsidR="00416BD5" w:rsidRDefault="00272BA7" w:rsidP="0082062F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bookmarkStart w:id="0" w:name="bookmark5"/>
      <w:r w:rsidR="0082062F" w:rsidRPr="00101F8B">
        <w:rPr>
          <w:rFonts w:ascii="Arial" w:hAnsi="Arial" w:cs="Arial"/>
          <w:b/>
          <w:color w:val="auto"/>
          <w:sz w:val="28"/>
        </w:rPr>
        <w:lastRenderedPageBreak/>
        <w:t>1.</w:t>
      </w:r>
      <w:r w:rsidR="0082062F" w:rsidRPr="00101F8B">
        <w:rPr>
          <w:rFonts w:ascii="Arial" w:hAnsi="Arial" w:cs="Arial"/>
          <w:color w:val="auto"/>
          <w:sz w:val="28"/>
        </w:rPr>
        <w:t xml:space="preserve"> </w:t>
      </w:r>
      <w:r w:rsidR="007675A2">
        <w:rPr>
          <w:rFonts w:ascii="Arial" w:hAnsi="Arial" w:cs="Arial"/>
          <w:b/>
          <w:bCs/>
          <w:color w:val="auto"/>
          <w:sz w:val="28"/>
          <w:szCs w:val="28"/>
        </w:rPr>
        <w:t xml:space="preserve">Профіль освітньо-професійної </w:t>
      </w:r>
      <w:r w:rsidR="00CB659A" w:rsidRPr="00101F8B">
        <w:rPr>
          <w:rFonts w:ascii="Arial" w:hAnsi="Arial" w:cs="Arial"/>
          <w:b/>
          <w:bCs/>
          <w:color w:val="auto"/>
          <w:sz w:val="28"/>
          <w:szCs w:val="28"/>
        </w:rPr>
        <w:t>програми</w:t>
      </w:r>
      <w:r w:rsidR="00155CC1" w:rsidRPr="00101F8B">
        <w:rPr>
          <w:rFonts w:ascii="Arial" w:hAnsi="Arial" w:cs="Arial"/>
          <w:b/>
          <w:bCs/>
          <w:color w:val="auto"/>
          <w:sz w:val="28"/>
          <w:szCs w:val="28"/>
        </w:rPr>
        <w:t xml:space="preserve"> «</w:t>
      </w:r>
      <w:r w:rsidR="005168FE">
        <w:rPr>
          <w:rFonts w:ascii="Arial" w:hAnsi="Arial" w:cs="Arial"/>
          <w:b/>
          <w:bCs/>
          <w:color w:val="auto"/>
          <w:sz w:val="28"/>
          <w:szCs w:val="28"/>
        </w:rPr>
        <w:t>Ветеринарна медицина</w:t>
      </w:r>
      <w:r w:rsidR="00155CC1" w:rsidRPr="00101F8B">
        <w:rPr>
          <w:rFonts w:ascii="Arial" w:hAnsi="Arial" w:cs="Arial"/>
          <w:b/>
          <w:bCs/>
          <w:color w:val="auto"/>
          <w:sz w:val="28"/>
          <w:szCs w:val="28"/>
        </w:rPr>
        <w:t>»</w:t>
      </w:r>
      <w:r w:rsidR="00CB659A" w:rsidRPr="00101F8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="00CB659A" w:rsidRDefault="00CB659A" w:rsidP="0082062F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01F8B">
        <w:rPr>
          <w:rFonts w:ascii="Arial" w:hAnsi="Arial" w:cs="Arial"/>
          <w:b/>
          <w:bCs/>
          <w:color w:val="auto"/>
          <w:sz w:val="28"/>
          <w:szCs w:val="28"/>
        </w:rPr>
        <w:t xml:space="preserve">зі спеціальності </w:t>
      </w:r>
      <w:r w:rsidR="005168FE">
        <w:rPr>
          <w:rFonts w:ascii="Arial" w:hAnsi="Arial" w:cs="Arial"/>
          <w:b/>
          <w:bCs/>
          <w:color w:val="auto"/>
          <w:sz w:val="28"/>
          <w:szCs w:val="28"/>
        </w:rPr>
        <w:t>Н6</w:t>
      </w:r>
      <w:r w:rsidRPr="00101F8B">
        <w:rPr>
          <w:rFonts w:ascii="Arial" w:hAnsi="Arial" w:cs="Arial"/>
          <w:b/>
          <w:bCs/>
          <w:color w:val="auto"/>
          <w:sz w:val="28"/>
          <w:szCs w:val="28"/>
        </w:rPr>
        <w:t xml:space="preserve"> «</w:t>
      </w:r>
      <w:r w:rsidR="005168FE">
        <w:rPr>
          <w:rFonts w:ascii="Arial" w:hAnsi="Arial" w:cs="Arial"/>
          <w:b/>
          <w:bCs/>
          <w:color w:val="auto"/>
          <w:sz w:val="28"/>
          <w:szCs w:val="28"/>
        </w:rPr>
        <w:t>Ветеринарна медицина</w:t>
      </w:r>
      <w:r w:rsidRPr="00101F8B">
        <w:rPr>
          <w:rFonts w:ascii="Arial" w:hAnsi="Arial" w:cs="Arial"/>
          <w:b/>
          <w:bCs/>
          <w:color w:val="auto"/>
          <w:sz w:val="28"/>
          <w:szCs w:val="28"/>
        </w:rPr>
        <w:t>»</w:t>
      </w:r>
    </w:p>
    <w:p w:rsidR="00101F8B" w:rsidRPr="00101F8B" w:rsidRDefault="00101F8B" w:rsidP="0082062F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2"/>
      </w:tblGrid>
      <w:tr w:rsidR="001C6252" w:rsidRPr="00101F8B" w:rsidTr="00221377">
        <w:tc>
          <w:tcPr>
            <w:tcW w:w="9854" w:type="dxa"/>
            <w:gridSpan w:val="2"/>
            <w:shd w:val="clear" w:color="auto" w:fill="auto"/>
          </w:tcPr>
          <w:p w:rsidR="001C6252" w:rsidRPr="00101F8B" w:rsidRDefault="001C6252" w:rsidP="00221377">
            <w:pPr>
              <w:pStyle w:val="32"/>
              <w:keepNext/>
              <w:keepLines/>
              <w:shd w:val="clear" w:color="auto" w:fill="auto"/>
              <w:tabs>
                <w:tab w:val="left" w:pos="1347"/>
                <w:tab w:val="left" w:leader="underscore" w:pos="766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 w:rsidRPr="00101F8B">
              <w:rPr>
                <w:rStyle w:val="220"/>
                <w:rFonts w:ascii="Arial" w:hAnsi="Arial" w:cs="Arial"/>
                <w:b/>
                <w:color w:val="auto"/>
              </w:rPr>
              <w:t>1 - Загальна інформація</w:t>
            </w:r>
          </w:p>
        </w:tc>
      </w:tr>
      <w:tr w:rsidR="001C6252" w:rsidRPr="00101F8B" w:rsidTr="00953467">
        <w:tc>
          <w:tcPr>
            <w:tcW w:w="2943" w:type="dxa"/>
            <w:shd w:val="clear" w:color="auto" w:fill="auto"/>
            <w:vAlign w:val="center"/>
          </w:tcPr>
          <w:p w:rsidR="001C6252" w:rsidRPr="00446D35" w:rsidRDefault="001C6252" w:rsidP="0082062F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eastAsia="en-US"/>
              </w:rPr>
            </w:pPr>
            <w:r w:rsidRPr="00446D35">
              <w:rPr>
                <w:rStyle w:val="220"/>
                <w:rFonts w:ascii="Arial" w:hAnsi="Arial"/>
                <w:b/>
                <w:szCs w:val="24"/>
              </w:rPr>
              <w:t>Повна назва закладу</w:t>
            </w:r>
            <w:r w:rsidR="0082062F" w:rsidRPr="00446D35">
              <w:rPr>
                <w:rStyle w:val="220"/>
                <w:rFonts w:ascii="Arial" w:hAnsi="Arial"/>
                <w:b/>
                <w:szCs w:val="24"/>
              </w:rPr>
              <w:t xml:space="preserve"> вищої освіти</w:t>
            </w:r>
            <w:r w:rsidRPr="00446D35">
              <w:rPr>
                <w:rStyle w:val="220"/>
                <w:rFonts w:ascii="Arial" w:hAnsi="Arial"/>
                <w:b/>
                <w:szCs w:val="24"/>
              </w:rPr>
              <w:t xml:space="preserve"> та структурного підрозділу</w:t>
            </w:r>
          </w:p>
        </w:tc>
        <w:tc>
          <w:tcPr>
            <w:tcW w:w="6911" w:type="dxa"/>
            <w:shd w:val="clear" w:color="auto" w:fill="auto"/>
          </w:tcPr>
          <w:p w:rsidR="005168FE" w:rsidRPr="008F384B" w:rsidRDefault="005168FE" w:rsidP="005168FE">
            <w:pPr>
              <w:jc w:val="both"/>
              <w:rPr>
                <w:rFonts w:ascii="Arial" w:hAnsi="Arial" w:cs="Arial"/>
              </w:rPr>
            </w:pPr>
            <w:r w:rsidRPr="008F384B">
              <w:rPr>
                <w:rFonts w:ascii="Arial" w:hAnsi="Arial" w:cs="Arial"/>
              </w:rPr>
              <w:t>Національний університет біоресурсів і природокористування України</w:t>
            </w:r>
          </w:p>
          <w:p w:rsidR="001C6252" w:rsidRPr="00B77AF6" w:rsidRDefault="005168FE" w:rsidP="005168FE">
            <w:pPr>
              <w:rPr>
                <w:rFonts w:ascii="Arial" w:eastAsia="Calibri" w:hAnsi="Arial" w:cs="Arial"/>
                <w:szCs w:val="20"/>
              </w:rPr>
            </w:pPr>
            <w:r w:rsidRPr="008F384B">
              <w:rPr>
                <w:rFonts w:ascii="Arial" w:hAnsi="Arial" w:cs="Arial"/>
              </w:rPr>
              <w:t>Факультет ветеринарної медицини</w:t>
            </w:r>
          </w:p>
        </w:tc>
      </w:tr>
      <w:tr w:rsidR="00C947A6" w:rsidRPr="00101F8B" w:rsidTr="00953467">
        <w:tc>
          <w:tcPr>
            <w:tcW w:w="2943" w:type="dxa"/>
            <w:shd w:val="clear" w:color="auto" w:fill="auto"/>
            <w:vAlign w:val="center"/>
          </w:tcPr>
          <w:p w:rsidR="00C947A6" w:rsidRPr="00101F8B" w:rsidRDefault="00C947A6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911" w:type="dxa"/>
            <w:shd w:val="clear" w:color="auto" w:fill="auto"/>
          </w:tcPr>
          <w:p w:rsidR="00C947A6" w:rsidRPr="00B77AF6" w:rsidRDefault="005168FE" w:rsidP="00B77AF6">
            <w:pPr>
              <w:pStyle w:val="21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5"/>
                <w:rFonts w:ascii="Arial" w:hAnsi="Arial" w:cs="Arial"/>
                <w:szCs w:val="24"/>
              </w:rPr>
              <w:t xml:space="preserve">Магістр. </w:t>
            </w:r>
            <w:r w:rsidRPr="008F384B">
              <w:rPr>
                <w:rStyle w:val="25"/>
                <w:rFonts w:ascii="Arial" w:hAnsi="Arial" w:cs="Arial"/>
                <w:szCs w:val="24"/>
              </w:rPr>
              <w:t xml:space="preserve"> Лікар ветеринарної медицини</w:t>
            </w:r>
          </w:p>
        </w:tc>
      </w:tr>
      <w:tr w:rsidR="00C947A6" w:rsidRPr="00101F8B" w:rsidTr="00953467">
        <w:tc>
          <w:tcPr>
            <w:tcW w:w="2943" w:type="dxa"/>
            <w:shd w:val="clear" w:color="auto" w:fill="auto"/>
            <w:vAlign w:val="center"/>
          </w:tcPr>
          <w:p w:rsidR="00C947A6" w:rsidRPr="00101F8B" w:rsidRDefault="00C947A6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Офіційна назва освітньої програми</w:t>
            </w:r>
          </w:p>
        </w:tc>
        <w:tc>
          <w:tcPr>
            <w:tcW w:w="6911" w:type="dxa"/>
            <w:shd w:val="clear" w:color="auto" w:fill="auto"/>
          </w:tcPr>
          <w:p w:rsidR="00C947A6" w:rsidRPr="00B77AF6" w:rsidRDefault="005168FE" w:rsidP="00B77AF6">
            <w:pPr>
              <w:rPr>
                <w:rFonts w:ascii="Arial" w:eastAsia="Calibri" w:hAnsi="Arial" w:cs="Arial"/>
                <w:szCs w:val="20"/>
              </w:rPr>
            </w:pPr>
            <w:r w:rsidRPr="008F384B">
              <w:rPr>
                <w:rFonts w:ascii="Arial" w:hAnsi="Arial" w:cs="Arial"/>
              </w:rPr>
              <w:t>Ветеринарна медицина</w:t>
            </w:r>
          </w:p>
        </w:tc>
      </w:tr>
      <w:tr w:rsidR="00C947A6" w:rsidRPr="00101F8B" w:rsidTr="00953467">
        <w:tc>
          <w:tcPr>
            <w:tcW w:w="2943" w:type="dxa"/>
            <w:shd w:val="clear" w:color="auto" w:fill="auto"/>
            <w:vAlign w:val="center"/>
          </w:tcPr>
          <w:p w:rsidR="00C947A6" w:rsidRPr="00101F8B" w:rsidRDefault="00C947A6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Тип диплому та обсяг освітньої програми</w:t>
            </w:r>
          </w:p>
        </w:tc>
        <w:tc>
          <w:tcPr>
            <w:tcW w:w="6911" w:type="dxa"/>
            <w:shd w:val="clear" w:color="auto" w:fill="auto"/>
          </w:tcPr>
          <w:p w:rsidR="005168FE" w:rsidRPr="008F384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szCs w:val="24"/>
              </w:rPr>
            </w:pPr>
            <w:r w:rsidRPr="008F384B">
              <w:rPr>
                <w:rStyle w:val="25"/>
                <w:rFonts w:ascii="Arial" w:hAnsi="Arial" w:cs="Arial"/>
                <w:szCs w:val="24"/>
              </w:rPr>
              <w:t>Диплом магістра, одиничний</w:t>
            </w:r>
          </w:p>
          <w:p w:rsidR="00C947A6" w:rsidRPr="005168FE" w:rsidRDefault="005168FE" w:rsidP="005168FE">
            <w:pPr>
              <w:shd w:val="clear" w:color="auto" w:fill="FFFFFF"/>
              <w:tabs>
                <w:tab w:val="left" w:pos="720"/>
              </w:tabs>
              <w:ind w:firstLine="31"/>
              <w:rPr>
                <w:rFonts w:ascii="Arial" w:hAnsi="Arial" w:cs="Arial"/>
                <w:b/>
                <w:bCs/>
                <w:color w:val="FF0000"/>
              </w:rPr>
            </w:pPr>
            <w:r w:rsidRPr="005168FE">
              <w:rPr>
                <w:rStyle w:val="25"/>
                <w:rFonts w:ascii="Arial" w:hAnsi="Arial" w:cs="Arial"/>
                <w:b w:val="0"/>
                <w:bCs/>
              </w:rPr>
              <w:t xml:space="preserve">360 </w:t>
            </w:r>
            <w:r w:rsidR="00233FFF">
              <w:rPr>
                <w:rStyle w:val="25"/>
                <w:rFonts w:ascii="Arial" w:hAnsi="Arial" w:cs="Arial"/>
                <w:b w:val="0"/>
                <w:bCs/>
              </w:rPr>
              <w:t>кредитів ЄКТС, термін навчання 5</w:t>
            </w:r>
            <w:r w:rsidRPr="005168FE">
              <w:rPr>
                <w:rStyle w:val="25"/>
                <w:rFonts w:ascii="Arial" w:hAnsi="Arial" w:cs="Arial"/>
                <w:b w:val="0"/>
                <w:bCs/>
              </w:rPr>
              <w:t xml:space="preserve"> років </w:t>
            </w:r>
            <w:r w:rsidR="00233FFF">
              <w:rPr>
                <w:rStyle w:val="25"/>
                <w:rFonts w:ascii="Arial" w:hAnsi="Arial" w:cs="Arial"/>
                <w:b w:val="0"/>
                <w:bCs/>
              </w:rPr>
              <w:t xml:space="preserve">10 місяців </w:t>
            </w:r>
            <w:r w:rsidRPr="005168FE">
              <w:rPr>
                <w:rStyle w:val="25"/>
                <w:rFonts w:ascii="Arial" w:hAnsi="Arial" w:cs="Arial"/>
                <w:b w:val="0"/>
                <w:bCs/>
              </w:rPr>
              <w:t xml:space="preserve">та 300 </w:t>
            </w:r>
            <w:r w:rsidR="00233FFF">
              <w:rPr>
                <w:rStyle w:val="25"/>
                <w:rFonts w:ascii="Arial" w:hAnsi="Arial" w:cs="Arial"/>
                <w:b w:val="0"/>
                <w:bCs/>
              </w:rPr>
              <w:t>кредитів ЄКТС, термін навчання 4 роки 10 місяців</w:t>
            </w:r>
          </w:p>
        </w:tc>
      </w:tr>
      <w:tr w:rsidR="005168FE" w:rsidRPr="00101F8B" w:rsidTr="0032782D">
        <w:tc>
          <w:tcPr>
            <w:tcW w:w="2943" w:type="dxa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Наявність акредитації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5168FE" w:rsidRPr="00B77AF6" w:rsidRDefault="005168FE" w:rsidP="005168FE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sz w:val="24"/>
              </w:rPr>
            </w:pPr>
            <w:r>
              <w:rPr>
                <w:rStyle w:val="25"/>
                <w:rFonts w:ascii="Arial" w:hAnsi="Arial" w:cs="Arial"/>
                <w:color w:val="auto"/>
                <w:szCs w:val="24"/>
              </w:rPr>
              <w:t>Зразкова а</w:t>
            </w:r>
            <w:r w:rsidRPr="00910CA5">
              <w:rPr>
                <w:rStyle w:val="25"/>
                <w:rFonts w:ascii="Arial" w:hAnsi="Arial" w:cs="Arial"/>
                <w:color w:val="auto"/>
                <w:szCs w:val="24"/>
              </w:rPr>
              <w:t xml:space="preserve">кредитація </w:t>
            </w:r>
            <w:r>
              <w:rPr>
                <w:rStyle w:val="25"/>
                <w:rFonts w:ascii="Arial" w:hAnsi="Arial" w:cs="Arial"/>
                <w:color w:val="auto"/>
                <w:szCs w:val="24"/>
              </w:rPr>
              <w:t xml:space="preserve">отримана </w:t>
            </w:r>
            <w:r w:rsidRPr="00910CA5">
              <w:rPr>
                <w:rStyle w:val="25"/>
                <w:rFonts w:ascii="Arial" w:hAnsi="Arial" w:cs="Arial"/>
                <w:color w:val="auto"/>
                <w:szCs w:val="24"/>
              </w:rPr>
              <w:t>у 2023 році</w:t>
            </w:r>
            <w:r w:rsidR="00602D8E">
              <w:rPr>
                <w:rStyle w:val="25"/>
                <w:rFonts w:ascii="Arial" w:hAnsi="Arial" w:cs="Arial"/>
                <w:color w:val="auto"/>
                <w:szCs w:val="24"/>
              </w:rPr>
              <w:t xml:space="preserve">. </w:t>
            </w:r>
            <w:r w:rsidR="00602D8E" w:rsidRPr="009F56E6">
              <w:rPr>
                <w:rStyle w:val="25"/>
                <w:rFonts w:ascii="Arial" w:hAnsi="Arial" w:cs="Arial"/>
                <w:color w:val="auto"/>
                <w:szCs w:val="24"/>
              </w:rPr>
              <w:t>Сертифікат №4078 від 22.03.23 р.</w:t>
            </w:r>
          </w:p>
        </w:tc>
      </w:tr>
      <w:tr w:rsidR="005168FE" w:rsidRPr="00101F8B" w:rsidTr="00953467">
        <w:tc>
          <w:tcPr>
            <w:tcW w:w="2943" w:type="dxa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Цикл/рівень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5168FE" w:rsidRPr="001943E9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001943E9">
              <w:rPr>
                <w:rFonts w:ascii="Arial" w:hAnsi="Arial" w:cs="Arial"/>
                <w:b w:val="0"/>
                <w:color w:val="000000"/>
                <w:sz w:val="24"/>
              </w:rPr>
              <w:t xml:space="preserve">НРК України – 7 рівень, FQ-ЕНЕА - другий цикл, </w:t>
            </w:r>
          </w:p>
          <w:p w:rsidR="005168FE" w:rsidRPr="00B77AF6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001943E9">
              <w:rPr>
                <w:rFonts w:ascii="Arial" w:hAnsi="Arial" w:cs="Arial"/>
                <w:b w:val="0"/>
                <w:color w:val="000000"/>
                <w:sz w:val="24"/>
              </w:rPr>
              <w:t>ЕQF-LLL – 7 рівень</w:t>
            </w:r>
          </w:p>
        </w:tc>
      </w:tr>
      <w:tr w:rsidR="005168FE" w:rsidRPr="00101F8B" w:rsidTr="00953467">
        <w:tc>
          <w:tcPr>
            <w:tcW w:w="2943" w:type="dxa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Передумови</w:t>
            </w:r>
          </w:p>
        </w:tc>
        <w:tc>
          <w:tcPr>
            <w:tcW w:w="6911" w:type="dxa"/>
            <w:shd w:val="clear" w:color="auto" w:fill="auto"/>
          </w:tcPr>
          <w:p w:rsidR="005168FE" w:rsidRPr="008F384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b/>
                <w:szCs w:val="24"/>
              </w:rPr>
            </w:pPr>
            <w:r w:rsidRPr="000D3B4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Умови вступу визначаються «Правилами прийому до Національного університету біоресурсів і природокористування України», затвердженими Вченою радою </w:t>
            </w:r>
            <w:r w:rsidRPr="008A3667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університету</w:t>
            </w:r>
            <w:r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.</w:t>
            </w:r>
          </w:p>
          <w:p w:rsidR="005168FE" w:rsidRPr="00B77AF6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008F384B">
              <w:rPr>
                <w:rStyle w:val="25"/>
                <w:rFonts w:ascii="Arial" w:hAnsi="Arial" w:cs="Arial"/>
                <w:szCs w:val="24"/>
              </w:rPr>
              <w:t xml:space="preserve">Наявність повної загальної середньої освіти. </w:t>
            </w:r>
            <w:r w:rsidRPr="000D3B4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Підготовка фахівців ветеринарної медицини проводиться лише за стаціонарною формою навчання</w:t>
            </w:r>
            <w:r w:rsidRPr="000D3B4E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(Закон України «Про ветеринарну медицину» від 25.06.1992 № 2498-XII</w:t>
            </w:r>
            <w:bookmarkStart w:id="1" w:name="o2"/>
            <w:bookmarkStart w:id="2" w:name="o3"/>
            <w:bookmarkEnd w:id="1"/>
            <w:bookmarkEnd w:id="2"/>
            <w:r w:rsidRPr="000D3B4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, </w:t>
            </w:r>
            <w:r w:rsidRPr="000D3B4E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ст. 101</w:t>
            </w:r>
            <w:r w:rsidRPr="000D3B4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</w:p>
        </w:tc>
      </w:tr>
      <w:tr w:rsidR="005168FE" w:rsidRPr="00101F8B" w:rsidTr="0032782D">
        <w:tc>
          <w:tcPr>
            <w:tcW w:w="2943" w:type="dxa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Мова(и) викладання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5168FE" w:rsidRPr="00B77AF6" w:rsidRDefault="005168FE" w:rsidP="005168FE">
            <w:pPr>
              <w:rPr>
                <w:rFonts w:ascii="Arial" w:eastAsia="Calibri" w:hAnsi="Arial" w:cs="Arial"/>
                <w:szCs w:val="20"/>
              </w:rPr>
            </w:pPr>
            <w:r w:rsidRPr="008F384B">
              <w:rPr>
                <w:rFonts w:ascii="Arial" w:hAnsi="Arial" w:cs="Arial"/>
              </w:rPr>
              <w:t>Українська, англійська</w:t>
            </w:r>
          </w:p>
        </w:tc>
      </w:tr>
      <w:tr w:rsidR="005168FE" w:rsidRPr="00101F8B" w:rsidTr="00953467">
        <w:tc>
          <w:tcPr>
            <w:tcW w:w="2943" w:type="dxa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Термін дії освітньої програми</w:t>
            </w:r>
          </w:p>
        </w:tc>
        <w:tc>
          <w:tcPr>
            <w:tcW w:w="6911" w:type="dxa"/>
            <w:shd w:val="clear" w:color="auto" w:fill="auto"/>
          </w:tcPr>
          <w:p w:rsidR="005168FE" w:rsidRPr="00BC64B8" w:rsidRDefault="005168FE" w:rsidP="005168FE">
            <w:pPr>
              <w:shd w:val="clear" w:color="auto" w:fill="FFFFFF"/>
              <w:tabs>
                <w:tab w:val="left" w:pos="720"/>
              </w:tabs>
              <w:ind w:firstLine="31"/>
              <w:rPr>
                <w:rFonts w:ascii="Arial" w:hAnsi="Arial" w:cs="Arial"/>
                <w:b/>
                <w:bCs/>
              </w:rPr>
            </w:pPr>
            <w:r w:rsidRPr="00BC64B8">
              <w:rPr>
                <w:rStyle w:val="25"/>
                <w:rFonts w:ascii="Arial" w:hAnsi="Arial" w:cs="Arial"/>
                <w:b w:val="0"/>
                <w:bCs/>
                <w:color w:val="auto"/>
              </w:rPr>
              <w:t xml:space="preserve">Термін дії освітньо-професійної програми «Ветеринарна медицина» до </w:t>
            </w:r>
            <w:r w:rsidR="00BC64B8" w:rsidRPr="00BC64B8">
              <w:rPr>
                <w:rFonts w:ascii="Arial" w:hAnsi="Arial" w:cs="Arial"/>
                <w:b/>
                <w:bCs/>
                <w:color w:val="auto"/>
              </w:rPr>
              <w:t xml:space="preserve">01.07.2028 </w:t>
            </w:r>
            <w:r w:rsidRPr="00BC64B8">
              <w:rPr>
                <w:rStyle w:val="25"/>
                <w:rFonts w:ascii="Arial" w:hAnsi="Arial" w:cs="Arial"/>
                <w:b w:val="0"/>
                <w:bCs/>
                <w:color w:val="auto"/>
              </w:rPr>
              <w:t xml:space="preserve">року. </w:t>
            </w:r>
          </w:p>
        </w:tc>
      </w:tr>
      <w:tr w:rsidR="005168FE" w:rsidRPr="00101F8B" w:rsidTr="00953467">
        <w:tc>
          <w:tcPr>
            <w:tcW w:w="2943" w:type="dxa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1" w:type="dxa"/>
            <w:shd w:val="clear" w:color="auto" w:fill="auto"/>
          </w:tcPr>
          <w:p w:rsidR="00BC64B8" w:rsidRDefault="00352CD6" w:rsidP="00BC64B8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hyperlink r:id="rId9" w:history="1">
              <w:r w:rsidR="00BC64B8" w:rsidRPr="00C72B84">
                <w:rPr>
                  <w:rStyle w:val="ae"/>
                  <w:rFonts w:ascii="Arial" w:hAnsi="Arial" w:cs="Arial"/>
                  <w:b w:val="0"/>
                  <w:sz w:val="24"/>
                  <w:szCs w:val="24"/>
                </w:rPr>
                <w:t>https://nubip.edu.ua/node/46601</w:t>
              </w:r>
            </w:hyperlink>
          </w:p>
          <w:p w:rsidR="005168FE" w:rsidRPr="00B77AF6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sz w:val="24"/>
              </w:rPr>
            </w:pPr>
          </w:p>
        </w:tc>
      </w:tr>
      <w:tr w:rsidR="005168FE" w:rsidRPr="00101F8B" w:rsidTr="00221377">
        <w:tc>
          <w:tcPr>
            <w:tcW w:w="9854" w:type="dxa"/>
            <w:gridSpan w:val="2"/>
            <w:shd w:val="clear" w:color="auto" w:fill="auto"/>
            <w:vAlign w:val="center"/>
          </w:tcPr>
          <w:p w:rsidR="005168FE" w:rsidRPr="00101F8B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2 - Мета освітньо-професійної програми</w:t>
            </w:r>
          </w:p>
        </w:tc>
      </w:tr>
      <w:tr w:rsidR="00BC64B8" w:rsidRPr="00101F8B" w:rsidTr="0032782D">
        <w:tc>
          <w:tcPr>
            <w:tcW w:w="9854" w:type="dxa"/>
            <w:gridSpan w:val="2"/>
            <w:shd w:val="clear" w:color="auto" w:fill="auto"/>
            <w:vAlign w:val="center"/>
          </w:tcPr>
          <w:p w:rsidR="00BC64B8" w:rsidRPr="00BC64B8" w:rsidRDefault="00BC64B8" w:rsidP="00BC64B8">
            <w:pPr>
              <w:pStyle w:val="80"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4B8">
              <w:rPr>
                <w:rStyle w:val="220"/>
                <w:rFonts w:ascii="Arial" w:hAnsi="Arial" w:cs="Arial"/>
                <w:b w:val="0"/>
                <w:bCs/>
                <w:szCs w:val="24"/>
              </w:rPr>
              <w:t xml:space="preserve">Метою освітньо-професійної  програми є формування у майбутнього фахівця здатності </w:t>
            </w:r>
            <w:proofErr w:type="spellStart"/>
            <w:r w:rsidRPr="00BC64B8">
              <w:rPr>
                <w:rStyle w:val="220"/>
                <w:rFonts w:ascii="Arial" w:hAnsi="Arial" w:cs="Arial"/>
                <w:b w:val="0"/>
                <w:bCs/>
                <w:szCs w:val="24"/>
              </w:rPr>
              <w:t>динамічно</w:t>
            </w:r>
            <w:proofErr w:type="spellEnd"/>
            <w:r w:rsidRPr="00BC64B8">
              <w:rPr>
                <w:rStyle w:val="220"/>
                <w:rFonts w:ascii="Arial" w:hAnsi="Arial" w:cs="Arial"/>
                <w:b w:val="0"/>
                <w:bCs/>
                <w:szCs w:val="24"/>
              </w:rPr>
              <w:t xml:space="preserve"> поєднувати знання, уміння, комунікативні навички і спроможності з автономною діяльністю та відповідальністю під час вирішення завдань та проблемних питань у галузі ветеринарної медицини стосовно безпечного, санітарно-обумовленого утримання тварин, профілактики і діагностики їх </w:t>
            </w:r>
            <w:proofErr w:type="spellStart"/>
            <w:r w:rsidRPr="00BC64B8">
              <w:rPr>
                <w:rStyle w:val="220"/>
                <w:rFonts w:ascii="Arial" w:hAnsi="Arial" w:cs="Arial"/>
                <w:b w:val="0"/>
                <w:bCs/>
                <w:szCs w:val="24"/>
              </w:rPr>
              <w:t>хвороб</w:t>
            </w:r>
            <w:proofErr w:type="spellEnd"/>
            <w:r w:rsidRPr="00BC64B8">
              <w:rPr>
                <w:rStyle w:val="220"/>
                <w:rFonts w:ascii="Arial" w:hAnsi="Arial" w:cs="Arial"/>
                <w:b w:val="0"/>
                <w:bCs/>
                <w:szCs w:val="24"/>
              </w:rPr>
              <w:t>, лікування хворих тварин, виробничо-фінансової діяльності, судово-ветеринарної експертизи й арбітражу та впровадження інноваційних технологій у професійну діяльність.</w:t>
            </w:r>
          </w:p>
        </w:tc>
      </w:tr>
      <w:tr w:rsidR="005168FE" w:rsidRPr="00101F8B" w:rsidTr="00221377">
        <w:tc>
          <w:tcPr>
            <w:tcW w:w="9854" w:type="dxa"/>
            <w:gridSpan w:val="2"/>
            <w:shd w:val="clear" w:color="auto" w:fill="auto"/>
            <w:vAlign w:val="center"/>
          </w:tcPr>
          <w:p w:rsidR="005168FE" w:rsidRPr="00D46294" w:rsidRDefault="005168FE" w:rsidP="005168F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D46294">
              <w:rPr>
                <w:rStyle w:val="220"/>
                <w:rFonts w:ascii="Arial" w:hAnsi="Arial" w:cs="Arial"/>
                <w:b/>
                <w:bCs/>
                <w:szCs w:val="24"/>
              </w:rPr>
              <w:t>3 - Характеристика освітньої-професійної</w:t>
            </w:r>
            <w:r w:rsidRPr="00D46294">
              <w:rPr>
                <w:rStyle w:val="220"/>
                <w:rFonts w:ascii="Arial" w:hAnsi="Arial" w:cs="Arial"/>
                <w:bCs/>
                <w:szCs w:val="24"/>
              </w:rPr>
              <w:t xml:space="preserve">  </w:t>
            </w:r>
            <w:r w:rsidRPr="00D46294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D46294">
              <w:rPr>
                <w:rStyle w:val="220"/>
                <w:rFonts w:ascii="Arial" w:hAnsi="Arial" w:cs="Arial"/>
                <w:b/>
                <w:bCs/>
                <w:szCs w:val="24"/>
              </w:rPr>
              <w:t>програми</w:t>
            </w:r>
          </w:p>
        </w:tc>
      </w:tr>
      <w:tr w:rsidR="001736FE" w:rsidRPr="00101F8B" w:rsidTr="0032782D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b/>
                <w:bCs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Предметна область (галузь знань, спеціальність, спеціалізація</w:t>
            </w:r>
          </w:p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5"/>
                <w:rFonts w:ascii="Arial" w:hAnsi="Arial" w:cs="Arial"/>
                <w:szCs w:val="24"/>
              </w:rPr>
              <w:lastRenderedPageBreak/>
              <w:t>(за наявності))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1736FE" w:rsidRPr="008F384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bCs/>
                <w:szCs w:val="24"/>
              </w:rPr>
            </w:pPr>
            <w:r w:rsidRPr="008F384B">
              <w:rPr>
                <w:rStyle w:val="220"/>
                <w:rFonts w:ascii="Arial" w:hAnsi="Arial" w:cs="Arial"/>
                <w:szCs w:val="24"/>
              </w:rPr>
              <w:lastRenderedPageBreak/>
              <w:t>Галузь знань</w:t>
            </w:r>
            <w:r w:rsidRPr="008F384B">
              <w:rPr>
                <w:rStyle w:val="25"/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Style w:val="25"/>
                <w:rFonts w:ascii="Arial" w:hAnsi="Arial" w:cs="Arial"/>
                <w:bCs/>
                <w:szCs w:val="24"/>
              </w:rPr>
              <w:t>Н</w:t>
            </w:r>
            <w:r w:rsidRPr="008F384B">
              <w:rPr>
                <w:rStyle w:val="25"/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Style w:val="25"/>
                <w:rFonts w:ascii="Arial" w:hAnsi="Arial" w:cs="Arial"/>
                <w:bCs/>
                <w:szCs w:val="24"/>
              </w:rPr>
              <w:t>«Ветеринарія»</w:t>
            </w:r>
          </w:p>
          <w:p w:rsidR="001736FE" w:rsidRPr="00B77AF6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/>
                <w:b/>
              </w:rPr>
            </w:pPr>
            <w:r w:rsidRPr="008F384B">
              <w:rPr>
                <w:rStyle w:val="220"/>
                <w:rFonts w:ascii="Arial" w:hAnsi="Arial" w:cs="Arial"/>
                <w:szCs w:val="24"/>
              </w:rPr>
              <w:t xml:space="preserve">Спеціальність </w:t>
            </w:r>
            <w:r>
              <w:rPr>
                <w:rStyle w:val="25"/>
                <w:bCs/>
              </w:rPr>
              <w:t>Н6</w:t>
            </w:r>
            <w:r w:rsidRPr="008F384B">
              <w:rPr>
                <w:rStyle w:val="25"/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Style w:val="25"/>
                <w:rFonts w:ascii="Arial" w:hAnsi="Arial" w:cs="Arial"/>
                <w:bCs/>
                <w:szCs w:val="24"/>
              </w:rPr>
              <w:t>«</w:t>
            </w:r>
            <w:r w:rsidRPr="001736FE">
              <w:rPr>
                <w:rStyle w:val="25"/>
                <w:rFonts w:ascii="Arial" w:hAnsi="Arial"/>
                <w:szCs w:val="24"/>
              </w:rPr>
              <w:t>Сільське, лісове, рибне господарство та ветеринарна медиц</w:t>
            </w:r>
            <w:r w:rsidRPr="001736FE">
              <w:rPr>
                <w:rFonts w:ascii="Arial" w:hAnsi="Arial" w:cs="Arial"/>
                <w:b w:val="0"/>
                <w:bCs/>
                <w:sz w:val="24"/>
                <w:szCs w:val="24"/>
              </w:rPr>
              <w:t>ина</w:t>
            </w:r>
            <w:r>
              <w:rPr>
                <w:rStyle w:val="25"/>
                <w:rFonts w:ascii="Arial" w:hAnsi="Arial" w:cs="Arial"/>
                <w:bCs/>
                <w:szCs w:val="24"/>
              </w:rPr>
              <w:t>»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Орієнтація освітньої програми</w:t>
            </w:r>
          </w:p>
        </w:tc>
        <w:tc>
          <w:tcPr>
            <w:tcW w:w="6911" w:type="dxa"/>
            <w:shd w:val="clear" w:color="auto" w:fill="auto"/>
          </w:tcPr>
          <w:p w:rsidR="001736FE" w:rsidRPr="00B77AF6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/>
                <w:b/>
              </w:rPr>
            </w:pPr>
            <w:r w:rsidRPr="008F384B">
              <w:rPr>
                <w:rStyle w:val="25"/>
                <w:rFonts w:ascii="Arial" w:hAnsi="Arial" w:cs="Arial"/>
                <w:szCs w:val="24"/>
              </w:rPr>
              <w:t>Освітньо-професійна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911" w:type="dxa"/>
            <w:shd w:val="clear" w:color="auto" w:fill="auto"/>
          </w:tcPr>
          <w:p w:rsidR="00CA54CC" w:rsidRDefault="001736FE" w:rsidP="00150A2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szCs w:val="24"/>
              </w:rPr>
            </w:pPr>
            <w:r w:rsidRPr="008F384B">
              <w:rPr>
                <w:rStyle w:val="25"/>
                <w:rFonts w:ascii="Arial" w:hAnsi="Arial" w:cs="Arial"/>
                <w:szCs w:val="24"/>
              </w:rPr>
              <w:t>Спеціальна, в</w:t>
            </w:r>
            <w:r>
              <w:rPr>
                <w:rStyle w:val="25"/>
                <w:rFonts w:ascii="Arial" w:hAnsi="Arial" w:cs="Arial"/>
                <w:szCs w:val="24"/>
              </w:rPr>
              <w:t xml:space="preserve"> галузі Н </w:t>
            </w:r>
            <w:r w:rsidRPr="001736FE">
              <w:rPr>
                <w:rStyle w:val="25"/>
                <w:rFonts w:ascii="Arial" w:hAnsi="Arial" w:cs="Arial"/>
                <w:szCs w:val="24"/>
              </w:rPr>
              <w:t>«</w:t>
            </w:r>
            <w:r w:rsidRPr="001736FE">
              <w:rPr>
                <w:rStyle w:val="25"/>
                <w:rFonts w:ascii="Arial" w:hAnsi="Arial"/>
                <w:szCs w:val="24"/>
              </w:rPr>
              <w:t>Сільське, лісове, рибне господарство та ветеринарна медиц</w:t>
            </w:r>
            <w:r w:rsidRPr="001736FE">
              <w:rPr>
                <w:rFonts w:ascii="Arial" w:hAnsi="Arial" w:cs="Arial"/>
                <w:b w:val="0"/>
                <w:bCs/>
                <w:sz w:val="24"/>
                <w:szCs w:val="24"/>
              </w:rPr>
              <w:t>ина</w:t>
            </w:r>
            <w:r w:rsidRPr="001736FE">
              <w:rPr>
                <w:rStyle w:val="25"/>
                <w:rFonts w:ascii="Arial" w:hAnsi="Arial" w:cs="Arial"/>
                <w:szCs w:val="24"/>
              </w:rPr>
              <w:t>»,</w:t>
            </w:r>
            <w:r w:rsidRPr="008F384B">
              <w:rPr>
                <w:rStyle w:val="25"/>
                <w:rFonts w:ascii="Arial" w:hAnsi="Arial" w:cs="Arial"/>
                <w:szCs w:val="24"/>
              </w:rPr>
              <w:t xml:space="preserve"> спеціальності </w:t>
            </w:r>
            <w:r>
              <w:rPr>
                <w:rStyle w:val="25"/>
                <w:rFonts w:ascii="Arial" w:hAnsi="Arial" w:cs="Arial"/>
                <w:szCs w:val="24"/>
              </w:rPr>
              <w:t>Н6</w:t>
            </w:r>
            <w:r w:rsidRPr="008F384B">
              <w:rPr>
                <w:rStyle w:val="25"/>
                <w:rFonts w:ascii="Arial" w:hAnsi="Arial" w:cs="Arial"/>
                <w:szCs w:val="24"/>
              </w:rPr>
              <w:t xml:space="preserve"> «Ветеринарна медицина». </w:t>
            </w:r>
          </w:p>
          <w:p w:rsidR="00CA54CC" w:rsidRDefault="00037666" w:rsidP="00150A2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>
              <w:rPr>
                <w:rStyle w:val="25"/>
                <w:rFonts w:ascii="Arial" w:hAnsi="Arial" w:cs="Arial"/>
                <w:color w:val="auto"/>
                <w:szCs w:val="24"/>
              </w:rPr>
              <w:t>1</w:t>
            </w:r>
            <w:r w:rsidR="00150A20" w:rsidRPr="00150A20">
              <w:rPr>
                <w:rStyle w:val="25"/>
                <w:rFonts w:ascii="Arial" w:hAnsi="Arial" w:cs="Arial"/>
                <w:color w:val="auto"/>
                <w:szCs w:val="24"/>
              </w:rPr>
              <w:t xml:space="preserve">. Переосмислення наявних та створення нових, систематизації, зберігання і поширення (презентації) сучасних наукових знань й інноваційних ідей та впровадження їх у професійну практику. 2. Оволодіння методологією вирішення завдань та проблемних питань у галузі ветеринарної медицини. 3. Формування здатності </w:t>
            </w:r>
            <w:proofErr w:type="spellStart"/>
            <w:r w:rsidR="00150A20" w:rsidRPr="00150A20">
              <w:rPr>
                <w:rStyle w:val="25"/>
                <w:rFonts w:ascii="Arial" w:hAnsi="Arial" w:cs="Arial"/>
                <w:color w:val="auto"/>
                <w:szCs w:val="24"/>
              </w:rPr>
              <w:t>динамічно</w:t>
            </w:r>
            <w:proofErr w:type="spellEnd"/>
            <w:r w:rsidR="00150A20" w:rsidRPr="00150A20">
              <w:rPr>
                <w:rStyle w:val="25"/>
                <w:rFonts w:ascii="Arial" w:hAnsi="Arial" w:cs="Arial"/>
                <w:color w:val="auto"/>
                <w:szCs w:val="24"/>
              </w:rPr>
              <w:t xml:space="preserve"> поєднувати знання, уміння, комунікативні навички і спроможності з автономною діяльністю та відповідальністю у майбутнього лікаря ветеринарної медицини. 4. Організації ефективної командної роботи і творчої діяльності в мультикультурних колективах з дотриманням етичних і законодавчих норм. 5. Забезпечення безпечного, санітарно-обумовленого утримання тварин, профілактики і діагностики їх </w:t>
            </w:r>
            <w:proofErr w:type="spellStart"/>
            <w:r w:rsidR="00150A20" w:rsidRPr="00150A20">
              <w:rPr>
                <w:rStyle w:val="25"/>
                <w:rFonts w:ascii="Arial" w:hAnsi="Arial" w:cs="Arial"/>
                <w:color w:val="auto"/>
                <w:szCs w:val="24"/>
              </w:rPr>
              <w:t>хвороб</w:t>
            </w:r>
            <w:proofErr w:type="spellEnd"/>
            <w:r w:rsidR="00150A20" w:rsidRPr="00150A20">
              <w:rPr>
                <w:rStyle w:val="25"/>
                <w:rFonts w:ascii="Arial" w:hAnsi="Arial" w:cs="Arial"/>
                <w:color w:val="auto"/>
                <w:szCs w:val="24"/>
              </w:rPr>
              <w:t>, лікування хворих тварин, виробничо-фінансової діяльності, судово-ветеринарної експертизи й арбітражу</w:t>
            </w:r>
            <w:r w:rsidR="00CA54CC">
              <w:rPr>
                <w:rStyle w:val="25"/>
                <w:rFonts w:ascii="Arial" w:hAnsi="Arial" w:cs="Arial"/>
                <w:color w:val="auto"/>
                <w:szCs w:val="24"/>
              </w:rPr>
              <w:t>.</w:t>
            </w:r>
          </w:p>
          <w:p w:rsidR="001736FE" w:rsidRPr="002467F4" w:rsidRDefault="001736FE" w:rsidP="00150A2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</w:rPr>
            </w:pPr>
            <w:r w:rsidRPr="008F384B">
              <w:rPr>
                <w:rStyle w:val="25"/>
                <w:rFonts w:ascii="Arial" w:hAnsi="Arial" w:cs="Arial"/>
                <w:szCs w:val="24"/>
              </w:rPr>
              <w:t>Ключові слова: хвороба, організм, профілактика, лікування, діагностика, патологія, тканини, системи організму.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Особливості освітньо-професійної програми</w:t>
            </w:r>
          </w:p>
        </w:tc>
        <w:tc>
          <w:tcPr>
            <w:tcW w:w="6911" w:type="dxa"/>
            <w:shd w:val="clear" w:color="auto" w:fill="auto"/>
          </w:tcPr>
          <w:p w:rsidR="001736FE" w:rsidRPr="002467F4" w:rsidRDefault="009A3703" w:rsidP="001736F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Style w:val="25"/>
                <w:rFonts w:ascii="Arial" w:hAnsi="Arial" w:cs="Arial"/>
                <w:color w:val="auto"/>
                <w:szCs w:val="24"/>
              </w:rPr>
              <w:t xml:space="preserve"> П</w:t>
            </w:r>
            <w:r w:rsidR="00150A20" w:rsidRPr="00150A20">
              <w:rPr>
                <w:rStyle w:val="25"/>
                <w:rFonts w:ascii="Arial" w:hAnsi="Arial" w:cs="Arial"/>
                <w:color w:val="auto"/>
                <w:szCs w:val="24"/>
              </w:rPr>
              <w:t>рограми полягає у наданні майбутнім лікарям ветеринарної медицини нових знань з урахуванням концепції єдиного здоров‘я, із застосуванням інноваційних підходів ефективного природокористування, зокрема упередження радіаційного ураження і забруднення свійських тварин та ценозів в цілому радіонуклідами. Без сумніву попит на таких фахівців не зменшується вже понад 100 років, а ліцензійні обсяги зростають</w:t>
            </w:r>
            <w:r w:rsidR="00150A20">
              <w:rPr>
                <w:rStyle w:val="25"/>
                <w:rFonts w:ascii="Arial" w:hAnsi="Arial" w:cs="Arial"/>
                <w:color w:val="auto"/>
                <w:szCs w:val="24"/>
              </w:rPr>
              <w:t xml:space="preserve">. </w:t>
            </w:r>
            <w:r w:rsidR="00233FFF">
              <w:rPr>
                <w:rStyle w:val="25"/>
                <w:rFonts w:ascii="Arial" w:hAnsi="Arial" w:cs="Arial"/>
                <w:color w:val="auto"/>
                <w:szCs w:val="24"/>
              </w:rPr>
              <w:t>Для однієї групи здобувачів</w:t>
            </w:r>
            <w:r w:rsidR="001736FE" w:rsidRPr="00A007B5">
              <w:rPr>
                <w:rStyle w:val="25"/>
                <w:rFonts w:ascii="Arial" w:hAnsi="Arial" w:cs="Arial"/>
                <w:color w:val="auto"/>
                <w:szCs w:val="24"/>
              </w:rPr>
              <w:t xml:space="preserve"> програма викладається англійською мовою. </w:t>
            </w:r>
            <w:r w:rsidR="00150A20">
              <w:rPr>
                <w:rStyle w:val="25"/>
                <w:rFonts w:ascii="Arial" w:hAnsi="Arial" w:cs="Arial"/>
                <w:color w:val="auto"/>
                <w:szCs w:val="24"/>
              </w:rPr>
              <w:t xml:space="preserve">З 7 по </w:t>
            </w:r>
            <w:r w:rsidR="001736FE" w:rsidRPr="00A007B5">
              <w:rPr>
                <w:rStyle w:val="25"/>
                <w:rFonts w:ascii="Arial" w:hAnsi="Arial" w:cs="Arial"/>
                <w:color w:val="auto"/>
                <w:szCs w:val="24"/>
              </w:rPr>
              <w:t>10 семестри четвертого та п</w:t>
            </w:r>
            <w:r w:rsidR="001736FE" w:rsidRPr="00A007B5">
              <w:rPr>
                <w:rStyle w:val="25"/>
                <w:rFonts w:ascii="Arial" w:hAnsi="Arial" w:cs="Arial"/>
                <w:color w:val="auto"/>
                <w:szCs w:val="24"/>
                <w:lang w:val="ru-RU"/>
              </w:rPr>
              <w:t>’</w:t>
            </w:r>
            <w:proofErr w:type="spellStart"/>
            <w:r w:rsidR="001736FE" w:rsidRPr="00A007B5">
              <w:rPr>
                <w:rStyle w:val="25"/>
                <w:rFonts w:ascii="Arial" w:hAnsi="Arial" w:cs="Arial"/>
                <w:color w:val="auto"/>
                <w:szCs w:val="24"/>
              </w:rPr>
              <w:t>ятого</w:t>
            </w:r>
            <w:proofErr w:type="spellEnd"/>
            <w:r w:rsidR="001736FE" w:rsidRPr="00A007B5">
              <w:rPr>
                <w:rStyle w:val="25"/>
                <w:rFonts w:ascii="Arial" w:hAnsi="Arial" w:cs="Arial"/>
                <w:color w:val="auto"/>
                <w:szCs w:val="24"/>
              </w:rPr>
              <w:t xml:space="preserve">  років навчання є семестрами міжнародної мобільності. Програма передбачає обов’язковою умовою проходження навчальної та виробничої практики на тваринницьких підприємствах, товарних господа</w:t>
            </w:r>
            <w:r w:rsidR="00150A20">
              <w:rPr>
                <w:rStyle w:val="25"/>
                <w:rFonts w:ascii="Arial" w:hAnsi="Arial" w:cs="Arial"/>
                <w:color w:val="auto"/>
                <w:szCs w:val="24"/>
              </w:rPr>
              <w:t xml:space="preserve">рствах, </w:t>
            </w:r>
            <w:proofErr w:type="spellStart"/>
            <w:r w:rsidR="00150A20">
              <w:rPr>
                <w:rStyle w:val="25"/>
                <w:rFonts w:ascii="Arial" w:hAnsi="Arial" w:cs="Arial"/>
                <w:color w:val="auto"/>
                <w:szCs w:val="24"/>
              </w:rPr>
              <w:t>клініках</w:t>
            </w:r>
            <w:proofErr w:type="spellEnd"/>
            <w:r w:rsidR="00150A20">
              <w:rPr>
                <w:rStyle w:val="25"/>
                <w:rFonts w:ascii="Arial" w:hAnsi="Arial" w:cs="Arial"/>
                <w:color w:val="auto"/>
                <w:szCs w:val="24"/>
              </w:rPr>
              <w:t xml:space="preserve"> за всіма видами тварин </w:t>
            </w:r>
          </w:p>
        </w:tc>
      </w:tr>
      <w:tr w:rsidR="001736FE" w:rsidRPr="00101F8B" w:rsidTr="00221377">
        <w:tc>
          <w:tcPr>
            <w:tcW w:w="9854" w:type="dxa"/>
            <w:gridSpan w:val="2"/>
            <w:shd w:val="clear" w:color="auto" w:fill="auto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</w:rPr>
              <w:t>4 - Придатність випускників до працевлаштування та подальшого навчання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Придатність до працевлаштування</w:t>
            </w:r>
          </w:p>
        </w:tc>
        <w:tc>
          <w:tcPr>
            <w:tcW w:w="6911" w:type="dxa"/>
            <w:shd w:val="clear" w:color="auto" w:fill="auto"/>
          </w:tcPr>
          <w:p w:rsidR="001736FE" w:rsidRPr="00B77AF6" w:rsidRDefault="001736FE" w:rsidP="001736FE">
            <w:pPr>
              <w:rPr>
                <w:rStyle w:val="220"/>
                <w:rFonts w:ascii="Arial" w:eastAsia="Calibri" w:hAnsi="Arial"/>
                <w:b w:val="0"/>
                <w:szCs w:val="20"/>
              </w:rPr>
            </w:pPr>
            <w:r w:rsidRPr="008F384B">
              <w:rPr>
                <w:rFonts w:ascii="Arial" w:hAnsi="Arial" w:cs="Arial"/>
                <w:spacing w:val="-4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8F384B">
              <w:rPr>
                <w:rFonts w:ascii="Arial" w:hAnsi="Arial" w:cs="Arial"/>
                <w:spacing w:val="-4"/>
              </w:rPr>
              <w:t>International</w:t>
            </w:r>
            <w:proofErr w:type="spellEnd"/>
            <w:r w:rsidRPr="008F384B">
              <w:rPr>
                <w:rFonts w:ascii="Arial" w:hAnsi="Arial" w:cs="Arial"/>
                <w:spacing w:val="-4"/>
              </w:rPr>
              <w:t xml:space="preserve"> Standard </w:t>
            </w:r>
            <w:proofErr w:type="spellStart"/>
            <w:r w:rsidRPr="008F384B">
              <w:rPr>
                <w:rFonts w:ascii="Arial" w:hAnsi="Arial" w:cs="Arial"/>
                <w:spacing w:val="-4"/>
              </w:rPr>
              <w:t>Classification</w:t>
            </w:r>
            <w:proofErr w:type="spellEnd"/>
            <w:r w:rsidRPr="008F384B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F384B">
              <w:rPr>
                <w:rFonts w:ascii="Arial" w:hAnsi="Arial" w:cs="Arial"/>
                <w:spacing w:val="-4"/>
              </w:rPr>
              <w:t>of</w:t>
            </w:r>
            <w:proofErr w:type="spellEnd"/>
            <w:r w:rsidRPr="008F384B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F384B">
              <w:rPr>
                <w:rFonts w:ascii="Arial" w:hAnsi="Arial" w:cs="Arial"/>
                <w:spacing w:val="-4"/>
              </w:rPr>
              <w:t>Occupations</w:t>
            </w:r>
            <w:proofErr w:type="spellEnd"/>
            <w:r w:rsidRPr="008F384B">
              <w:rPr>
                <w:rFonts w:ascii="Arial" w:hAnsi="Arial" w:cs="Arial"/>
                <w:spacing w:val="-4"/>
              </w:rPr>
              <w:t xml:space="preserve"> 2008 (ISCO-08) випускник з професійною кваліфікацією «</w:t>
            </w:r>
            <w:r w:rsidRPr="008F384B">
              <w:rPr>
                <w:rFonts w:ascii="Arial" w:hAnsi="Arial" w:cs="Arial"/>
              </w:rPr>
              <w:t xml:space="preserve">Лікар ветеринарної медицини» може працевлаштуватися на посади з наступними </w:t>
            </w:r>
            <w:r w:rsidRPr="008F384B">
              <w:rPr>
                <w:rFonts w:ascii="Arial" w:hAnsi="Arial" w:cs="Arial"/>
                <w:spacing w:val="-4"/>
              </w:rPr>
              <w:t xml:space="preserve">професійними назвами робіт: лікар ветеринарної медицини (2223.2); молодший науковий співробітник (ветеринарна медицина) (2223.1); науковий співробітник (ветеринарна медицина) (2223.1); асистент (2310.2);  викладач вищого навчального закладу (2310.2)  або обіймати наступні первинні посади: завідувач аптеки </w:t>
            </w:r>
            <w:r w:rsidRPr="008F384B">
              <w:rPr>
                <w:rFonts w:ascii="Arial" w:hAnsi="Arial" w:cs="Arial"/>
                <w:spacing w:val="-4"/>
              </w:rPr>
              <w:lastRenderedPageBreak/>
              <w:t>(аптечного закладу) (1210.1); завідувач бази аптечної (1210.1); директор відділення (1210.1); директор  лабораторії (1210.1); директор (начальник, інший керівник) підприємства (1210.1).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Подальше навчання</w:t>
            </w:r>
          </w:p>
        </w:tc>
        <w:tc>
          <w:tcPr>
            <w:tcW w:w="6911" w:type="dxa"/>
            <w:shd w:val="clear" w:color="auto" w:fill="auto"/>
          </w:tcPr>
          <w:p w:rsidR="001736FE" w:rsidRPr="005F18CD" w:rsidRDefault="001736FE" w:rsidP="009F56E6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/>
                <w:lang w:val="ru-RU"/>
              </w:rPr>
            </w:pPr>
            <w:r w:rsidRPr="000D3B4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Магістр із спеціальності «Ветеринарна медицина» має право продовжити навчання </w:t>
            </w:r>
            <w:r w:rsidR="009F56E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на програмі </w:t>
            </w:r>
            <w:proofErr w:type="spellStart"/>
            <w:r w:rsidR="009F56E6" w:rsidRPr="009F56E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PhD</w:t>
            </w:r>
            <w:proofErr w:type="spellEnd"/>
          </w:p>
        </w:tc>
      </w:tr>
      <w:tr w:rsidR="001736FE" w:rsidRPr="00101F8B" w:rsidTr="00221377">
        <w:tc>
          <w:tcPr>
            <w:tcW w:w="9854" w:type="dxa"/>
            <w:gridSpan w:val="2"/>
            <w:shd w:val="clear" w:color="auto" w:fill="auto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</w:rPr>
              <w:t xml:space="preserve">5 </w:t>
            </w:r>
            <w:r w:rsidRPr="00101F8B">
              <w:rPr>
                <w:rStyle w:val="25"/>
                <w:rFonts w:ascii="Arial" w:hAnsi="Arial" w:cs="Arial"/>
                <w:b/>
                <w:bCs/>
              </w:rPr>
              <w:t xml:space="preserve">- </w:t>
            </w:r>
            <w:r w:rsidRPr="00101F8B">
              <w:rPr>
                <w:rStyle w:val="220"/>
                <w:rFonts w:ascii="Arial" w:hAnsi="Arial" w:cs="Arial"/>
                <w:b/>
              </w:rPr>
              <w:t>Викладання та оцінювання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Викладання та навчання</w:t>
            </w:r>
          </w:p>
        </w:tc>
        <w:tc>
          <w:tcPr>
            <w:tcW w:w="6911" w:type="dxa"/>
            <w:shd w:val="clear" w:color="auto" w:fill="auto"/>
          </w:tcPr>
          <w:p w:rsidR="001736FE" w:rsidRPr="008F384B" w:rsidRDefault="001736FE" w:rsidP="001736F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8F384B">
              <w:rPr>
                <w:rFonts w:ascii="Arial" w:hAnsi="Arial" w:cs="Arial"/>
              </w:rPr>
              <w:t>Студенто</w:t>
            </w:r>
            <w:proofErr w:type="spellEnd"/>
            <w:r w:rsidRPr="008F384B">
              <w:rPr>
                <w:rFonts w:ascii="Arial" w:hAnsi="Arial" w:cs="Arial"/>
              </w:rPr>
              <w:t xml:space="preserve">-центроване навчання, технологія проблемного і диференційованого навчання, технологія інтенсифікації та індивідуалізації навчання, технологія програмованого навчання, інформаційна технологія, технологія розвивального навчання, кредитно-трансферна система організації навчання, електронне навчання в системі </w:t>
            </w:r>
            <w:proofErr w:type="spellStart"/>
            <w:r w:rsidRPr="008F384B">
              <w:rPr>
                <w:rFonts w:ascii="Arial" w:hAnsi="Arial" w:cs="Arial"/>
              </w:rPr>
              <w:t>Elearn</w:t>
            </w:r>
            <w:proofErr w:type="spellEnd"/>
            <w:r w:rsidRPr="008F384B">
              <w:rPr>
                <w:rFonts w:ascii="Arial" w:hAnsi="Arial" w:cs="Arial"/>
              </w:rPr>
              <w:t xml:space="preserve">, самонавчання, навчання на основі досліджень. </w:t>
            </w:r>
          </w:p>
          <w:p w:rsidR="001736FE" w:rsidRPr="00B77AF6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0019197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на основі підручників та конспектів, консультації з викладачами.</w:t>
            </w:r>
          </w:p>
        </w:tc>
      </w:tr>
      <w:tr w:rsidR="001736FE" w:rsidRPr="00101F8B" w:rsidTr="00953467">
        <w:tc>
          <w:tcPr>
            <w:tcW w:w="2943" w:type="dxa"/>
            <w:shd w:val="clear" w:color="auto" w:fill="auto"/>
            <w:vAlign w:val="center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Оцінювання</w:t>
            </w:r>
          </w:p>
        </w:tc>
        <w:tc>
          <w:tcPr>
            <w:tcW w:w="6911" w:type="dxa"/>
            <w:shd w:val="clear" w:color="auto" w:fill="auto"/>
          </w:tcPr>
          <w:p w:rsidR="001736FE" w:rsidRPr="008F384B" w:rsidRDefault="001736FE" w:rsidP="001736FE">
            <w:pPr>
              <w:pStyle w:val="Default"/>
              <w:jc w:val="both"/>
              <w:rPr>
                <w:rFonts w:ascii="Arial" w:hAnsi="Arial" w:cs="Arial"/>
              </w:rPr>
            </w:pPr>
            <w:r w:rsidRPr="008F384B">
              <w:rPr>
                <w:rFonts w:ascii="Arial" w:hAnsi="Arial" w:cs="Arial"/>
              </w:rPr>
              <w:t xml:space="preserve">У НУБіП України використовується рейтингова форма контролю після закінчення </w:t>
            </w:r>
            <w:proofErr w:type="spellStart"/>
            <w:r w:rsidRPr="008F384B">
              <w:rPr>
                <w:rFonts w:ascii="Arial" w:hAnsi="Arial" w:cs="Arial"/>
              </w:rPr>
              <w:t>логічно</w:t>
            </w:r>
            <w:proofErr w:type="spellEnd"/>
            <w:r w:rsidRPr="008F384B">
              <w:rPr>
                <w:rFonts w:ascii="Arial" w:hAnsi="Arial" w:cs="Arial"/>
              </w:rPr>
              <w:t xml:space="preserve"> 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:rsidR="001736FE" w:rsidRPr="008F384B" w:rsidRDefault="001736FE" w:rsidP="001736FE">
            <w:pPr>
              <w:pStyle w:val="Default"/>
              <w:ind w:firstLine="699"/>
              <w:jc w:val="both"/>
              <w:rPr>
                <w:rFonts w:ascii="Arial" w:hAnsi="Arial" w:cs="Arial"/>
              </w:rPr>
            </w:pPr>
            <w:r w:rsidRPr="008F384B">
              <w:rPr>
                <w:rFonts w:ascii="Arial" w:hAnsi="Arial" w:cs="Arial"/>
              </w:rPr>
              <w:t>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усього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:rsidR="001736FE" w:rsidRPr="008F384B" w:rsidRDefault="001736FE" w:rsidP="001736FE">
            <w:pPr>
              <w:pStyle w:val="Default"/>
              <w:jc w:val="both"/>
              <w:rPr>
                <w:rFonts w:ascii="Arial" w:hAnsi="Arial" w:cs="Arial"/>
              </w:rPr>
            </w:pPr>
            <w:r w:rsidRPr="008F384B">
              <w:rPr>
                <w:rFonts w:ascii="Arial" w:hAnsi="Arial" w:cs="Arial"/>
              </w:rPr>
              <w:t xml:space="preserve">Оцінювання навчальних досягнень здійснюється за 100-бальною (рейтинговою) шкалою </w:t>
            </w:r>
            <w:r w:rsidRPr="00A007B5">
              <w:rPr>
                <w:rFonts w:ascii="Arial" w:hAnsi="Arial" w:cs="Arial"/>
                <w:color w:val="auto"/>
              </w:rPr>
              <w:t>ЄКТС</w:t>
            </w:r>
            <w:r w:rsidRPr="008F384B">
              <w:rPr>
                <w:rFonts w:ascii="Arial" w:hAnsi="Arial" w:cs="Arial"/>
              </w:rPr>
              <w:t xml:space="preserve"> (ECTS), національною 4-х бальною шкалою («відмінно», «добре», «задовільно», «незадовільно») і вербальною («зараховано», «</w:t>
            </w:r>
            <w:proofErr w:type="spellStart"/>
            <w:r w:rsidRPr="008F384B">
              <w:rPr>
                <w:rFonts w:ascii="Arial" w:hAnsi="Arial" w:cs="Arial"/>
              </w:rPr>
              <w:t>незараховано</w:t>
            </w:r>
            <w:proofErr w:type="spellEnd"/>
            <w:r w:rsidRPr="008F384B">
              <w:rPr>
                <w:rFonts w:ascii="Arial" w:hAnsi="Arial" w:cs="Arial"/>
              </w:rPr>
              <w:t xml:space="preserve">») системами. </w:t>
            </w:r>
          </w:p>
          <w:p w:rsidR="001736FE" w:rsidRPr="00B77AF6" w:rsidRDefault="001736FE" w:rsidP="00602D8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008F384B">
              <w:rPr>
                <w:rStyle w:val="25"/>
                <w:rFonts w:ascii="Arial" w:hAnsi="Arial" w:cs="Arial"/>
                <w:szCs w:val="24"/>
              </w:rPr>
              <w:t xml:space="preserve">Письмові екзамени із співбесідою та захисту білетів, здача звітів та захист лабораторних/практичних робіт, рефератів в якості самостійної роботи, проведення дискусій, семінарів та модулів. Державна атестація: </w:t>
            </w:r>
            <w:r>
              <w:rPr>
                <w:rStyle w:val="25"/>
                <w:rFonts w:ascii="Arial" w:hAnsi="Arial" w:cs="Arial"/>
                <w:szCs w:val="24"/>
              </w:rPr>
              <w:t>Єд</w:t>
            </w:r>
            <w:r w:rsidRPr="001736FE">
              <w:rPr>
                <w:rStyle w:val="25"/>
                <w:rFonts w:ascii="Arial" w:hAnsi="Arial" w:cs="Arial"/>
                <w:szCs w:val="24"/>
              </w:rPr>
              <w:t>иний державний кваліфікаційний іспит</w:t>
            </w:r>
            <w:r>
              <w:rPr>
                <w:rStyle w:val="25"/>
                <w:rFonts w:ascii="Arial" w:hAnsi="Arial" w:cs="Arial"/>
                <w:szCs w:val="24"/>
              </w:rPr>
              <w:t>.</w:t>
            </w:r>
          </w:p>
        </w:tc>
      </w:tr>
      <w:tr w:rsidR="001736FE" w:rsidRPr="00101F8B" w:rsidTr="00221377">
        <w:tc>
          <w:tcPr>
            <w:tcW w:w="9854" w:type="dxa"/>
            <w:gridSpan w:val="2"/>
            <w:shd w:val="clear" w:color="auto" w:fill="auto"/>
          </w:tcPr>
          <w:p w:rsidR="001736FE" w:rsidRPr="00101F8B" w:rsidRDefault="001736FE" w:rsidP="001736F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</w:rPr>
              <w:t>6 – Програмні компетентності</w:t>
            </w:r>
          </w:p>
        </w:tc>
      </w:tr>
      <w:tr w:rsidR="0035154C" w:rsidRPr="00101F8B" w:rsidTr="0032782D">
        <w:tc>
          <w:tcPr>
            <w:tcW w:w="2943" w:type="dxa"/>
            <w:shd w:val="clear" w:color="auto" w:fill="auto"/>
            <w:vAlign w:val="center"/>
          </w:tcPr>
          <w:p w:rsidR="0035154C" w:rsidRPr="00101F8B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 xml:space="preserve">Інтегральна </w:t>
            </w:r>
            <w:r w:rsidRPr="00101F8B">
              <w:rPr>
                <w:rStyle w:val="220"/>
                <w:rFonts w:ascii="Arial" w:hAnsi="Arial" w:cs="Arial"/>
                <w:b/>
              </w:rPr>
              <w:t>компетентність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35154C" w:rsidRPr="00B77AF6" w:rsidRDefault="0035154C" w:rsidP="0035154C">
            <w:pPr>
              <w:rPr>
                <w:rFonts w:ascii="Arial" w:eastAsia="Calibri" w:hAnsi="Arial" w:cs="Arial"/>
                <w:szCs w:val="20"/>
              </w:rPr>
            </w:pPr>
            <w:r w:rsidRPr="00A007B5">
              <w:rPr>
                <w:rFonts w:ascii="Arial" w:hAnsi="Arial" w:cs="Arial"/>
                <w:color w:val="auto"/>
                <w:lang w:eastAsia="en-US"/>
              </w:rPr>
              <w:t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35154C" w:rsidRPr="00101F8B" w:rsidTr="0032782D">
        <w:tc>
          <w:tcPr>
            <w:tcW w:w="2943" w:type="dxa"/>
            <w:shd w:val="clear" w:color="auto" w:fill="auto"/>
            <w:vAlign w:val="center"/>
          </w:tcPr>
          <w:p w:rsidR="0035154C" w:rsidRPr="00101F8B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 xml:space="preserve">Загальні </w:t>
            </w:r>
            <w:r w:rsidRPr="00101F8B">
              <w:rPr>
                <w:rStyle w:val="220"/>
                <w:rFonts w:ascii="Arial" w:hAnsi="Arial" w:cs="Arial"/>
                <w:b/>
              </w:rPr>
              <w:t>компетентності (ЗК)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1. Здатність до абстрактного мислення, аналізу та синтезу.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2. Здатність застосовувати знання у практичних ситуаціях.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3. Знання та розуміння предметної галузі та професії.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 xml:space="preserve">4. Здатність спілкуватися державною мовою як усно, </w:t>
            </w:r>
            <w:r w:rsidRPr="00A007B5">
              <w:rPr>
                <w:rFonts w:ascii="Arial" w:hAnsi="Arial" w:cs="Arial"/>
                <w:color w:val="auto"/>
              </w:rPr>
              <w:lastRenderedPageBreak/>
              <w:t>так і письмово.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5. Здатність спілкуватися іноземною мовою.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6. Навички використання інформаційних і комунікаційних технологій.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7. Здатність проведення досліджень на відповідному рівні.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8. Здатність вчитися і оволодівати сучасними знаннями.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 xml:space="preserve">9. Здатність приймати обґрунтовані рішення. 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10. Здатність спілкуватися з представниками інших професійних груп різного рівня (з експертами інших галузей знань/видів економічної діяльності).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11. Здатність оцінювати та забезпечувати якість виконуваних робіт.</w:t>
            </w:r>
          </w:p>
          <w:p w:rsidR="0035154C" w:rsidRDefault="0035154C" w:rsidP="0035154C">
            <w:pPr>
              <w:ind w:left="265" w:hanging="29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ЗК </w:t>
            </w:r>
            <w:r w:rsidRPr="00A007B5">
              <w:rPr>
                <w:rFonts w:ascii="Arial" w:hAnsi="Arial" w:cs="Arial"/>
                <w:color w:val="auto"/>
              </w:rPr>
              <w:t>12. Прагнення до збереження навколишнього середовища.</w:t>
            </w:r>
          </w:p>
          <w:p w:rsidR="005F18CD" w:rsidRPr="00784C4E" w:rsidRDefault="005F18CD" w:rsidP="0035154C">
            <w:pPr>
              <w:ind w:left="265" w:hanging="295"/>
              <w:rPr>
                <w:rFonts w:ascii="Arial" w:eastAsia="Calibri" w:hAnsi="Arial" w:cs="Arial"/>
                <w:b/>
                <w:szCs w:val="20"/>
              </w:rPr>
            </w:pPr>
            <w:r w:rsidRPr="005F18CD">
              <w:rPr>
                <w:rFonts w:ascii="Arial" w:hAnsi="Arial" w:cs="Arial"/>
                <w:color w:val="auto"/>
              </w:rPr>
              <w:t>ЗК 13. Здатність ухвалювати рішення та діяти, дотримуючись принципу неприпустимості корупції та будь-яких інших проявів не доброчесності.</w:t>
            </w:r>
            <w:bookmarkStart w:id="3" w:name="_GoBack"/>
            <w:bookmarkEnd w:id="3"/>
          </w:p>
        </w:tc>
      </w:tr>
      <w:tr w:rsidR="0035154C" w:rsidRPr="00101F8B" w:rsidTr="0032782D">
        <w:tc>
          <w:tcPr>
            <w:tcW w:w="2943" w:type="dxa"/>
            <w:shd w:val="clear" w:color="auto" w:fill="auto"/>
            <w:vAlign w:val="center"/>
          </w:tcPr>
          <w:p w:rsidR="0035154C" w:rsidRPr="00101F8B" w:rsidRDefault="0035154C" w:rsidP="0035154C">
            <w:pPr>
              <w:rPr>
                <w:rFonts w:ascii="Arial" w:hAnsi="Arial" w:cs="Arial"/>
              </w:rPr>
            </w:pPr>
            <w:r w:rsidRPr="00101F8B">
              <w:rPr>
                <w:rStyle w:val="220"/>
                <w:rFonts w:ascii="Arial" w:hAnsi="Arial" w:cs="Arial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СК </w:t>
            </w:r>
            <w:r w:rsidRPr="00A007B5">
              <w:rPr>
                <w:rFonts w:ascii="Arial" w:hAnsi="Arial" w:cs="Arial"/>
                <w:color w:val="auto"/>
              </w:rPr>
              <w:t>1. Здатність встановлювати особливості будови і функціонування клітин, тканин, органів, їх систем та апаратів організму тварин різних класів і видів – ссавців, птахів, комах (бджіл), риб та інших хребетних.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СК</w:t>
            </w:r>
            <w:r w:rsidRPr="00A007B5">
              <w:rPr>
                <w:rFonts w:ascii="Arial" w:hAnsi="Arial" w:cs="Arial"/>
                <w:color w:val="auto"/>
              </w:rPr>
              <w:t xml:space="preserve"> 2. 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3. Здатність дотримуватися правил охорони праці, асептики та антисептики під час фахової діяльності.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4. Здатність проводити клінічні дослідження з метою формулювання висновків щодо стану тварин чи встановлення діагнозу.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5. Здатність застосовувати методи і методики патолого-анатомічної діагностики </w:t>
            </w:r>
            <w:proofErr w:type="spellStart"/>
            <w:r w:rsidRPr="00A007B5">
              <w:rPr>
                <w:rFonts w:ascii="Arial" w:hAnsi="Arial" w:cs="Arial"/>
                <w:color w:val="auto"/>
              </w:rPr>
              <w:t>хвороб</w:t>
            </w:r>
            <w:proofErr w:type="spellEnd"/>
            <w:r w:rsidRPr="00A007B5">
              <w:rPr>
                <w:rFonts w:ascii="Arial" w:hAnsi="Arial" w:cs="Arial"/>
                <w:color w:val="auto"/>
              </w:rPr>
              <w:t xml:space="preserve"> тварин для встановлення остаточного діагнозу та причин їх загибелі.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6. Здатність здійснювати відбір, пакування, фіксування і пересилання проб біологічного матеріалу для лабораторних досліджень.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7. Здатність організовувати і проводити лабораторні та спеціальні діагностичні дослідження й аналізувати їх результати.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8. Здатність планувати, організовувати та реалізовувати заходи з лікування тварин різних класів і видів, хворих на незаразні, інфекційні та інвазійні хвороби.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9. Здатність проводити акушерсько-гінекологічні та хірургічні заходи і операції.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10. Здатність розробляти стратегії безпечного, санітарно-обумовленого утримання тварин.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11. Здатність застосовувати знання з </w:t>
            </w:r>
            <w:proofErr w:type="spellStart"/>
            <w:r w:rsidRPr="00A007B5">
              <w:rPr>
                <w:rFonts w:ascii="Arial" w:hAnsi="Arial" w:cs="Arial"/>
                <w:color w:val="auto"/>
              </w:rPr>
              <w:t>біобезпеки</w:t>
            </w:r>
            <w:proofErr w:type="spellEnd"/>
            <w:r w:rsidRPr="00A007B5">
              <w:rPr>
                <w:rFonts w:ascii="Arial" w:hAnsi="Arial" w:cs="Arial"/>
                <w:color w:val="auto"/>
              </w:rPr>
              <w:t>, біоетики та добробуту тварин у професійній діяльності.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12. Здатність розробляти та реалізовувати заходи, спрямовані на захист населення від </w:t>
            </w:r>
            <w:proofErr w:type="spellStart"/>
            <w:r w:rsidRPr="00A007B5">
              <w:rPr>
                <w:rFonts w:ascii="Arial" w:hAnsi="Arial" w:cs="Arial"/>
                <w:color w:val="auto"/>
              </w:rPr>
              <w:t>хвороб</w:t>
            </w:r>
            <w:proofErr w:type="spellEnd"/>
            <w:r w:rsidRPr="00A007B5">
              <w:rPr>
                <w:rFonts w:ascii="Arial" w:hAnsi="Arial" w:cs="Arial"/>
                <w:color w:val="auto"/>
              </w:rPr>
              <w:t xml:space="preserve">, спільних для </w:t>
            </w:r>
            <w:r w:rsidRPr="00A007B5">
              <w:rPr>
                <w:rFonts w:ascii="Arial" w:hAnsi="Arial" w:cs="Arial"/>
                <w:color w:val="auto"/>
              </w:rPr>
              <w:lastRenderedPageBreak/>
              <w:t>тварин і людей.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13. Здатність розробляти стратегії профілактики </w:t>
            </w:r>
            <w:proofErr w:type="spellStart"/>
            <w:r w:rsidRPr="00A007B5">
              <w:rPr>
                <w:rFonts w:ascii="Arial" w:hAnsi="Arial" w:cs="Arial"/>
                <w:color w:val="auto"/>
              </w:rPr>
              <w:t>хвороб</w:t>
            </w:r>
            <w:proofErr w:type="spellEnd"/>
            <w:r w:rsidRPr="00A007B5">
              <w:rPr>
                <w:rFonts w:ascii="Arial" w:hAnsi="Arial" w:cs="Arial"/>
                <w:color w:val="auto"/>
              </w:rPr>
              <w:t xml:space="preserve"> різної етіології.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14. Здатність проводити судово-ветеринарну експертизу.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15. Здатність організовувати нагляд і контроль виробництва, зберігання, транспортування та реалізації продукції тваринного і рослинного походження.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16. Здатність оберігати довкілля від забруднення відходами тваринництва, а також матеріалами та засобами ветеринарного призначення.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17. Здатність здійснювати маркетинг і менеджмент ветеринарних засобів і послуг у ветеринарній медицині. 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18. Здатність використовувати спеціалізовані програмні засоби для виконання професійних завдань.</w:t>
            </w:r>
          </w:p>
          <w:p w:rsidR="0035154C" w:rsidRPr="00A007B5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19. Здатність здійснювати просвітницьку діяльність серед працівників галузі та населення.</w:t>
            </w:r>
          </w:p>
          <w:p w:rsidR="0035154C" w:rsidRDefault="0035154C" w:rsidP="0035154C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СК</w:t>
            </w:r>
            <w:r w:rsidRPr="00A007B5">
              <w:rPr>
                <w:rFonts w:ascii="Arial" w:hAnsi="Arial" w:cs="Arial"/>
                <w:color w:val="auto"/>
              </w:rPr>
              <w:t xml:space="preserve"> 20. Здатність організовувати, здійснювати і контролювати документообіг під час професійної діяльності.</w:t>
            </w:r>
          </w:p>
          <w:p w:rsidR="0035154C" w:rsidRPr="00B77AF6" w:rsidRDefault="0035154C" w:rsidP="0035154C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hAnsi="Arial" w:cs="Arial"/>
                <w:color w:val="auto"/>
              </w:rPr>
              <w:t xml:space="preserve">СК 21. </w:t>
            </w:r>
            <w:r w:rsidRPr="002E742C">
              <w:rPr>
                <w:rFonts w:ascii="Arial" w:hAnsi="Arial" w:cs="Arial"/>
                <w:color w:val="auto"/>
              </w:rPr>
              <w:t>Здатність  розробляти і реалізовувати заходи щодо керування та упередження радіаційного ураження і забруднення свійських тварин та ценозів в цілому, радіонуклідами.</w:t>
            </w:r>
          </w:p>
        </w:tc>
      </w:tr>
      <w:tr w:rsidR="0035154C" w:rsidRPr="00101F8B" w:rsidTr="00221377">
        <w:tc>
          <w:tcPr>
            <w:tcW w:w="9854" w:type="dxa"/>
            <w:gridSpan w:val="2"/>
            <w:shd w:val="clear" w:color="auto" w:fill="auto"/>
          </w:tcPr>
          <w:p w:rsidR="0035154C" w:rsidRPr="00101F8B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</w:rPr>
              <w:lastRenderedPageBreak/>
              <w:t xml:space="preserve">7 </w:t>
            </w:r>
            <w:r w:rsidRPr="00101F8B">
              <w:rPr>
                <w:rStyle w:val="25"/>
                <w:rFonts w:ascii="Arial" w:hAnsi="Arial" w:cs="Arial"/>
                <w:b/>
                <w:bCs/>
              </w:rPr>
              <w:t xml:space="preserve">- </w:t>
            </w:r>
            <w:r w:rsidRPr="00101F8B">
              <w:rPr>
                <w:rStyle w:val="220"/>
                <w:rFonts w:ascii="Arial" w:hAnsi="Arial" w:cs="Arial"/>
                <w:b/>
              </w:rPr>
              <w:t>Програмні результати навчання</w:t>
            </w:r>
          </w:p>
        </w:tc>
      </w:tr>
      <w:tr w:rsidR="0035154C" w:rsidRPr="00101F8B" w:rsidTr="00953467">
        <w:tc>
          <w:tcPr>
            <w:tcW w:w="2943" w:type="dxa"/>
            <w:shd w:val="clear" w:color="auto" w:fill="auto"/>
          </w:tcPr>
          <w:p w:rsidR="0035154C" w:rsidRPr="00101F8B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b/>
                <w:bCs/>
                <w:szCs w:val="24"/>
              </w:rPr>
            </w:pPr>
            <w:r w:rsidRPr="00F10CA2">
              <w:rPr>
                <w:rStyle w:val="220"/>
                <w:rFonts w:ascii="Arial" w:eastAsia="Times New Roman" w:hAnsi="Arial" w:cs="Arial"/>
                <w:b/>
                <w:szCs w:val="24"/>
              </w:rPr>
              <w:t>Програмні результати навчання (ПРН)</w:t>
            </w:r>
          </w:p>
        </w:tc>
        <w:tc>
          <w:tcPr>
            <w:tcW w:w="6911" w:type="dxa"/>
            <w:shd w:val="clear" w:color="auto" w:fill="auto"/>
          </w:tcPr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ПРН 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1. Знати і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грамотно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використовувати термінологію ветеринарної медицини.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2. Використовувати інформацію із вітчизняних та іноземних джерел для розроблення діагностичних, лікувальних і підприємницьких стратегій.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3. Визначати суть фізико-хімічних і біологічних процесів, які відбуваються в організмі тварин у нормі та за патології.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4. 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хвороб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тварин.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5. Установлювати зв’язок між клінічними проявами захворювання та результатами лабораторних досліджень.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6. Розробляти карантинні та оздоровчі заходи, методи терапії, профілактики, діагностики та лікування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хвороб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різної етіології.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7. Формулювати висновки щодо ефективності обраних методів і засобів утримання, годівлі та лікування тварин, профілактики заразних і незаразних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хвороб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, а також виробничих і технологічних процесів на підприємствах з утримання, розведення чи експлуатації тварин різних класів і видів.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8. Здійснювати моніторинг причин поширення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хвороб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різної етіології та біологічного забруднення довкілля відходами тваринництва, а також матеріалами та 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засобами ветеринарного призначення. 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9. Розробляти заходи, спрямовані на захист населення від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хвороб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, спільних для тварин і людей. 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10. Пропонувати та використовувати доцільні інноваційні методи і підходи вирішення проблемних ситуацій професійного походження.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11. Узагальнювати та аналізувати інформацію щодо ефективності роботи ветеринарних фахівців різного підпорядкування.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12. Знати правила та законодавчі нормативні акти щодо нагляду і контролю виробництва, зберігання, транспортування та реалізації продукції тваринного і рослинного походження.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13. Розуміти логічну послідовність дій та вміти оформляти відповідну документацію під час проведення судово-ветеринарної експертизи.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14. Розуміти сутність процесів виготовлення, зберігання та переробки біологічної сировини.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15. Знати правила зберігання різних фармацевтичних засобів та біопрепаратів, шляхів їх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ентерального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чи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парентерального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застосування, розуміти механізм їх дії, взаємодії та комплексної дії на організм тварин.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16. Знати принципи та методи маркетингу і менеджменту ветеринарних засобів і послуг у ветеринарній медицині.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17. Знати правила та вимоги </w:t>
            </w:r>
            <w:proofErr w:type="spellStart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біобезпеки</w:t>
            </w:r>
            <w:proofErr w:type="spellEnd"/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>, біоетики та добробуту тварин.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18. Здійснювати облікову звітність під час фахової діяльності.</w:t>
            </w:r>
          </w:p>
          <w:p w:rsidR="0035154C" w:rsidRPr="008A3667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19. Здійснювати просвітницьку діяльність серед працівників галузі та населення.</w:t>
            </w:r>
          </w:p>
          <w:p w:rsidR="0035154C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ПРН</w:t>
            </w:r>
            <w:r w:rsidRPr="008A3667">
              <w:rPr>
                <w:rFonts w:ascii="Arial" w:hAnsi="Arial" w:cs="Arial"/>
                <w:b w:val="0"/>
                <w:sz w:val="24"/>
                <w:szCs w:val="24"/>
              </w:rPr>
              <w:t xml:space="preserve"> 20. Володіти спеціалізованими програмними засобами для виконання професійних завдань.</w:t>
            </w:r>
          </w:p>
          <w:p w:rsidR="0035154C" w:rsidRPr="00784C4E" w:rsidRDefault="0035154C" w:rsidP="0035154C">
            <w:pPr>
              <w:jc w:val="both"/>
              <w:rPr>
                <w:rFonts w:ascii="Arial" w:hAnsi="Arial" w:cs="Arial"/>
                <w:b/>
              </w:rPr>
            </w:pPr>
            <w:r w:rsidRPr="0035154C">
              <w:rPr>
                <w:rFonts w:ascii="Arial" w:hAnsi="Arial" w:cs="Arial"/>
                <w:bCs/>
              </w:rPr>
              <w:t>ПРН</w:t>
            </w:r>
            <w:r w:rsidRPr="00155DD6">
              <w:rPr>
                <w:rFonts w:ascii="Arial" w:hAnsi="Arial" w:cs="Arial"/>
              </w:rPr>
              <w:t xml:space="preserve"> 21. Розробляти заходи щодо упередження радіаційного ураження і забруднення свійських тварин та ценозів радіонуклідами.</w:t>
            </w:r>
          </w:p>
        </w:tc>
      </w:tr>
      <w:tr w:rsidR="0035154C" w:rsidRPr="00101F8B" w:rsidTr="00953467">
        <w:tc>
          <w:tcPr>
            <w:tcW w:w="2943" w:type="dxa"/>
            <w:shd w:val="clear" w:color="auto" w:fill="auto"/>
          </w:tcPr>
          <w:p w:rsidR="0035154C" w:rsidRPr="0035154C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eastAsia="Times New Roman" w:hAnsi="Arial" w:cs="Arial"/>
                <w:b/>
                <w:szCs w:val="24"/>
              </w:rPr>
            </w:pPr>
            <w:r w:rsidRPr="0035154C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Компетенції Першого дня, відповідно з вимогами  Європейського Союзу</w:t>
            </w:r>
          </w:p>
        </w:tc>
        <w:tc>
          <w:tcPr>
            <w:tcW w:w="6911" w:type="dxa"/>
            <w:shd w:val="clear" w:color="auto" w:fill="auto"/>
          </w:tcPr>
          <w:p w:rsidR="00794C33" w:rsidRPr="00794C33" w:rsidRDefault="00794C33" w:rsidP="00794C33">
            <w:pPr>
              <w:jc w:val="both"/>
            </w:pPr>
            <w:r w:rsidRPr="00431F3A">
              <w:rPr>
                <w:sz w:val="28"/>
                <w:szCs w:val="28"/>
              </w:rPr>
              <w:t>1</w:t>
            </w:r>
            <w:r w:rsidRPr="00794C33">
              <w:t xml:space="preserve">. Демонструвати розуміння етичних та правових рамок, в яких має працювати лікар </w:t>
            </w:r>
            <w:r w:rsidR="00602D8E" w:rsidRPr="00CA54CC">
              <w:rPr>
                <w:rFonts w:ascii="Arial" w:eastAsia="Calibri" w:hAnsi="Arial" w:cs="Arial"/>
                <w:color w:val="auto"/>
              </w:rPr>
              <w:t>ветеринарної</w:t>
            </w:r>
            <w:r w:rsidRPr="00794C33">
              <w:t xml:space="preserve"> медицини, включаючи професійні аспекти, 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діяльністю. </w:t>
            </w:r>
          </w:p>
          <w:p w:rsidR="00794C33" w:rsidRPr="00794C33" w:rsidRDefault="00794C33" w:rsidP="00794C33">
            <w:pPr>
              <w:jc w:val="both"/>
            </w:pPr>
            <w:r w:rsidRPr="00794C33">
              <w:t>2. Розуміти методи наукових досліджень, внесок фундаментальних і прикладних досліджень у науку та реалізацію принципу 3Rs (</w:t>
            </w:r>
            <w:proofErr w:type="spellStart"/>
            <w:r w:rsidRPr="00794C33">
              <w:t>Replacement</w:t>
            </w:r>
            <w:proofErr w:type="spellEnd"/>
            <w:r w:rsidRPr="00794C33">
              <w:t xml:space="preserve">, </w:t>
            </w:r>
            <w:proofErr w:type="spellStart"/>
            <w:r w:rsidRPr="00794C33">
              <w:t>Reduction</w:t>
            </w:r>
            <w:proofErr w:type="spellEnd"/>
            <w:r w:rsidRPr="00794C33">
              <w:t xml:space="preserve">, </w:t>
            </w:r>
            <w:proofErr w:type="spellStart"/>
            <w:r w:rsidRPr="00794C33">
              <w:t>Refinement</w:t>
            </w:r>
            <w:proofErr w:type="spellEnd"/>
            <w:r w:rsidRPr="00794C33">
              <w:t xml:space="preserve"> - Заміна, Скорочення, Удосконалення).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 3. Демонструвати базові знання з організації, управління та законодавства, пов'язаного з ветеринарною практикою. Розуміти економічний та емоційний контекст, в якому працює лікар ветеринарної медицини.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4. Сприяти та контролювати збереження здоров'я та </w:t>
            </w:r>
            <w:r w:rsidRPr="00794C33">
              <w:lastRenderedPageBreak/>
              <w:t xml:space="preserve">безпеки себе, пацієнтів, власників тварин, колег та навколишнього середовища під час </w:t>
            </w:r>
            <w:r w:rsidR="00602D8E" w:rsidRPr="006F0BA8">
              <w:rPr>
                <w:rFonts w:ascii="Arial" w:eastAsia="Calibri" w:hAnsi="Arial" w:cs="Arial"/>
                <w:color w:val="auto"/>
                <w:highlight w:val="yellow"/>
              </w:rPr>
              <w:t>здійснення професійної</w:t>
            </w:r>
            <w:r w:rsidRPr="00794C33">
              <w:t xml:space="preserve"> діяльності; демонструвати знання про принципи забезпечення якості; застосовувати принципи управління ризиками на практиці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5. Ефективно спілкуватися із власниками тварин, громадськістю, колегами за професією та відповідними органами, використовуючи мову, що є прийнятною для відповідної аудиторії, і дотримуватись принципів повної поваги до конфіденційності та </w:t>
            </w:r>
            <w:proofErr w:type="spellStart"/>
            <w:r w:rsidRPr="00794C33">
              <w:t>приватності</w:t>
            </w:r>
            <w:proofErr w:type="spellEnd"/>
            <w:r w:rsidRPr="00794C33">
              <w:t>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 6. Впроваджувати принципи ефективної міжособистісної взаємодії, включаючи комунікацію, лідерство, управління, роботу в команді, взаємоповагу та інші «м'які» навички.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 7. Належно оформляти клінічну документацію та документи для власників тварин, а також, за необхідності, звіти про клінічні випадки у формі, задовільній для відповідної аудиторії.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8. Ефективно працювати в складі </w:t>
            </w:r>
            <w:proofErr w:type="spellStart"/>
            <w:r w:rsidRPr="00794C33">
              <w:t>поліпрофільної</w:t>
            </w:r>
            <w:proofErr w:type="spellEnd"/>
            <w:r w:rsidRPr="00794C33">
              <w:t xml:space="preserve"> команди під час надання ветеринарних послуг та визнавати внесок усіх членів команди.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9. Вміти критично мислити, здійснювати перегляд та оцінку літератури та презентацій.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10. Розуміти та застосовувати принципи концепції Єдиного здоров'я для забезпечення належної клінічної практики у ветеринарії, а також науково обґрунтованої та доказової ветеринарної медицини.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11. Демонструвати здатність критично аналізувати докази, справлятися з неповною інформацією, вирішувати непередбачувані ситуації та адаптувати знання, вміння і практичні навички до </w:t>
            </w:r>
            <w:proofErr w:type="spellStart"/>
            <w:r w:rsidRPr="00794C33">
              <w:t>різнихвиробничих</w:t>
            </w:r>
            <w:proofErr w:type="spellEnd"/>
            <w:r w:rsidRPr="00794C33">
              <w:t xml:space="preserve"> ситуацій.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12. 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ООН. </w:t>
            </w:r>
          </w:p>
          <w:p w:rsidR="00794C33" w:rsidRPr="00794C33" w:rsidRDefault="00794C33" w:rsidP="00794C33">
            <w:pPr>
              <w:jc w:val="both"/>
            </w:pPr>
            <w:r w:rsidRPr="00794C33">
              <w:t>13. Демонструвати здатність розпізнавати особисті та професійні можливості і знати, як звернутися за професійною порадою, допомогою та підтримкою, коли це необхідно.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 14. Демонструвати прихильність до навчання впродовж всього життя особистого удосконалення та професійного розвитку. Це включає в себе реєстрацію та рефлексію професійного досвіду, а також вжиття заходів для покращення професіоналізму та компетентності.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15. Регулярно брати участь у процесах самоаналізу та оцінювання з боку колег з метою підвищення ефективності власної роботи і роботи всього колективу.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16. Отримувати точну та об’єктивну історію окремої тварини або групи тварин, а також їх утримання та стану навколишнього середовища.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17. Поводитися з тваринами-пацієнтами безпечно, з </w:t>
            </w:r>
            <w:r w:rsidRPr="00794C33">
              <w:lastRenderedPageBreak/>
              <w:t xml:space="preserve">повагою до кожної тварини, а також навчати інших колег здійснювати допомоги лікарю ветеринарної медицини у виконанні цих технік.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18. Проводити повне клінічне обстеження та демонструвати особисту здатність до прийняття самостійних клінічних рішень.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19. Розробляти відповідні плани лікування пацієнтів та проводити лікування в інтересах кожної тварини під опікою, використовуючи доступні ресурси, а також надавати відповідні власні міркування щодо охорони здоров'я тварини та людини та навколишнього середовища.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20. Надавати невідкладну і першу медичну допомогу тваринам поширених видів. Розставляти пріоритети та розподіляти ресурси відповідно до кожної конкретної ситуації.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21. Оцінювати фізичний стан, благополуччя та стан годівлі тварини або групи тварин та консультувати власника тварин щодо принципів утримання, годівлі, відтворення, продуктивних якостей, добробуту, індивідуального здоров'я, здоров'я стада та громадського здоров'я.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22. Збирати, зберігати та транспортувати зразки, обирати відповідні діагностичні тести, здійснювати </w:t>
            </w:r>
            <w:proofErr w:type="spellStart"/>
            <w:r w:rsidRPr="00794C33">
              <w:t>інтерпритаці</w:t>
            </w:r>
            <w:proofErr w:type="spellEnd"/>
            <w:r w:rsidRPr="00794C33">
              <w:t xml:space="preserve"> та мати розуміння щодо обмеження результатів тестів.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23. Чітко </w:t>
            </w:r>
            <w:proofErr w:type="spellStart"/>
            <w:r w:rsidRPr="00794C33">
              <w:t>комунікувати</w:t>
            </w:r>
            <w:proofErr w:type="spellEnd"/>
            <w:r w:rsidRPr="00794C33">
              <w:t xml:space="preserve"> та співпрацювати з діагностичними установами, включаючи надання ними відповідних результатів для формування історії хвороби відповідного пацієнта.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24. Використовувати базове діагностичне обладнання та ефективно проводити обстеження тварин відповідно до конкретного випадку, згідно з належною практикою охорони здоров'я та </w:t>
            </w:r>
            <w:proofErr w:type="spellStart"/>
            <w:r w:rsidRPr="00794C33">
              <w:t>біобезпеки</w:t>
            </w:r>
            <w:proofErr w:type="spellEnd"/>
            <w:r w:rsidRPr="00794C33">
              <w:t xml:space="preserve"> і чинними нормативними документами. Розуміти внесок цифрових інструментів та штучного інтелекту у теорію і практику ветеринарної медицини.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25. Розпізнавати ознаки можливих захворювань тварин , що підлягають повідомленню до відповідних державних органів, зоонозів, а також ознак жорстокого поводження з тваринами та вживати відповідних заходів, у тому числі повідомляти відповідні органи влади.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26. Отримувати доступ до відповідних джерел інформування та Законодавства, що стосуються догляду за тваринами та забезпечення їх благополуччя, переміщення тварин, нотифікацій щодо догляду за тваринами та їх добробутом, переміщенням тварин, </w:t>
            </w:r>
            <w:proofErr w:type="spellStart"/>
            <w:r w:rsidRPr="00794C33">
              <w:t>хвороб</w:t>
            </w:r>
            <w:proofErr w:type="spellEnd"/>
            <w:r w:rsidRPr="00794C33">
              <w:t>, що підлягають повідомленню, використання лікарських засобів, включаючи відповідальне використання антимікробних препаратів.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27. Правильно і </w:t>
            </w:r>
            <w:proofErr w:type="spellStart"/>
            <w:r w:rsidRPr="00794C33">
              <w:t>відповідально</w:t>
            </w:r>
            <w:proofErr w:type="spellEnd"/>
            <w:r w:rsidRPr="00794C33">
              <w:t xml:space="preserve"> призначати пацієнтам ліки та видавати їх відповідно до Законодавства та останніх настанов.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28. Повідомляти про підозрювані побічні реакції у тварин через відповідні органи.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lastRenderedPageBreak/>
              <w:t xml:space="preserve">29. Правильно застосовувати принципи та оцінювати протоколи з </w:t>
            </w:r>
            <w:proofErr w:type="spellStart"/>
            <w:r w:rsidRPr="00794C33">
              <w:t>біозахисту</w:t>
            </w:r>
            <w:proofErr w:type="spellEnd"/>
            <w:r w:rsidRPr="00794C33">
              <w:t xml:space="preserve">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30. Належним чином виконувати асептичні процедури.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31. Безпечно проводити тварині </w:t>
            </w:r>
            <w:proofErr w:type="spellStart"/>
            <w:r w:rsidRPr="00794C33">
              <w:t>седацію</w:t>
            </w:r>
            <w:proofErr w:type="spellEnd"/>
            <w:r w:rsidRPr="00794C33">
              <w:t xml:space="preserve">, загальну та регіональну анестезію; застосовувати хімічні методи витримки.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32. Оцінювати стан больової реакції тварини, управляти болем та запобігати завчасно тварині болю.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33. Визначати доречність </w:t>
            </w:r>
            <w:proofErr w:type="spellStart"/>
            <w:r w:rsidRPr="00794C33">
              <w:t>евтаназії</w:t>
            </w:r>
            <w:proofErr w:type="spellEnd"/>
            <w:r w:rsidRPr="00794C33">
              <w:t xml:space="preserve">, виконувати її з повагою до тварини та її власників, використовуючи відповідний метод, безпечного для присутніх підчас проведення цієї процедури; надавати консультації з етичних та юридичних аспектів щодо утилізації трупа.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34. Проводити розтин трупів тварин всіх поширених видів, включаючи відбір зразків, відправку їх на дослідження та оформлення звітності.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35. Проводити </w:t>
            </w:r>
            <w:proofErr w:type="spellStart"/>
            <w:r w:rsidRPr="00794C33">
              <w:t>передзабійний</w:t>
            </w:r>
            <w:proofErr w:type="spellEnd"/>
            <w:r w:rsidRPr="00794C33">
              <w:t xml:space="preserve"> огляд тварин, що використовують у харчових цілях, звертаючи увагу на аспекти благополуччя, записувати спостереження, відбирати зразки тканин після забою, зберігати і транспортувати їх для проведення досліджень.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36. Проводити інспекцію харчових продуктів і кормів для правильного визначення умов, що впливають на якість і безпеку продуктів тваринного походження, включаючи пов'язані з ними харчові технології.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37. Захищати здоров'я населення шляхом виявлення умов, що прямо чи опосередковано пов'язані з тваринами, продуктами тваринного походження та побічними продуктами, якщо вони сприяють захисту, збереженню та покращенню здоров'я людей. </w:t>
            </w:r>
          </w:p>
          <w:p w:rsidR="00794C33" w:rsidRPr="00794C33" w:rsidRDefault="00794C33" w:rsidP="00794C33">
            <w:pPr>
              <w:jc w:val="both"/>
            </w:pPr>
            <w:r w:rsidRPr="00794C33">
              <w:t xml:space="preserve">38. Консультувати населення та впроваджувати програми профілактики та ліквідації </w:t>
            </w:r>
            <w:proofErr w:type="spellStart"/>
            <w:r w:rsidRPr="00794C33">
              <w:t>хвороб</w:t>
            </w:r>
            <w:proofErr w:type="spellEnd"/>
            <w:r w:rsidRPr="00794C33">
              <w:t xml:space="preserve"> відповідно до захворювання та виду тварин, прийнятих стандартів здоров'я тварин, їх добробуту, громадського здоров'я та охорони навколишнього середовища.</w:t>
            </w:r>
          </w:p>
          <w:p w:rsidR="0035154C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5154C" w:rsidRPr="00101F8B" w:rsidTr="00221377">
        <w:tc>
          <w:tcPr>
            <w:tcW w:w="9854" w:type="dxa"/>
            <w:gridSpan w:val="2"/>
            <w:shd w:val="clear" w:color="auto" w:fill="auto"/>
          </w:tcPr>
          <w:p w:rsidR="0035154C" w:rsidRPr="00101F8B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highlight w:val="yellow"/>
              </w:rPr>
            </w:pPr>
            <w:r w:rsidRPr="00101F8B">
              <w:rPr>
                <w:rStyle w:val="220"/>
                <w:rFonts w:ascii="Arial" w:hAnsi="Arial" w:cs="Arial"/>
                <w:b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35154C" w:rsidRPr="00101F8B" w:rsidTr="00953467">
        <w:tc>
          <w:tcPr>
            <w:tcW w:w="2943" w:type="dxa"/>
            <w:shd w:val="clear" w:color="auto" w:fill="auto"/>
            <w:vAlign w:val="center"/>
          </w:tcPr>
          <w:p w:rsidR="0035154C" w:rsidRPr="00101F8B" w:rsidRDefault="0035154C" w:rsidP="0035154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Кадрове забезпечення</w:t>
            </w:r>
          </w:p>
        </w:tc>
        <w:tc>
          <w:tcPr>
            <w:tcW w:w="6911" w:type="dxa"/>
            <w:shd w:val="clear" w:color="auto" w:fill="auto"/>
          </w:tcPr>
          <w:p w:rsidR="00794C33" w:rsidRPr="00452CAB" w:rsidRDefault="00794C33" w:rsidP="00794C33">
            <w:pPr>
              <w:ind w:firstLine="2"/>
              <w:jc w:val="both"/>
              <w:rPr>
                <w:rFonts w:ascii="Arial" w:hAnsi="Arial" w:cs="Arial"/>
              </w:rPr>
            </w:pPr>
            <w:r w:rsidRPr="00AF77AD">
              <w:rPr>
                <w:rFonts w:ascii="Arial" w:hAnsi="Arial" w:cs="Arial"/>
              </w:rPr>
              <w:t>Всього науков</w:t>
            </w:r>
            <w:r w:rsidR="002553BB">
              <w:rPr>
                <w:rFonts w:ascii="Arial" w:hAnsi="Arial" w:cs="Arial"/>
              </w:rPr>
              <w:t>о-педагогічних працівників – 105</w:t>
            </w:r>
            <w:r w:rsidRPr="00AF77AD">
              <w:rPr>
                <w:rFonts w:ascii="Arial" w:hAnsi="Arial" w:cs="Arial"/>
              </w:rPr>
              <w:t xml:space="preserve"> у </w:t>
            </w:r>
            <w:proofErr w:type="spellStart"/>
            <w:r w:rsidRPr="00AF77AD">
              <w:rPr>
                <w:rFonts w:ascii="Arial" w:hAnsi="Arial" w:cs="Arial"/>
              </w:rPr>
              <w:t>т.ч</w:t>
            </w:r>
            <w:proofErr w:type="spellEnd"/>
            <w:r w:rsidRPr="00AF77AD">
              <w:rPr>
                <w:rFonts w:ascii="Arial" w:hAnsi="Arial" w:cs="Arial"/>
              </w:rPr>
              <w:t>.</w:t>
            </w:r>
          </w:p>
          <w:p w:rsidR="00794C33" w:rsidRPr="00452CAB" w:rsidRDefault="00794C33" w:rsidP="00794C33">
            <w:pPr>
              <w:pStyle w:val="af2"/>
              <w:widowControl w:val="0"/>
              <w:tabs>
                <w:tab w:val="left" w:pos="362"/>
              </w:tabs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52CAB">
              <w:rPr>
                <w:rFonts w:ascii="Arial" w:hAnsi="Arial" w:cs="Arial"/>
                <w:color w:val="000000"/>
              </w:rPr>
              <w:t xml:space="preserve">- академіки, член-кореспонденти НАН України </w:t>
            </w:r>
          </w:p>
          <w:p w:rsidR="00794C33" w:rsidRPr="00452CAB" w:rsidRDefault="002553BB" w:rsidP="00794C33">
            <w:pPr>
              <w:pStyle w:val="af2"/>
              <w:widowControl w:val="0"/>
              <w:tabs>
                <w:tab w:val="left" w:pos="362"/>
              </w:tabs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 НААН України – 7</w:t>
            </w:r>
          </w:p>
          <w:p w:rsidR="00794C33" w:rsidRPr="00452CAB" w:rsidRDefault="00794C33" w:rsidP="00794C33">
            <w:pPr>
              <w:pStyle w:val="af2"/>
              <w:widowControl w:val="0"/>
              <w:ind w:left="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452CAB">
              <w:rPr>
                <w:rFonts w:ascii="Arial" w:hAnsi="Arial" w:cs="Arial"/>
                <w:color w:val="000000"/>
              </w:rPr>
              <w:t>- академіки громадських академій – 1</w:t>
            </w:r>
            <w:r w:rsidR="002553BB">
              <w:rPr>
                <w:rFonts w:ascii="Arial" w:hAnsi="Arial" w:cs="Arial"/>
                <w:color w:val="000000"/>
              </w:rPr>
              <w:t>2</w:t>
            </w:r>
          </w:p>
          <w:p w:rsidR="00794C33" w:rsidRPr="00452CAB" w:rsidRDefault="00794C33" w:rsidP="00794C33">
            <w:pPr>
              <w:pStyle w:val="af2"/>
              <w:widowControl w:val="0"/>
              <w:ind w:left="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452CAB">
              <w:rPr>
                <w:rFonts w:ascii="Arial" w:hAnsi="Arial" w:cs="Arial"/>
                <w:color w:val="000000"/>
              </w:rPr>
              <w:t xml:space="preserve">- доктори наук, професори – </w:t>
            </w:r>
            <w:r w:rsidR="002553BB">
              <w:rPr>
                <w:rFonts w:ascii="Arial" w:hAnsi="Arial" w:cs="Arial"/>
                <w:color w:val="000000"/>
              </w:rPr>
              <w:t>36</w:t>
            </w:r>
          </w:p>
          <w:p w:rsidR="00794C33" w:rsidRPr="00452CAB" w:rsidRDefault="002553BB" w:rsidP="00794C33">
            <w:pPr>
              <w:pStyle w:val="af2"/>
              <w:widowControl w:val="0"/>
              <w:ind w:left="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кандидати наук, доценти – 54</w:t>
            </w:r>
          </w:p>
          <w:p w:rsidR="00794C33" w:rsidRDefault="00794C33" w:rsidP="00794C33">
            <w:pPr>
              <w:pStyle w:val="af2"/>
              <w:widowControl w:val="0"/>
              <w:ind w:left="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452CAB">
              <w:rPr>
                <w:rFonts w:ascii="Arial" w:hAnsi="Arial" w:cs="Arial"/>
                <w:color w:val="000000"/>
              </w:rPr>
              <w:t xml:space="preserve">- кандидати наук, старші викладачі – </w:t>
            </w:r>
            <w:r w:rsidR="002553B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794C33" w:rsidRPr="00452CAB" w:rsidRDefault="00794C33" w:rsidP="00794C33">
            <w:pPr>
              <w:pStyle w:val="af2"/>
              <w:widowControl w:val="0"/>
              <w:ind w:left="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452CAB">
              <w:rPr>
                <w:rFonts w:ascii="Arial" w:hAnsi="Arial" w:cs="Arial"/>
                <w:color w:val="000000"/>
              </w:rPr>
              <w:t xml:space="preserve">- </w:t>
            </w:r>
            <w:r w:rsidR="002553BB">
              <w:rPr>
                <w:rFonts w:ascii="Arial" w:hAnsi="Arial" w:cs="Arial"/>
                <w:color w:val="000000"/>
              </w:rPr>
              <w:t>кандидати наук, асистенти – 7</w:t>
            </w:r>
          </w:p>
          <w:p w:rsidR="0035154C" w:rsidRDefault="00794C33" w:rsidP="00794C33">
            <w:pPr>
              <w:rPr>
                <w:rFonts w:ascii="Arial" w:hAnsi="Arial" w:cs="Arial"/>
              </w:rPr>
            </w:pPr>
            <w:r w:rsidRPr="00452CAB">
              <w:rPr>
                <w:rFonts w:ascii="Arial" w:hAnsi="Arial" w:cs="Arial"/>
              </w:rPr>
              <w:t xml:space="preserve">- асистенти без наукового ступеня – </w:t>
            </w:r>
            <w:r w:rsidR="002553BB">
              <w:rPr>
                <w:rFonts w:ascii="Arial" w:hAnsi="Arial" w:cs="Arial"/>
              </w:rPr>
              <w:t>3</w:t>
            </w:r>
          </w:p>
          <w:p w:rsidR="00794C33" w:rsidRPr="00B77AF6" w:rsidRDefault="00794C33" w:rsidP="00794C33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hAnsi="Arial" w:cs="Arial"/>
              </w:rPr>
              <w:t>- члени фахових професійних асоціацій - 10</w:t>
            </w:r>
          </w:p>
        </w:tc>
      </w:tr>
      <w:tr w:rsidR="00794C33" w:rsidRPr="00101F8B" w:rsidTr="0032782D">
        <w:tc>
          <w:tcPr>
            <w:tcW w:w="2943" w:type="dxa"/>
            <w:shd w:val="clear" w:color="auto" w:fill="auto"/>
            <w:vAlign w:val="center"/>
          </w:tcPr>
          <w:p w:rsidR="00794C33" w:rsidRPr="00101F8B" w:rsidRDefault="00794C33" w:rsidP="00794C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Матеріально-технічне забезпечення</w:t>
            </w:r>
          </w:p>
        </w:tc>
        <w:tc>
          <w:tcPr>
            <w:tcW w:w="6911" w:type="dxa"/>
            <w:shd w:val="clear" w:color="auto" w:fill="auto"/>
            <w:vAlign w:val="bottom"/>
          </w:tcPr>
          <w:p w:rsidR="00794C33" w:rsidRPr="00A5086A" w:rsidRDefault="00794C33" w:rsidP="00794C33">
            <w:pPr>
              <w:jc w:val="both"/>
              <w:rPr>
                <w:rFonts w:ascii="Arial" w:hAnsi="Arial" w:cs="Arial"/>
                <w:color w:val="auto"/>
              </w:rPr>
            </w:pPr>
            <w:r w:rsidRPr="00A5086A">
              <w:rPr>
                <w:rFonts w:ascii="Arial" w:hAnsi="Arial" w:cs="Arial"/>
                <w:color w:val="auto"/>
              </w:rPr>
              <w:t xml:space="preserve">Навчально-лабораторна база структурних підрозділів факультету ветеринарної медицини дозволяє організовувати та проводити заняття з усіх навчальних дисциплін на задовільному рівні. Для проведення лекційних занять використовуються мультимедійні </w:t>
            </w:r>
            <w:r w:rsidRPr="00A5086A">
              <w:rPr>
                <w:rFonts w:ascii="Arial" w:hAnsi="Arial" w:cs="Arial"/>
                <w:color w:val="auto"/>
              </w:rPr>
              <w:lastRenderedPageBreak/>
              <w:t xml:space="preserve">проектори, навчальні лабораторії обладнані необхідними приладами та інструментами. Серед останніх є унікальні, зокрема електронний та люмінесцентні мікроскопи, комплекти приладів для проведення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імуноферментного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 аналізу, аналізатори для морфологічних та біохімічних досліджень крові, обладнання для здійснення ультразвукового дослідження тварин, цифровий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рентгенапарат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. На одній із філій є обладнання для проведення діагностичних досліджень молекулярно-генетичним методом (реакція ПЛР). Кафедри мають усе необхідне обладнання і прилади для проведення занять, а саме: центрифуги, мікроскопи,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рН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-метри, електронні ваги,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фотоелектрокалориметри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, рефрактометри, електроенцефалограф, електрокардіограф, аналізатори газів крові, біохімічні аналізатори крові та хроматографи різних типів. Факультет має навчально-наукові лабораторії «Банк </w:t>
            </w:r>
            <w:r w:rsidRPr="00992E8E">
              <w:rPr>
                <w:rFonts w:ascii="Arial" w:hAnsi="Arial" w:cs="Arial"/>
                <w:color w:val="auto"/>
              </w:rPr>
              <w:t>крові тварин»</w:t>
            </w:r>
            <w:r>
              <w:rPr>
                <w:rFonts w:ascii="Arial" w:hAnsi="Arial" w:cs="Arial"/>
                <w:color w:val="auto"/>
              </w:rPr>
              <w:t xml:space="preserve">, «Центр </w:t>
            </w:r>
            <w:proofErr w:type="spellStart"/>
            <w:r>
              <w:rPr>
                <w:rFonts w:ascii="Arial" w:hAnsi="Arial" w:cs="Arial"/>
                <w:color w:val="auto"/>
              </w:rPr>
              <w:t>репродуктології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тварин з банком сперми та ембріонів», «Центр клітинних технологій у ветеринарній медицині», «</w:t>
            </w:r>
            <w:proofErr w:type="spellStart"/>
            <w:r>
              <w:rPr>
                <w:rFonts w:ascii="Arial" w:hAnsi="Arial" w:cs="Arial"/>
                <w:color w:val="auto"/>
              </w:rPr>
              <w:t>Доклінічних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досліджень», «Клінічних досліджень лікарських препаратів», «Гігієни харчових продуктів», «Ветеринарної гігієни», «Ветеринарної гематології», «Візуаль</w:t>
            </w:r>
            <w:r w:rsidR="00A5086A">
              <w:rPr>
                <w:rFonts w:ascii="Arial" w:hAnsi="Arial" w:cs="Arial"/>
                <w:color w:val="auto"/>
              </w:rPr>
              <w:t>ної діагностики»,</w:t>
            </w:r>
            <w:r w:rsidR="00A5086A" w:rsidRPr="00A5086A">
              <w:rPr>
                <w:rFonts w:ascii="Arial" w:hAnsi="Arial" w:cs="Arial"/>
                <w:color w:val="auto"/>
              </w:rPr>
              <w:t xml:space="preserve"> «Центр </w:t>
            </w:r>
            <w:proofErr w:type="spellStart"/>
            <w:r w:rsidR="00A5086A" w:rsidRPr="00A5086A">
              <w:rPr>
                <w:rFonts w:ascii="Arial" w:hAnsi="Arial" w:cs="Arial"/>
                <w:color w:val="auto"/>
              </w:rPr>
              <w:t>біоморфологічних</w:t>
            </w:r>
            <w:proofErr w:type="spellEnd"/>
            <w:r w:rsidR="00A5086A" w:rsidRPr="00A5086A">
              <w:rPr>
                <w:rFonts w:ascii="Arial" w:hAnsi="Arial" w:cs="Arial"/>
                <w:color w:val="auto"/>
              </w:rPr>
              <w:t xml:space="preserve"> технологій»</w:t>
            </w:r>
            <w:r w:rsidR="00A5086A">
              <w:rPr>
                <w:rFonts w:ascii="Arial" w:hAnsi="Arial" w:cs="Arial"/>
                <w:color w:val="auto"/>
              </w:rPr>
              <w:t>,</w:t>
            </w:r>
            <w:r w:rsidR="00A5086A" w:rsidRPr="00A5086A">
              <w:rPr>
                <w:rFonts w:ascii="Arial" w:hAnsi="Arial" w:cs="Arial"/>
                <w:color w:val="auto"/>
              </w:rPr>
              <w:t xml:space="preserve"> «Центр </w:t>
            </w:r>
            <w:proofErr w:type="spellStart"/>
            <w:r w:rsidR="00A5086A" w:rsidRPr="00A5086A">
              <w:rPr>
                <w:rFonts w:ascii="Arial" w:hAnsi="Arial" w:cs="Arial"/>
                <w:color w:val="auto"/>
              </w:rPr>
              <w:t>геопросторової</w:t>
            </w:r>
            <w:proofErr w:type="spellEnd"/>
            <w:r w:rsidR="00A5086A" w:rsidRPr="00A5086A">
              <w:rPr>
                <w:rFonts w:ascii="Arial" w:hAnsi="Arial" w:cs="Arial"/>
                <w:color w:val="auto"/>
              </w:rPr>
              <w:t xml:space="preserve"> ветеринарної епідеміології»,</w:t>
            </w:r>
            <w:r w:rsidR="00A5086A" w:rsidRPr="0077775B">
              <w:rPr>
                <w:b/>
                <w:color w:val="000000" w:themeColor="text1"/>
              </w:rPr>
              <w:t xml:space="preserve"> </w:t>
            </w:r>
            <w:r w:rsidR="00A5086A" w:rsidRPr="00A5086A">
              <w:rPr>
                <w:rFonts w:ascii="Arial" w:hAnsi="Arial" w:cs="Arial"/>
                <w:color w:val="auto"/>
              </w:rPr>
              <w:t xml:space="preserve">«Центр навчання і </w:t>
            </w:r>
            <w:proofErr w:type="spellStart"/>
            <w:r w:rsidR="00A5086A" w:rsidRPr="00A5086A">
              <w:rPr>
                <w:rFonts w:ascii="Arial" w:hAnsi="Arial" w:cs="Arial"/>
                <w:color w:val="auto"/>
              </w:rPr>
              <w:t>дорадництва</w:t>
            </w:r>
            <w:proofErr w:type="spellEnd"/>
            <w:r w:rsidR="00A5086A" w:rsidRPr="00A5086A">
              <w:rPr>
                <w:rFonts w:ascii="Arial" w:hAnsi="Arial" w:cs="Arial"/>
                <w:color w:val="auto"/>
              </w:rPr>
              <w:t xml:space="preserve"> з виробництва органічної продукції»</w:t>
            </w:r>
            <w:r w:rsidR="00A5086A">
              <w:rPr>
                <w:b/>
                <w:color w:val="000000" w:themeColor="text1"/>
              </w:rPr>
              <w:t xml:space="preserve">, </w:t>
            </w:r>
            <w:r w:rsidR="00A5086A" w:rsidRPr="00A5086A">
              <w:rPr>
                <w:rFonts w:ascii="Arial" w:hAnsi="Arial" w:cs="Arial"/>
                <w:color w:val="auto"/>
              </w:rPr>
              <w:t xml:space="preserve">Центр </w:t>
            </w:r>
            <w:proofErr w:type="spellStart"/>
            <w:r w:rsidR="00A5086A" w:rsidRPr="00A5086A">
              <w:rPr>
                <w:rFonts w:ascii="Arial" w:hAnsi="Arial" w:cs="Arial"/>
                <w:color w:val="auto"/>
              </w:rPr>
              <w:t>грумінгу</w:t>
            </w:r>
            <w:proofErr w:type="spellEnd"/>
            <w:r w:rsidR="00A5086A" w:rsidRPr="00A5086A">
              <w:rPr>
                <w:rFonts w:ascii="Arial" w:hAnsi="Arial" w:cs="Arial"/>
                <w:color w:val="auto"/>
              </w:rPr>
              <w:t xml:space="preserve"> «</w:t>
            </w:r>
            <w:proofErr w:type="spellStart"/>
            <w:r w:rsidR="00A5086A" w:rsidRPr="00A5086A">
              <w:rPr>
                <w:rFonts w:ascii="Arial" w:hAnsi="Arial" w:cs="Arial"/>
                <w:color w:val="auto"/>
              </w:rPr>
              <w:t>Зоостиль</w:t>
            </w:r>
            <w:proofErr w:type="spellEnd"/>
            <w:r w:rsidR="00A5086A" w:rsidRPr="00A5086A">
              <w:rPr>
                <w:rFonts w:ascii="Arial" w:hAnsi="Arial" w:cs="Arial"/>
                <w:color w:val="auto"/>
              </w:rPr>
              <w:t>»</w:t>
            </w:r>
            <w:r w:rsidR="00A5086A">
              <w:rPr>
                <w:b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auto"/>
              </w:rPr>
              <w:t xml:space="preserve"> Навчальні лабораторії</w:t>
            </w:r>
            <w:r w:rsidRPr="00A5086A">
              <w:rPr>
                <w:rFonts w:ascii="Arial" w:hAnsi="Arial" w:cs="Arial"/>
                <w:color w:val="auto"/>
              </w:rPr>
              <w:t xml:space="preserve"> кафедри </w:t>
            </w:r>
            <w:proofErr w:type="spellStart"/>
            <w:r>
              <w:rPr>
                <w:rFonts w:ascii="Arial" w:hAnsi="Arial" w:cs="Arial"/>
                <w:color w:val="auto"/>
              </w:rPr>
              <w:t>репродуктології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</w:t>
            </w:r>
            <w:r w:rsidRPr="00034159">
              <w:rPr>
                <w:rFonts w:ascii="Arial" w:hAnsi="Arial" w:cs="Arial"/>
                <w:color w:val="auto"/>
              </w:rPr>
              <w:t>тварин</w:t>
            </w:r>
            <w:r>
              <w:rPr>
                <w:rFonts w:ascii="Arial" w:hAnsi="Arial" w:cs="Arial"/>
                <w:color w:val="auto"/>
              </w:rPr>
              <w:t>,</w:t>
            </w:r>
            <w:r w:rsidRPr="00A5086A">
              <w:rPr>
                <w:rFonts w:ascii="Arial" w:hAnsi="Arial" w:cs="Arial"/>
                <w:color w:val="auto"/>
              </w:rPr>
              <w:t xml:space="preserve"> </w:t>
            </w:r>
            <w:r w:rsidRPr="00034159">
              <w:rPr>
                <w:rFonts w:ascii="Arial" w:hAnsi="Arial" w:cs="Arial"/>
                <w:color w:val="auto"/>
              </w:rPr>
              <w:t xml:space="preserve">ветеринарного забезпечення здоров’я жуйних тварин, методології наукових досліджень, клінічної діагностики </w:t>
            </w:r>
            <w:proofErr w:type="spellStart"/>
            <w:r w:rsidRPr="00034159">
              <w:rPr>
                <w:rFonts w:ascii="Arial" w:hAnsi="Arial" w:cs="Arial"/>
                <w:color w:val="auto"/>
              </w:rPr>
              <w:t>хвороб</w:t>
            </w:r>
            <w:proofErr w:type="spellEnd"/>
            <w:r w:rsidRPr="00034159">
              <w:rPr>
                <w:rFonts w:ascii="Arial" w:hAnsi="Arial" w:cs="Arial"/>
                <w:color w:val="auto"/>
              </w:rPr>
              <w:t xml:space="preserve"> тварин, терапії тварин, ветеринарних превентивних технологій забезпечення здоров’я тварин, ветеринарного забезпечення здоров’я дрібних тварин, патофізіології та імунології тварин, електрозварювання біологічних тканин, епізоотології та інфекційних </w:t>
            </w:r>
            <w:proofErr w:type="spellStart"/>
            <w:r w:rsidRPr="00034159">
              <w:rPr>
                <w:rFonts w:ascii="Arial" w:hAnsi="Arial" w:cs="Arial"/>
                <w:color w:val="auto"/>
              </w:rPr>
              <w:t>хвороб</w:t>
            </w:r>
            <w:proofErr w:type="spellEnd"/>
            <w:r w:rsidRPr="00034159">
              <w:rPr>
                <w:rFonts w:ascii="Arial" w:hAnsi="Arial" w:cs="Arial"/>
                <w:color w:val="auto"/>
              </w:rPr>
              <w:t>, ветеринарної мікробіології, фармакології і токсикології, паразитології, тропічної ветеринарії, біохімії тварин, фізіології тварин</w:t>
            </w:r>
            <w:r w:rsidRPr="00A5086A">
              <w:rPr>
                <w:rFonts w:ascii="Arial" w:hAnsi="Arial" w:cs="Arial"/>
                <w:color w:val="auto"/>
              </w:rPr>
              <w:t xml:space="preserve">, які оснащені сучасним обладнання. Серед яких апарати для зварювання тканин, ендоскопічним обладнанням «STORZ»,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відеосистеми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 для зйомки і демонстрації виконаних операцій, мікроскопом для проведення мікрохірургічних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втручань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. </w:t>
            </w:r>
            <w:r w:rsidRPr="00992E8E">
              <w:rPr>
                <w:rFonts w:ascii="Arial" w:hAnsi="Arial" w:cs="Arial"/>
                <w:color w:val="auto"/>
              </w:rPr>
              <w:t xml:space="preserve">Для забезпечення навчального процесу придбано сучасний СО2-інкубатор фірми «ESCO», </w:t>
            </w:r>
            <w:proofErr w:type="spellStart"/>
            <w:r w:rsidRPr="00992E8E">
              <w:rPr>
                <w:rFonts w:ascii="Arial" w:hAnsi="Arial" w:cs="Arial"/>
                <w:color w:val="auto"/>
              </w:rPr>
              <w:t>тринокулярний</w:t>
            </w:r>
            <w:proofErr w:type="spellEnd"/>
            <w:r w:rsidRPr="00992E8E">
              <w:rPr>
                <w:rFonts w:ascii="Arial" w:hAnsi="Arial" w:cs="Arial"/>
                <w:color w:val="auto"/>
              </w:rPr>
              <w:t xml:space="preserve"> мікроскоп дослідницького класу MB-505 40x-1600xLED </w:t>
            </w:r>
            <w:proofErr w:type="spellStart"/>
            <w:r w:rsidRPr="00992E8E">
              <w:rPr>
                <w:rFonts w:ascii="Arial" w:hAnsi="Arial" w:cs="Arial"/>
                <w:color w:val="auto"/>
              </w:rPr>
              <w:t>Trino</w:t>
            </w:r>
            <w:proofErr w:type="spellEnd"/>
            <w:r w:rsidRPr="00992E8E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92E8E">
              <w:rPr>
                <w:rFonts w:ascii="Arial" w:hAnsi="Arial" w:cs="Arial"/>
                <w:color w:val="auto"/>
              </w:rPr>
              <w:t>Plan-Achromatic</w:t>
            </w:r>
            <w:proofErr w:type="spellEnd"/>
            <w:r w:rsidRPr="00992E8E">
              <w:rPr>
                <w:rFonts w:ascii="Arial" w:hAnsi="Arial" w:cs="Arial"/>
                <w:color w:val="auto"/>
              </w:rPr>
              <w:t xml:space="preserve"> та цифрову камеру-окуляр SIGETA WCAM 720P. Мікроскоп оснащений револьверною головкою на 4 об’єктиви зі ступенем корекції ПЛАН-ахромат, хірургічні набори. ННВ Клінічний центр «</w:t>
            </w:r>
            <w:proofErr w:type="spellStart"/>
            <w:r w:rsidRPr="00992E8E">
              <w:rPr>
                <w:rFonts w:ascii="Arial" w:hAnsi="Arial" w:cs="Arial"/>
                <w:color w:val="auto"/>
              </w:rPr>
              <w:t>Ветмедсервіс</w:t>
            </w:r>
            <w:proofErr w:type="spellEnd"/>
            <w:r w:rsidRPr="00992E8E">
              <w:rPr>
                <w:rFonts w:ascii="Arial" w:hAnsi="Arial" w:cs="Arial"/>
                <w:color w:val="auto"/>
              </w:rPr>
              <w:t xml:space="preserve">» оснащений </w:t>
            </w:r>
            <w:r>
              <w:rPr>
                <w:rFonts w:ascii="Arial" w:hAnsi="Arial" w:cs="Arial"/>
                <w:color w:val="auto"/>
              </w:rPr>
              <w:t xml:space="preserve">сучасним </w:t>
            </w:r>
            <w:r w:rsidRPr="00992E8E">
              <w:rPr>
                <w:rFonts w:ascii="Arial" w:hAnsi="Arial" w:cs="Arial"/>
                <w:color w:val="auto"/>
              </w:rPr>
              <w:t>апаратом для УЗ-діагностики</w:t>
            </w:r>
            <w:r w:rsidRPr="00A5086A">
              <w:rPr>
                <w:rFonts w:ascii="Arial" w:hAnsi="Arial" w:cs="Arial"/>
                <w:color w:val="auto"/>
              </w:rPr>
              <w:t xml:space="preserve"> та ендоскопічною </w:t>
            </w:r>
            <w:proofErr w:type="spellStart"/>
            <w:r w:rsidRPr="00A5086A">
              <w:rPr>
                <w:rFonts w:ascii="Arial" w:hAnsi="Arial" w:cs="Arial"/>
                <w:color w:val="auto"/>
              </w:rPr>
              <w:t>відеосистемою</w:t>
            </w:r>
            <w:proofErr w:type="spellEnd"/>
            <w:r w:rsidRPr="00A5086A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794C33" w:rsidRPr="00101F8B" w:rsidTr="00953467">
        <w:tc>
          <w:tcPr>
            <w:tcW w:w="2943" w:type="dxa"/>
            <w:shd w:val="clear" w:color="auto" w:fill="auto"/>
            <w:vAlign w:val="center"/>
          </w:tcPr>
          <w:p w:rsidR="00794C33" w:rsidRDefault="00794C33" w:rsidP="00794C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 xml:space="preserve">Інформаційне та </w:t>
            </w:r>
            <w:r w:rsidRPr="005D61A4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навчально-методичне </w:t>
            </w:r>
            <w:r w:rsidRPr="005D61A4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забезпечення</w:t>
            </w:r>
          </w:p>
          <w:p w:rsidR="00794C33" w:rsidRDefault="00794C33" w:rsidP="00794C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</w:pPr>
          </w:p>
          <w:p w:rsidR="00794C33" w:rsidRPr="00800265" w:rsidRDefault="00794C33" w:rsidP="00794C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vAlign w:val="bottom"/>
          </w:tcPr>
          <w:p w:rsidR="00794C33" w:rsidRPr="00D4478B" w:rsidRDefault="00794C33" w:rsidP="00794C33">
            <w:pPr>
              <w:pStyle w:val="Default"/>
              <w:ind w:firstLine="463"/>
              <w:jc w:val="both"/>
              <w:rPr>
                <w:rStyle w:val="220"/>
                <w:rFonts w:ascii="Arial" w:hAnsi="Arial" w:cs="Arial"/>
                <w:b w:val="0"/>
                <w:bCs/>
              </w:rPr>
            </w:pPr>
            <w:r w:rsidRPr="00D4478B">
              <w:rPr>
                <w:rStyle w:val="220"/>
                <w:rFonts w:ascii="Arial" w:hAnsi="Arial" w:cs="Arial"/>
                <w:b w:val="0"/>
                <w:bCs/>
              </w:rPr>
              <w:lastRenderedPageBreak/>
              <w:t>Віртуальне освітнє середовище НУБіП України об’єднує  веб-сайт університету (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nubip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edu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ua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 xml:space="preserve">), що містить </w:t>
            </w:r>
            <w:r w:rsidRPr="00D4478B">
              <w:rPr>
                <w:rStyle w:val="220"/>
                <w:rFonts w:ascii="Arial" w:hAnsi="Arial" w:cs="Arial"/>
                <w:b w:val="0"/>
                <w:bCs/>
              </w:rPr>
              <w:lastRenderedPageBreak/>
              <w:t>інформацію про освітні програми, факультети, ННІ, кафедри, розклад занять, контакти викладачів та іншу інформацію; навчально-інформаційний портал (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</w:rPr>
              <w:t>elearn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nubip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edu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ua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), на якому розміщені електронні курси навчальних дисциплін; інформаційну систему «Е-деканат», особистий кабінет студента (</w:t>
            </w:r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my</w:t>
            </w:r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nubip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edu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.</w:t>
            </w:r>
            <w:proofErr w:type="spellStart"/>
            <w:r w:rsidRPr="00D4478B">
              <w:rPr>
                <w:rStyle w:val="220"/>
                <w:rFonts w:ascii="Arial" w:hAnsi="Arial" w:cs="Arial"/>
                <w:b w:val="0"/>
                <w:bCs/>
                <w:lang w:val="en-US"/>
              </w:rPr>
              <w:t>ua</w:t>
            </w:r>
            <w:proofErr w:type="spellEnd"/>
            <w:r w:rsidRPr="00D4478B">
              <w:rPr>
                <w:rStyle w:val="220"/>
                <w:rFonts w:ascii="Arial" w:hAnsi="Arial" w:cs="Arial"/>
                <w:b w:val="0"/>
                <w:bCs/>
              </w:rPr>
              <w:t>), а також наукову бібліотеку НУБіП України.</w:t>
            </w:r>
          </w:p>
          <w:p w:rsidR="00794C33" w:rsidRPr="002E4C0D" w:rsidRDefault="00794C33" w:rsidP="00794C33">
            <w:pPr>
              <w:pStyle w:val="Default"/>
              <w:ind w:firstLine="463"/>
              <w:jc w:val="both"/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 xml:space="preserve">Бібліотечний фонд </w:t>
            </w:r>
            <w:r>
              <w:rPr>
                <w:rFonts w:ascii="Arial" w:hAnsi="Arial" w:cs="Arial"/>
              </w:rPr>
              <w:t xml:space="preserve">– </w:t>
            </w:r>
            <w:r w:rsidRPr="002E4C0D">
              <w:rPr>
                <w:rFonts w:ascii="Arial" w:hAnsi="Arial" w:cs="Arial"/>
              </w:rPr>
              <w:t xml:space="preserve">багатогалузевий, нараховує понад </w:t>
            </w:r>
            <w:r>
              <w:rPr>
                <w:rFonts w:ascii="Arial" w:hAnsi="Arial" w:cs="Arial"/>
              </w:rPr>
              <w:t xml:space="preserve">900 тис. </w:t>
            </w:r>
            <w:r w:rsidRPr="002E4C0D">
              <w:rPr>
                <w:rFonts w:ascii="Arial" w:hAnsi="Arial" w:cs="Arial"/>
              </w:rPr>
              <w:t xml:space="preserve">примірників </w:t>
            </w:r>
            <w:r>
              <w:rPr>
                <w:rFonts w:ascii="Arial" w:hAnsi="Arial" w:cs="Arial"/>
              </w:rPr>
              <w:t>видань</w:t>
            </w:r>
            <w:r w:rsidRPr="002E4C0D">
              <w:rPr>
                <w:rFonts w:ascii="Arial" w:hAnsi="Arial" w:cs="Arial"/>
              </w:rPr>
              <w:t xml:space="preserve">, у </w:t>
            </w:r>
            <w:proofErr w:type="spellStart"/>
            <w:r w:rsidRPr="002E4C0D">
              <w:rPr>
                <w:rFonts w:ascii="Arial" w:hAnsi="Arial" w:cs="Arial"/>
              </w:rPr>
              <w:t>т.ч</w:t>
            </w:r>
            <w:proofErr w:type="spellEnd"/>
            <w:r w:rsidRPr="002E4C0D">
              <w:rPr>
                <w:rFonts w:ascii="Arial" w:hAnsi="Arial" w:cs="Arial"/>
              </w:rPr>
              <w:t>. рідкісних, авторефератів</w:t>
            </w:r>
            <w:r>
              <w:rPr>
                <w:rFonts w:ascii="Arial" w:hAnsi="Arial" w:cs="Arial"/>
              </w:rPr>
              <w:t xml:space="preserve"> та </w:t>
            </w:r>
            <w:proofErr w:type="spellStart"/>
            <w:r>
              <w:rPr>
                <w:rFonts w:ascii="Arial" w:hAnsi="Arial" w:cs="Arial"/>
              </w:rPr>
              <w:t>повнотестових</w:t>
            </w:r>
            <w:proofErr w:type="spellEnd"/>
            <w:r w:rsidRPr="002E4C0D">
              <w:rPr>
                <w:rFonts w:ascii="Arial" w:hAnsi="Arial" w:cs="Arial"/>
              </w:rPr>
              <w:t xml:space="preserve"> дисертацій, більше 50 на</w:t>
            </w:r>
            <w:r>
              <w:rPr>
                <w:rFonts w:ascii="Arial" w:hAnsi="Arial" w:cs="Arial"/>
              </w:rPr>
              <w:t>зв</w:t>
            </w:r>
            <w:r w:rsidRPr="002E4C0D">
              <w:rPr>
                <w:rFonts w:ascii="Arial" w:hAnsi="Arial" w:cs="Arial"/>
              </w:rPr>
              <w:t xml:space="preserve"> журналів та газет</w:t>
            </w:r>
            <w:r>
              <w:rPr>
                <w:rFonts w:ascii="Arial" w:hAnsi="Arial" w:cs="Arial"/>
              </w:rPr>
              <w:t xml:space="preserve">, які доступні в центральній бібліотеці та 5 філіях, </w:t>
            </w:r>
            <w:r w:rsidRPr="002E4C0D">
              <w:rPr>
                <w:rFonts w:ascii="Arial" w:hAnsi="Arial" w:cs="Arial"/>
              </w:rPr>
              <w:t>8 абонемент</w:t>
            </w:r>
            <w:r>
              <w:rPr>
                <w:rFonts w:ascii="Arial" w:hAnsi="Arial" w:cs="Arial"/>
              </w:rPr>
              <w:t>ах з видачі книг</w:t>
            </w:r>
            <w:r w:rsidRPr="002E4C0D">
              <w:rPr>
                <w:rFonts w:ascii="Arial" w:hAnsi="Arial" w:cs="Arial"/>
              </w:rPr>
              <w:t>, 7 читальних зал</w:t>
            </w:r>
            <w:r>
              <w:rPr>
                <w:rFonts w:ascii="Arial" w:hAnsi="Arial" w:cs="Arial"/>
              </w:rPr>
              <w:t>ах</w:t>
            </w:r>
            <w:r w:rsidRPr="002E4C0D">
              <w:rPr>
                <w:rFonts w:ascii="Arial" w:hAnsi="Arial" w:cs="Arial"/>
              </w:rPr>
              <w:t xml:space="preserve"> на 527 місць</w:t>
            </w:r>
            <w:r>
              <w:rPr>
                <w:rFonts w:ascii="Arial" w:hAnsi="Arial" w:cs="Arial"/>
              </w:rPr>
              <w:t xml:space="preserve"> з вільним доступом до мережі Інтернет. Електронні ресурси бібліотеки: електронний каталог, цифрова бібліотека (</w:t>
            </w:r>
            <w:r w:rsidRPr="00E5614D">
              <w:rPr>
                <w:rFonts w:ascii="Arial" w:hAnsi="Arial" w:cs="Arial"/>
              </w:rPr>
              <w:t>https://dglib.nubip.edu.ua</w:t>
            </w:r>
            <w:r>
              <w:rPr>
                <w:rFonts w:ascii="Arial" w:hAnsi="Arial" w:cs="Arial"/>
              </w:rPr>
              <w:t>)</w:t>
            </w:r>
            <w:r w:rsidRPr="00E561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доступна з мережі Інтернет), яка містить понад 8000 повнотекстових видань; електронна бібліотека (доступна з локальної мережі університету), яка містить більше 9000  </w:t>
            </w:r>
            <w:r w:rsidRPr="00E5614D">
              <w:rPr>
                <w:rFonts w:ascii="Arial" w:hAnsi="Arial" w:cs="Arial"/>
              </w:rPr>
              <w:t>повнотекстових видань</w:t>
            </w:r>
            <w:r>
              <w:rPr>
                <w:rFonts w:ascii="Arial" w:hAnsi="Arial" w:cs="Arial"/>
              </w:rPr>
              <w:t>.</w:t>
            </w:r>
          </w:p>
          <w:p w:rsidR="00794C33" w:rsidRPr="002E4C0D" w:rsidRDefault="00794C33" w:rsidP="00794C33">
            <w:pPr>
              <w:pStyle w:val="Default"/>
              <w:ind w:firstLine="463"/>
              <w:jc w:val="both"/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 xml:space="preserve">Матеріали навчально-методичного забезпечення освітньо-професійної програми викладені на </w:t>
            </w:r>
            <w:r>
              <w:rPr>
                <w:rFonts w:ascii="Arial" w:hAnsi="Arial" w:cs="Arial"/>
              </w:rPr>
              <w:t>с</w:t>
            </w:r>
            <w:r w:rsidRPr="008022AD">
              <w:rPr>
                <w:rFonts w:ascii="Arial" w:hAnsi="Arial" w:cs="Arial"/>
              </w:rPr>
              <w:t xml:space="preserve">торінці освітньої програми </w:t>
            </w:r>
            <w:r w:rsidRPr="00794C33">
              <w:rPr>
                <w:rFonts w:ascii="Arial" w:hAnsi="Arial" w:cs="Arial"/>
                <w:i/>
                <w:iCs/>
                <w:color w:val="auto"/>
                <w:u w:val="single"/>
              </w:rPr>
              <w:t>https://nubip.edu.ua/node/1165/4</w:t>
            </w:r>
            <w:r>
              <w:rPr>
                <w:rFonts w:ascii="Arial" w:hAnsi="Arial" w:cs="Arial"/>
                <w:i/>
                <w:iCs/>
                <w:color w:val="auto"/>
                <w:u w:val="single"/>
              </w:rPr>
              <w:t>.</w:t>
            </w:r>
          </w:p>
          <w:p w:rsidR="00794C33" w:rsidRPr="00464BA4" w:rsidRDefault="00794C33" w:rsidP="00794C33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464BA4">
              <w:rPr>
                <w:rFonts w:ascii="Arial" w:eastAsia="Calibri" w:hAnsi="Arial" w:cs="Arial"/>
                <w:lang w:eastAsia="en-US"/>
              </w:rPr>
              <w:t>Філія навчальної бібліотеки, яка обслуговує здобувачів освіти, що навчаються на факультеті ветеринарної медицини  знаходиться у навчальному корпусі № 12 (к. № 203 блок Г). Площа філії НБ у корпусі 12 – 247,8 м2. Читальний зал розрахований на 96 посадкових місць (103,95 м2). Філія НБ у корпусі 12 має 4 комп’ютери.</w:t>
            </w:r>
          </w:p>
          <w:p w:rsidR="00794C33" w:rsidRPr="00320AB7" w:rsidRDefault="00794C33" w:rsidP="00794C33">
            <w:pPr>
              <w:pStyle w:val="Default"/>
              <w:ind w:firstLine="315"/>
              <w:jc w:val="both"/>
              <w:rPr>
                <w:rFonts w:ascii="Arial" w:hAnsi="Arial" w:cs="Arial"/>
                <w:b/>
                <w:bCs/>
              </w:rPr>
            </w:pPr>
            <w:r w:rsidRPr="00464BA4">
              <w:rPr>
                <w:rFonts w:ascii="Arial" w:hAnsi="Arial" w:cs="Arial"/>
              </w:rPr>
              <w:t>На кафедрах факультету ветеринарної медицини є кафедральні бібліотеки</w:t>
            </w:r>
            <w:r w:rsidR="00464BA4" w:rsidRPr="00464BA4">
              <w:rPr>
                <w:rFonts w:ascii="Arial" w:hAnsi="Arial" w:cs="Arial"/>
              </w:rPr>
              <w:t>.</w:t>
            </w:r>
          </w:p>
        </w:tc>
      </w:tr>
      <w:tr w:rsidR="00794C33" w:rsidRPr="00101F8B" w:rsidTr="00221377">
        <w:tc>
          <w:tcPr>
            <w:tcW w:w="9854" w:type="dxa"/>
            <w:gridSpan w:val="2"/>
            <w:shd w:val="clear" w:color="auto" w:fill="auto"/>
            <w:vAlign w:val="center"/>
          </w:tcPr>
          <w:p w:rsidR="00794C33" w:rsidRPr="00101F8B" w:rsidRDefault="00794C33" w:rsidP="00794C33">
            <w:pPr>
              <w:pStyle w:val="Default"/>
              <w:jc w:val="center"/>
              <w:rPr>
                <w:rFonts w:ascii="Arial" w:hAnsi="Arial" w:cs="Arial"/>
              </w:rPr>
            </w:pPr>
            <w:r w:rsidRPr="00101F8B">
              <w:rPr>
                <w:rStyle w:val="220"/>
                <w:rFonts w:ascii="Arial" w:hAnsi="Arial" w:cs="Arial"/>
              </w:rPr>
              <w:lastRenderedPageBreak/>
              <w:t>9 - Академічна мобільність</w:t>
            </w:r>
          </w:p>
        </w:tc>
      </w:tr>
      <w:tr w:rsidR="00794C33" w:rsidRPr="00101F8B" w:rsidTr="00953467">
        <w:tc>
          <w:tcPr>
            <w:tcW w:w="2943" w:type="dxa"/>
            <w:shd w:val="clear" w:color="auto" w:fill="auto"/>
            <w:vAlign w:val="center"/>
          </w:tcPr>
          <w:p w:rsidR="00794C33" w:rsidRPr="00101F8B" w:rsidRDefault="00794C33" w:rsidP="00794C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Національна кредитна мобільність</w:t>
            </w:r>
          </w:p>
        </w:tc>
        <w:tc>
          <w:tcPr>
            <w:tcW w:w="6911" w:type="dxa"/>
            <w:shd w:val="clear" w:color="auto" w:fill="auto"/>
          </w:tcPr>
          <w:p w:rsidR="00794C33" w:rsidRPr="00B77AF6" w:rsidRDefault="00464BA4" w:rsidP="00794C33">
            <w:pPr>
              <w:rPr>
                <w:rFonts w:ascii="Arial" w:eastAsia="Calibri" w:hAnsi="Arial" w:cs="Arial"/>
                <w:szCs w:val="20"/>
              </w:rPr>
            </w:pPr>
            <w:r w:rsidRPr="000D3B4E">
              <w:rPr>
                <w:rFonts w:ascii="Arial" w:hAnsi="Arial" w:cs="Arial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464BA4" w:rsidRPr="00101F8B" w:rsidTr="0032782D">
        <w:tc>
          <w:tcPr>
            <w:tcW w:w="2943" w:type="dxa"/>
            <w:shd w:val="clear" w:color="auto" w:fill="auto"/>
            <w:vAlign w:val="center"/>
          </w:tcPr>
          <w:p w:rsidR="00464BA4" w:rsidRPr="00101F8B" w:rsidRDefault="00464BA4" w:rsidP="00464BA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t>Міжнародна кредитна мобільність</w:t>
            </w:r>
          </w:p>
        </w:tc>
        <w:tc>
          <w:tcPr>
            <w:tcW w:w="6911" w:type="dxa"/>
            <w:shd w:val="clear" w:color="auto" w:fill="auto"/>
            <w:vAlign w:val="bottom"/>
          </w:tcPr>
          <w:p w:rsidR="00464BA4" w:rsidRDefault="00464BA4" w:rsidP="00464BA4">
            <w:pPr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Національний університет біоресурсів і природокористування України має понад 220 укладених договорів про співпрацю з закладами вищої освіти і науково-дослідними установами, </w:t>
            </w:r>
            <w:r w:rsidRPr="00CD0D37">
              <w:rPr>
                <w:rFonts w:ascii="Arial" w:eastAsia="Calibri" w:hAnsi="Arial" w:cs="Arial"/>
                <w:lang w:eastAsia="ru-RU"/>
              </w:rPr>
              <w:t xml:space="preserve">укладено </w:t>
            </w:r>
            <w:r>
              <w:rPr>
                <w:rFonts w:ascii="Arial" w:eastAsia="Calibri" w:hAnsi="Arial" w:cs="Arial"/>
                <w:lang w:eastAsia="ru-RU"/>
              </w:rPr>
              <w:t xml:space="preserve">нові </w:t>
            </w:r>
            <w:r w:rsidRPr="00CD0D37">
              <w:rPr>
                <w:rFonts w:ascii="Arial" w:eastAsia="Calibri" w:hAnsi="Arial" w:cs="Arial"/>
                <w:lang w:eastAsia="ru-RU"/>
              </w:rPr>
              <w:t>угод</w:t>
            </w:r>
            <w:r>
              <w:rPr>
                <w:rFonts w:ascii="Arial" w:eastAsia="Calibri" w:hAnsi="Arial" w:cs="Arial"/>
                <w:lang w:eastAsia="ru-RU"/>
              </w:rPr>
              <w:t>и та продовжується виконання ще діючих угод</w:t>
            </w:r>
            <w:r w:rsidRPr="00CD0D37">
              <w:rPr>
                <w:rFonts w:ascii="Arial" w:eastAsia="Calibri" w:hAnsi="Arial" w:cs="Arial"/>
                <w:lang w:eastAsia="ru-RU"/>
              </w:rPr>
              <w:t xml:space="preserve"> про співробітництво у рамках програм «</w:t>
            </w:r>
            <w:r>
              <w:rPr>
                <w:rFonts w:ascii="Arial" w:eastAsia="Calibri" w:hAnsi="Arial" w:cs="Arial"/>
                <w:lang w:val="en-GB" w:eastAsia="ru-RU"/>
              </w:rPr>
              <w:t>Erasmus</w:t>
            </w:r>
            <w:r w:rsidRPr="00CD0D37">
              <w:rPr>
                <w:rFonts w:ascii="Arial" w:eastAsia="Calibri" w:hAnsi="Arial" w:cs="Arial"/>
                <w:lang w:eastAsia="ru-RU"/>
              </w:rPr>
              <w:t>+» та «Кредитна мобільність» на реалізацію академічної мобільності із європейськими університетами</w:t>
            </w:r>
            <w:r w:rsidRPr="00487D14">
              <w:rPr>
                <w:rFonts w:ascii="Arial" w:eastAsia="Calibri" w:hAnsi="Arial" w:cs="Arial"/>
                <w:lang w:eastAsia="ru-RU"/>
              </w:rPr>
              <w:t xml:space="preserve">. </w:t>
            </w:r>
            <w:r>
              <w:rPr>
                <w:rFonts w:ascii="Arial" w:eastAsia="Calibri" w:hAnsi="Arial" w:cs="Arial"/>
                <w:lang w:val="en-GB" w:eastAsia="ru-RU"/>
              </w:rPr>
              <w:t>C</w:t>
            </w:r>
            <w:proofErr w:type="spellStart"/>
            <w:r w:rsidRPr="00CD0D37">
              <w:rPr>
                <w:rFonts w:ascii="Arial" w:eastAsia="Calibri" w:hAnsi="Arial" w:cs="Arial"/>
                <w:lang w:eastAsia="ru-RU"/>
              </w:rPr>
              <w:t>еред</w:t>
            </w:r>
            <w:proofErr w:type="spellEnd"/>
            <w:r w:rsidRPr="00CD0D37">
              <w:rPr>
                <w:rFonts w:ascii="Arial" w:eastAsia="Calibri" w:hAnsi="Arial" w:cs="Arial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lang w:eastAsia="ru-RU"/>
              </w:rPr>
              <w:t xml:space="preserve">закладів-партнерів факультету ветеринарної медицини НУБіП України такі: </w:t>
            </w:r>
            <w:r w:rsidRPr="00515C58">
              <w:rPr>
                <w:rFonts w:ascii="Arial" w:eastAsia="Calibri" w:hAnsi="Arial" w:cs="Arial"/>
                <w:lang w:eastAsia="ru-RU"/>
              </w:rPr>
              <w:t>Коледж ветеринарної медицини і біометричних наук (Університет штату Техас)</w:t>
            </w:r>
            <w:r>
              <w:rPr>
                <w:rFonts w:ascii="Arial" w:eastAsia="Calibri" w:hAnsi="Arial" w:cs="Arial"/>
                <w:lang w:eastAsia="ru-RU"/>
              </w:rPr>
              <w:t xml:space="preserve"> (Сполучені Штати Америки), </w:t>
            </w:r>
            <w:r w:rsidRPr="00515C58">
              <w:rPr>
                <w:rFonts w:ascii="Arial" w:eastAsia="Calibri" w:hAnsi="Arial" w:cs="Arial"/>
                <w:lang w:eastAsia="ru-RU"/>
              </w:rPr>
              <w:t>Університет штату Міссурі</w:t>
            </w:r>
            <w:r>
              <w:rPr>
                <w:rFonts w:ascii="Arial" w:eastAsia="Calibri" w:hAnsi="Arial" w:cs="Arial"/>
                <w:lang w:eastAsia="ru-RU"/>
              </w:rPr>
              <w:t xml:space="preserve"> (Сполучені Штати Америки), </w:t>
            </w:r>
            <w:r w:rsidRPr="00515C58">
              <w:rPr>
                <w:rFonts w:ascii="Arial" w:eastAsia="Calibri" w:hAnsi="Arial" w:cs="Arial"/>
                <w:lang w:eastAsia="ru-RU"/>
              </w:rPr>
              <w:t xml:space="preserve">Університет штату </w:t>
            </w:r>
            <w:proofErr w:type="spellStart"/>
            <w:r w:rsidRPr="00515C58">
              <w:rPr>
                <w:rFonts w:ascii="Arial" w:eastAsia="Calibri" w:hAnsi="Arial" w:cs="Arial"/>
                <w:lang w:eastAsia="ru-RU"/>
              </w:rPr>
              <w:t>Пенсільванія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(Сполучені Штати Америки), </w:t>
            </w:r>
            <w:r w:rsidRPr="00515C58">
              <w:rPr>
                <w:rFonts w:ascii="Arial" w:eastAsia="Calibri" w:hAnsi="Arial" w:cs="Arial"/>
                <w:lang w:eastAsia="ru-RU"/>
              </w:rPr>
              <w:t xml:space="preserve">Університет штату </w:t>
            </w:r>
            <w:proofErr w:type="spellStart"/>
            <w:r w:rsidRPr="00515C58">
              <w:rPr>
                <w:rFonts w:ascii="Arial" w:eastAsia="Calibri" w:hAnsi="Arial" w:cs="Arial"/>
                <w:lang w:eastAsia="ru-RU"/>
              </w:rPr>
              <w:t>Мінесота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(Сполучені Штати Америки), </w:t>
            </w:r>
            <w:r w:rsidRPr="00515C58">
              <w:rPr>
                <w:rFonts w:ascii="Arial" w:eastAsia="Calibri" w:hAnsi="Arial" w:cs="Arial"/>
                <w:lang w:eastAsia="ru-RU"/>
              </w:rPr>
              <w:t>Університет штату Луїзіана</w:t>
            </w:r>
            <w:r>
              <w:rPr>
                <w:rFonts w:ascii="Arial" w:eastAsia="Calibri" w:hAnsi="Arial" w:cs="Arial"/>
                <w:lang w:eastAsia="ru-RU"/>
              </w:rPr>
              <w:t xml:space="preserve"> (Сполучені Штати Америки), </w:t>
            </w:r>
            <w:r w:rsidRPr="00515C58">
              <w:rPr>
                <w:rFonts w:ascii="Arial" w:eastAsia="Calibri" w:hAnsi="Arial" w:cs="Arial"/>
                <w:lang w:eastAsia="ru-RU"/>
              </w:rPr>
              <w:t xml:space="preserve">Аграрний університет м. </w:t>
            </w:r>
            <w:proofErr w:type="spellStart"/>
            <w:r w:rsidRPr="00515C58">
              <w:rPr>
                <w:rFonts w:ascii="Arial" w:eastAsia="Calibri" w:hAnsi="Arial" w:cs="Arial"/>
                <w:lang w:eastAsia="ru-RU"/>
              </w:rPr>
              <w:t>Пловдів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(Болгарія), </w:t>
            </w:r>
            <w:r w:rsidRPr="00515C58">
              <w:rPr>
                <w:rFonts w:ascii="Arial" w:eastAsia="Calibri" w:hAnsi="Arial" w:cs="Arial"/>
                <w:lang w:eastAsia="ru-RU"/>
              </w:rPr>
              <w:t xml:space="preserve">Академія </w:t>
            </w:r>
            <w:proofErr w:type="spellStart"/>
            <w:r w:rsidRPr="00515C58">
              <w:rPr>
                <w:rFonts w:ascii="Arial" w:eastAsia="Calibri" w:hAnsi="Arial" w:cs="Arial"/>
                <w:lang w:eastAsia="ru-RU"/>
              </w:rPr>
              <w:t>сільськогосподасрьких</w:t>
            </w:r>
            <w:proofErr w:type="spellEnd"/>
            <w:r w:rsidRPr="00515C58">
              <w:rPr>
                <w:rFonts w:ascii="Arial" w:eastAsia="Calibri" w:hAnsi="Arial" w:cs="Arial"/>
                <w:lang w:eastAsia="ru-RU"/>
              </w:rPr>
              <w:t xml:space="preserve"> наук Грузія</w:t>
            </w:r>
            <w:r>
              <w:rPr>
                <w:rFonts w:ascii="Arial" w:eastAsia="Calibri" w:hAnsi="Arial" w:cs="Arial"/>
                <w:lang w:eastAsia="ru-RU"/>
              </w:rPr>
              <w:t xml:space="preserve"> (Грузія), </w:t>
            </w:r>
            <w:r w:rsidRPr="00515C58">
              <w:rPr>
                <w:rFonts w:ascii="Arial" w:eastAsia="Calibri" w:hAnsi="Arial" w:cs="Arial"/>
                <w:lang w:eastAsia="ru-RU"/>
              </w:rPr>
              <w:t xml:space="preserve">Сільськогосподарський університет Таміл </w:t>
            </w:r>
            <w:proofErr w:type="spellStart"/>
            <w:r w:rsidRPr="00515C58">
              <w:rPr>
                <w:rFonts w:ascii="Arial" w:eastAsia="Calibri" w:hAnsi="Arial" w:cs="Arial"/>
                <w:lang w:eastAsia="ru-RU"/>
              </w:rPr>
              <w:t>Наду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(Індія), </w:t>
            </w:r>
            <w:r w:rsidRPr="00B11FC7">
              <w:rPr>
                <w:rFonts w:ascii="Arial" w:eastAsia="Calibri" w:hAnsi="Arial" w:cs="Arial"/>
                <w:lang w:eastAsia="ru-RU"/>
              </w:rPr>
              <w:t>Університет Барселони</w:t>
            </w:r>
            <w:r>
              <w:rPr>
                <w:rFonts w:ascii="Arial" w:eastAsia="Calibri" w:hAnsi="Arial" w:cs="Arial"/>
                <w:lang w:eastAsia="ru-RU"/>
              </w:rPr>
              <w:t xml:space="preserve"> (Іспанія), </w:t>
            </w:r>
            <w:r w:rsidRPr="00B11FC7">
              <w:rPr>
                <w:rFonts w:ascii="Arial" w:eastAsia="Calibri" w:hAnsi="Arial" w:cs="Arial"/>
                <w:lang w:eastAsia="ru-RU"/>
              </w:rPr>
              <w:t xml:space="preserve">Казахський </w:t>
            </w:r>
            <w:r w:rsidRPr="00B11FC7">
              <w:rPr>
                <w:rFonts w:ascii="Arial" w:eastAsia="Calibri" w:hAnsi="Arial" w:cs="Arial"/>
                <w:lang w:eastAsia="ru-RU"/>
              </w:rPr>
              <w:lastRenderedPageBreak/>
              <w:t>національний аграрний університет</w:t>
            </w:r>
            <w:r>
              <w:rPr>
                <w:rFonts w:ascii="Arial" w:eastAsia="Calibri" w:hAnsi="Arial" w:cs="Arial"/>
                <w:lang w:eastAsia="ru-RU"/>
              </w:rPr>
              <w:t xml:space="preserve"> (Казахстан), </w:t>
            </w:r>
            <w:r w:rsidRPr="00B11FC7">
              <w:rPr>
                <w:rFonts w:ascii="Arial" w:eastAsia="Calibri" w:hAnsi="Arial" w:cs="Arial"/>
                <w:lang w:eastAsia="ru-RU"/>
              </w:rPr>
              <w:t>Північно-Західний сільськогосподарський університет КНР</w:t>
            </w:r>
            <w:r>
              <w:rPr>
                <w:rFonts w:ascii="Arial" w:eastAsia="Calibri" w:hAnsi="Arial" w:cs="Arial"/>
                <w:lang w:eastAsia="ru-RU"/>
              </w:rPr>
              <w:t xml:space="preserve"> (Китай), </w:t>
            </w:r>
            <w:r w:rsidRPr="00B11FC7">
              <w:rPr>
                <w:rFonts w:ascii="Arial" w:eastAsia="Calibri" w:hAnsi="Arial" w:cs="Arial"/>
                <w:lang w:eastAsia="ru-RU"/>
              </w:rPr>
              <w:t>Державний аграрний університет Молдови</w:t>
            </w:r>
            <w:r>
              <w:rPr>
                <w:rFonts w:ascii="Arial" w:eastAsia="Calibri" w:hAnsi="Arial" w:cs="Arial"/>
                <w:lang w:eastAsia="ru-RU"/>
              </w:rPr>
              <w:t xml:space="preserve"> (Молдова), </w:t>
            </w:r>
            <w:r w:rsidRPr="00B11FC7">
              <w:rPr>
                <w:rFonts w:ascii="Arial" w:eastAsia="Calibri" w:hAnsi="Arial" w:cs="Arial"/>
                <w:lang w:eastAsia="ru-RU"/>
              </w:rPr>
              <w:t>Норвезький університет наук про життя</w:t>
            </w:r>
            <w:r>
              <w:rPr>
                <w:rFonts w:ascii="Arial" w:eastAsia="Calibri" w:hAnsi="Arial" w:cs="Arial"/>
                <w:lang w:eastAsia="ru-RU"/>
              </w:rPr>
              <w:t xml:space="preserve"> (Норвегія), </w:t>
            </w:r>
            <w:r w:rsidRPr="00B11FC7">
              <w:rPr>
                <w:rFonts w:ascii="Arial" w:eastAsia="Calibri" w:hAnsi="Arial" w:cs="Arial"/>
                <w:lang w:eastAsia="ru-RU"/>
              </w:rPr>
              <w:t>Природничий університет, Вроцлав</w:t>
            </w:r>
            <w:r>
              <w:rPr>
                <w:rFonts w:ascii="Arial" w:eastAsia="Calibri" w:hAnsi="Arial" w:cs="Arial"/>
                <w:lang w:eastAsia="ru-RU"/>
              </w:rPr>
              <w:t xml:space="preserve"> (Польща), </w:t>
            </w:r>
            <w:r w:rsidRPr="00B11FC7">
              <w:rPr>
                <w:rFonts w:ascii="Arial" w:eastAsia="Calibri" w:hAnsi="Arial" w:cs="Arial"/>
                <w:lang w:eastAsia="ru-RU"/>
              </w:rPr>
              <w:t>Варшавський університет наук про життя</w:t>
            </w:r>
            <w:r>
              <w:rPr>
                <w:rFonts w:ascii="Arial" w:eastAsia="Calibri" w:hAnsi="Arial" w:cs="Arial"/>
                <w:lang w:eastAsia="ru-RU"/>
              </w:rPr>
              <w:t xml:space="preserve"> (Польща), </w:t>
            </w:r>
            <w:r w:rsidRPr="00B11FC7">
              <w:rPr>
                <w:rFonts w:ascii="Arial" w:eastAsia="Calibri" w:hAnsi="Arial" w:cs="Arial"/>
                <w:lang w:eastAsia="ru-RU"/>
              </w:rPr>
              <w:t>Познанський університет наук про життя</w:t>
            </w:r>
            <w:r>
              <w:rPr>
                <w:rFonts w:ascii="Arial" w:eastAsia="Calibri" w:hAnsi="Arial" w:cs="Arial"/>
                <w:lang w:eastAsia="ru-RU"/>
              </w:rPr>
              <w:t xml:space="preserve"> (Польща), </w:t>
            </w:r>
            <w:r w:rsidRPr="00B11FC7">
              <w:rPr>
                <w:rFonts w:ascii="Arial" w:eastAsia="Calibri" w:hAnsi="Arial" w:cs="Arial"/>
                <w:lang w:eastAsia="ru-RU"/>
              </w:rPr>
              <w:t xml:space="preserve">Університет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Tras-os-Montes</w:t>
            </w:r>
            <w:proofErr w:type="spellEnd"/>
            <w:r w:rsidRPr="00B11FC7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and</w:t>
            </w:r>
            <w:proofErr w:type="spellEnd"/>
            <w:r w:rsidRPr="00B11FC7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Alto</w:t>
            </w:r>
            <w:proofErr w:type="spellEnd"/>
            <w:r w:rsidRPr="00B11FC7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Douro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(Португалія), </w:t>
            </w:r>
            <w:r w:rsidRPr="00B11FC7">
              <w:rPr>
                <w:rFonts w:ascii="Arial" w:eastAsia="Calibri" w:hAnsi="Arial" w:cs="Arial"/>
                <w:lang w:eastAsia="ru-RU"/>
              </w:rPr>
              <w:t xml:space="preserve">Університет аграрних наук і ветеринарної медицини в м.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Клуж</w:t>
            </w:r>
            <w:proofErr w:type="spellEnd"/>
            <w:r w:rsidRPr="00B11FC7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Напока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(Румунія), </w:t>
            </w:r>
            <w:r w:rsidRPr="00B11FC7">
              <w:rPr>
                <w:rFonts w:ascii="Arial" w:eastAsia="Calibri" w:hAnsi="Arial" w:cs="Arial"/>
                <w:lang w:eastAsia="ru-RU"/>
              </w:rPr>
              <w:t xml:space="preserve">Банат університет сільськогосподарських наук і ветеринарної медицини ім.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Міхала</w:t>
            </w:r>
            <w:proofErr w:type="spellEnd"/>
            <w:r w:rsidRPr="00B11FC7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Тімішоари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(Румунія), </w:t>
            </w:r>
            <w:r w:rsidRPr="00B11FC7">
              <w:rPr>
                <w:rFonts w:ascii="Arial" w:eastAsia="Calibri" w:hAnsi="Arial" w:cs="Arial"/>
                <w:lang w:eastAsia="ru-RU"/>
              </w:rPr>
              <w:t xml:space="preserve">Латвійський сільськогосподарський університет (м. </w:t>
            </w:r>
            <w:proofErr w:type="spellStart"/>
            <w:r w:rsidRPr="00B11FC7">
              <w:rPr>
                <w:rFonts w:ascii="Arial" w:eastAsia="Calibri" w:hAnsi="Arial" w:cs="Arial"/>
                <w:lang w:eastAsia="ru-RU"/>
              </w:rPr>
              <w:t>Єлгава</w:t>
            </w:r>
            <w:proofErr w:type="spellEnd"/>
            <w:r w:rsidRPr="00B11FC7">
              <w:rPr>
                <w:rFonts w:ascii="Arial" w:eastAsia="Calibri" w:hAnsi="Arial" w:cs="Arial"/>
                <w:lang w:eastAsia="ru-RU"/>
              </w:rPr>
              <w:t>)</w:t>
            </w:r>
            <w:r>
              <w:rPr>
                <w:rFonts w:ascii="Arial" w:eastAsia="Calibri" w:hAnsi="Arial" w:cs="Arial"/>
                <w:lang w:eastAsia="ru-RU"/>
              </w:rPr>
              <w:t xml:space="preserve"> (Латвія), </w:t>
            </w:r>
            <w:r w:rsidRPr="00B11FC7">
              <w:rPr>
                <w:rFonts w:ascii="Arial" w:eastAsia="Calibri" w:hAnsi="Arial" w:cs="Arial"/>
                <w:lang w:eastAsia="ru-RU"/>
              </w:rPr>
              <w:t>Університет ветеринарної медицини та фармації в Кошице</w:t>
            </w:r>
            <w:r>
              <w:rPr>
                <w:rFonts w:ascii="Arial" w:eastAsia="Calibri" w:hAnsi="Arial" w:cs="Arial"/>
                <w:lang w:eastAsia="ru-RU"/>
              </w:rPr>
              <w:t xml:space="preserve"> (Словаччина), </w:t>
            </w:r>
            <w:r w:rsidRPr="00E64F94">
              <w:rPr>
                <w:rFonts w:ascii="Arial" w:eastAsia="Calibri" w:hAnsi="Arial" w:cs="Arial"/>
                <w:lang w:eastAsia="ru-RU"/>
              </w:rPr>
              <w:t xml:space="preserve">Університет Токат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Газіосманпаса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(Туреччина), </w:t>
            </w:r>
            <w:r w:rsidRPr="00E64F94">
              <w:rPr>
                <w:rFonts w:ascii="Arial" w:eastAsia="Calibri" w:hAnsi="Arial" w:cs="Arial"/>
                <w:lang w:eastAsia="ru-RU"/>
              </w:rPr>
              <w:t xml:space="preserve">Туркменський сільськогосподарський університет ім.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С.А.Ніязова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(Туркменістан), </w:t>
            </w:r>
            <w:r w:rsidRPr="00E64F94">
              <w:rPr>
                <w:rFonts w:ascii="Arial" w:eastAsia="Calibri" w:hAnsi="Arial" w:cs="Arial"/>
                <w:lang w:eastAsia="ru-RU"/>
              </w:rPr>
              <w:t>Ташкентський державний аграрний університет</w:t>
            </w:r>
            <w:r>
              <w:rPr>
                <w:rFonts w:ascii="Arial" w:eastAsia="Calibri" w:hAnsi="Arial" w:cs="Arial"/>
                <w:lang w:eastAsia="ru-RU"/>
              </w:rPr>
              <w:t xml:space="preserve"> (Узбекистан), </w:t>
            </w:r>
            <w:r w:rsidRPr="00E64F94">
              <w:rPr>
                <w:rFonts w:ascii="Arial" w:eastAsia="Calibri" w:hAnsi="Arial" w:cs="Arial"/>
                <w:lang w:eastAsia="ru-RU"/>
              </w:rPr>
              <w:t>Самаркандський інститут ветеринарної медицини</w:t>
            </w:r>
            <w:r>
              <w:rPr>
                <w:rFonts w:ascii="Arial" w:eastAsia="Calibri" w:hAnsi="Arial" w:cs="Arial"/>
                <w:lang w:eastAsia="ru-RU"/>
              </w:rPr>
              <w:t xml:space="preserve"> (Узбекистан), </w:t>
            </w:r>
            <w:r w:rsidRPr="00E64F94">
              <w:rPr>
                <w:rFonts w:ascii="Arial" w:eastAsia="Calibri" w:hAnsi="Arial" w:cs="Arial"/>
                <w:lang w:eastAsia="ru-RU"/>
              </w:rPr>
              <w:t xml:space="preserve">Університет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Чонбук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(Південна Корея), </w:t>
            </w:r>
            <w:r w:rsidRPr="00E64F94">
              <w:rPr>
                <w:rFonts w:ascii="Arial" w:eastAsia="Calibri" w:hAnsi="Arial" w:cs="Arial"/>
                <w:lang w:eastAsia="ru-RU"/>
              </w:rPr>
              <w:t xml:space="preserve">Словацький сільськогосподарський університет у місті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Нітра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(Словаччина), </w:t>
            </w:r>
            <w:r w:rsidRPr="00E64F94">
              <w:rPr>
                <w:rFonts w:ascii="Arial" w:eastAsia="Calibri" w:hAnsi="Arial" w:cs="Arial"/>
                <w:lang w:eastAsia="ru-RU"/>
              </w:rPr>
              <w:t>Словацька академія наук</w:t>
            </w:r>
            <w:r>
              <w:rPr>
                <w:rFonts w:ascii="Arial" w:eastAsia="Calibri" w:hAnsi="Arial" w:cs="Arial"/>
                <w:lang w:eastAsia="ru-RU"/>
              </w:rPr>
              <w:t xml:space="preserve"> (Словаччина), </w:t>
            </w:r>
            <w:r w:rsidRPr="00E64F94">
              <w:rPr>
                <w:rFonts w:ascii="Arial" w:eastAsia="Calibri" w:hAnsi="Arial" w:cs="Arial"/>
                <w:lang w:eastAsia="ru-RU"/>
              </w:rPr>
              <w:t>Сільськогосподарський університет (м. Вроцлав)</w:t>
            </w:r>
            <w:r>
              <w:rPr>
                <w:rFonts w:ascii="Arial" w:eastAsia="Calibri" w:hAnsi="Arial" w:cs="Arial"/>
                <w:lang w:eastAsia="ru-RU"/>
              </w:rPr>
              <w:t xml:space="preserve"> (Польща), </w:t>
            </w:r>
            <w:r w:rsidRPr="00E64F94">
              <w:rPr>
                <w:rFonts w:ascii="Arial" w:eastAsia="Calibri" w:hAnsi="Arial" w:cs="Arial"/>
                <w:lang w:eastAsia="ru-RU"/>
              </w:rPr>
              <w:t xml:space="preserve">Університет Олександра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Стулгіскіса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(Литва), </w:t>
            </w:r>
            <w:r w:rsidRPr="00E64F94">
              <w:rPr>
                <w:rFonts w:ascii="Arial" w:eastAsia="Calibri" w:hAnsi="Arial" w:cs="Arial"/>
                <w:lang w:eastAsia="ru-RU"/>
              </w:rPr>
              <w:t>ISA LILLE</w:t>
            </w:r>
            <w:r>
              <w:rPr>
                <w:rFonts w:ascii="Arial" w:eastAsia="Calibri" w:hAnsi="Arial" w:cs="Arial"/>
                <w:lang w:eastAsia="ru-RU"/>
              </w:rPr>
              <w:t xml:space="preserve"> (Франція),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Костанайський</w:t>
            </w:r>
            <w:proofErr w:type="spellEnd"/>
            <w:r w:rsidRPr="00E64F94">
              <w:rPr>
                <w:rFonts w:ascii="Arial" w:eastAsia="Calibri" w:hAnsi="Arial" w:cs="Arial"/>
                <w:lang w:eastAsia="ru-RU"/>
              </w:rPr>
              <w:t xml:space="preserve"> державний університет імені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Ахмета</w:t>
            </w:r>
            <w:proofErr w:type="spellEnd"/>
            <w:r w:rsidRPr="00E64F94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Pr="00E64F94">
              <w:rPr>
                <w:rFonts w:ascii="Arial" w:eastAsia="Calibri" w:hAnsi="Arial" w:cs="Arial"/>
                <w:lang w:eastAsia="ru-RU"/>
              </w:rPr>
              <w:t>Байтурсинова</w:t>
            </w:r>
            <w:proofErr w:type="spellEnd"/>
            <w:r>
              <w:rPr>
                <w:rFonts w:ascii="Arial" w:eastAsia="Calibri" w:hAnsi="Arial" w:cs="Arial"/>
                <w:lang w:eastAsia="ru-RU"/>
              </w:rPr>
              <w:t xml:space="preserve"> (Казахстан) і </w:t>
            </w:r>
            <w:r w:rsidRPr="00E64F94">
              <w:rPr>
                <w:rFonts w:ascii="Arial" w:eastAsia="Calibri" w:hAnsi="Arial" w:cs="Arial"/>
                <w:lang w:eastAsia="ru-RU"/>
              </w:rPr>
              <w:t>Європейський університет</w:t>
            </w:r>
            <w:r>
              <w:rPr>
                <w:rFonts w:ascii="Arial" w:eastAsia="Calibri" w:hAnsi="Arial" w:cs="Arial"/>
                <w:lang w:eastAsia="ru-RU"/>
              </w:rPr>
              <w:t xml:space="preserve"> (Грузія).</w:t>
            </w:r>
          </w:p>
          <w:p w:rsidR="00464BA4" w:rsidRPr="00C70029" w:rsidRDefault="00464BA4" w:rsidP="00464BA4">
            <w:pPr>
              <w:jc w:val="both"/>
              <w:rPr>
                <w:rFonts w:ascii="Arial" w:eastAsia="Calibri" w:hAnsi="Arial" w:cs="Arial"/>
                <w:lang w:eastAsia="ru-RU"/>
              </w:rPr>
            </w:pPr>
            <w:r w:rsidRPr="00C70029">
              <w:rPr>
                <w:rFonts w:ascii="Arial" w:eastAsia="Calibri" w:hAnsi="Arial" w:cs="Arial"/>
                <w:lang w:eastAsia="ru-RU"/>
              </w:rPr>
              <w:t>У 2024-2025</w:t>
            </w:r>
          </w:p>
          <w:p w:rsidR="00C70029" w:rsidRPr="00C70029" w:rsidRDefault="00464BA4" w:rsidP="00292C42">
            <w:pPr>
              <w:jc w:val="both"/>
              <w:rPr>
                <w:rFonts w:ascii="Arial" w:eastAsia="Calibri" w:hAnsi="Arial" w:cs="Arial"/>
                <w:lang w:eastAsia="ru-RU"/>
              </w:rPr>
            </w:pPr>
            <w:r w:rsidRPr="00C70029">
              <w:rPr>
                <w:rFonts w:ascii="Arial" w:eastAsia="Calibri" w:hAnsi="Arial" w:cs="Arial"/>
                <w:lang w:eastAsia="ru-RU"/>
              </w:rPr>
              <w:t xml:space="preserve">році здобувачі вищої освіти факультету ветеринарної медицини Національного університету біоресурсів і природокористування України </w:t>
            </w:r>
            <w:r w:rsidR="000A60CE">
              <w:rPr>
                <w:rFonts w:ascii="Arial" w:eastAsia="Calibri" w:hAnsi="Arial" w:cs="Arial"/>
                <w:lang w:eastAsia="ru-RU"/>
              </w:rPr>
              <w:t xml:space="preserve">у рамках угод про співпрацю та 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за програмою ERASMUS+ в європейських університетах здійснювалось </w:t>
            </w:r>
            <w:r w:rsidR="00292C42">
              <w:rPr>
                <w:rFonts w:ascii="Arial" w:eastAsia="Calibri" w:hAnsi="Arial" w:cs="Arial"/>
                <w:lang w:eastAsia="ru-RU"/>
              </w:rPr>
              <w:t xml:space="preserve">стажування здобувачів 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>на базі: Університету</w:t>
            </w:r>
            <w:r w:rsidR="003D25AD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spellStart"/>
            <w:r w:rsidR="003D25AD">
              <w:rPr>
                <w:rFonts w:ascii="Arial" w:eastAsia="Calibri" w:hAnsi="Arial" w:cs="Arial"/>
                <w:lang w:eastAsia="ru-RU"/>
              </w:rPr>
              <w:t>Ллейда</w:t>
            </w:r>
            <w:proofErr w:type="spellEnd"/>
            <w:r w:rsidR="003D25AD">
              <w:rPr>
                <w:rFonts w:ascii="Arial" w:eastAsia="Calibri" w:hAnsi="Arial" w:cs="Arial"/>
                <w:lang w:eastAsia="ru-RU"/>
              </w:rPr>
              <w:t>, Іспанія – здобувачками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 2 року навчання ОС «Магістр» </w:t>
            </w:r>
            <w:proofErr w:type="spellStart"/>
            <w:r w:rsidR="00C70029" w:rsidRPr="00C70029">
              <w:rPr>
                <w:rFonts w:ascii="Arial" w:eastAsia="Calibri" w:hAnsi="Arial" w:cs="Arial"/>
                <w:lang w:eastAsia="ru-RU"/>
              </w:rPr>
              <w:t>Кругліковою</w:t>
            </w:r>
            <w:proofErr w:type="spellEnd"/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 Анастасією Олегівн</w:t>
            </w:r>
            <w:r w:rsidR="003D25AD">
              <w:rPr>
                <w:rFonts w:ascii="Arial" w:eastAsia="Calibri" w:hAnsi="Arial" w:cs="Arial"/>
                <w:lang w:eastAsia="ru-RU"/>
              </w:rPr>
              <w:t xml:space="preserve">ою, </w:t>
            </w:r>
            <w:proofErr w:type="spellStart"/>
            <w:r w:rsidR="003D25AD">
              <w:rPr>
                <w:rFonts w:ascii="Arial" w:eastAsia="Calibri" w:hAnsi="Arial" w:cs="Arial"/>
                <w:lang w:eastAsia="ru-RU"/>
              </w:rPr>
              <w:t>Солдак</w:t>
            </w:r>
            <w:proofErr w:type="spellEnd"/>
            <w:r w:rsidR="003D25AD">
              <w:rPr>
                <w:rFonts w:ascii="Arial" w:eastAsia="Calibri" w:hAnsi="Arial" w:cs="Arial"/>
                <w:lang w:eastAsia="ru-RU"/>
              </w:rPr>
              <w:t xml:space="preserve"> Софія Глібівна та 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5 року навчання ОС «Магістр» </w:t>
            </w:r>
            <w:proofErr w:type="spellStart"/>
            <w:r w:rsidR="00C70029" w:rsidRPr="00C70029">
              <w:rPr>
                <w:rFonts w:ascii="Arial" w:eastAsia="Calibri" w:hAnsi="Arial" w:cs="Arial"/>
                <w:lang w:eastAsia="ru-RU"/>
              </w:rPr>
              <w:t>Дубєнок</w:t>
            </w:r>
            <w:proofErr w:type="spellEnd"/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 Валерією Дмитрівною;</w:t>
            </w:r>
            <w:r w:rsidR="00292C42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Університету </w:t>
            </w:r>
            <w:proofErr w:type="spellStart"/>
            <w:r w:rsidR="00C70029" w:rsidRPr="00C70029">
              <w:rPr>
                <w:rFonts w:ascii="Arial" w:eastAsia="Calibri" w:hAnsi="Arial" w:cs="Arial"/>
                <w:lang w:eastAsia="ru-RU"/>
              </w:rPr>
              <w:t>Вайєнштефан-Гріздорф</w:t>
            </w:r>
            <w:proofErr w:type="spellEnd"/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 – студенткою 5 року навчання ОС «Магістр» </w:t>
            </w:r>
            <w:proofErr w:type="spellStart"/>
            <w:r w:rsidR="00C70029" w:rsidRPr="00C70029">
              <w:rPr>
                <w:rFonts w:ascii="Arial" w:eastAsia="Calibri" w:hAnsi="Arial" w:cs="Arial"/>
                <w:lang w:eastAsia="ru-RU"/>
              </w:rPr>
              <w:t>Травецькою</w:t>
            </w:r>
            <w:proofErr w:type="spellEnd"/>
            <w:r w:rsidR="00C70029" w:rsidRPr="00C70029">
              <w:rPr>
                <w:rFonts w:ascii="Arial" w:eastAsia="Calibri" w:hAnsi="Arial" w:cs="Arial"/>
                <w:lang w:eastAsia="ru-RU"/>
              </w:rPr>
              <w:t xml:space="preserve"> Єлизаветою Михайлівною;</w:t>
            </w:r>
            <w:r w:rsidR="00C70029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>Вроцлавського університету природничих наук, Польща – студенткою 2 року навчання ОС «Магістр» Кушнір Валерією Денисівною</w:t>
            </w:r>
            <w:r w:rsidR="00292C42">
              <w:rPr>
                <w:rFonts w:ascii="Arial" w:eastAsia="Calibri" w:hAnsi="Arial" w:cs="Arial"/>
                <w:lang w:eastAsia="ru-RU"/>
              </w:rPr>
              <w:t>;</w:t>
            </w:r>
            <w:r w:rsidR="00C70029">
              <w:rPr>
                <w:rFonts w:ascii="Arial" w:eastAsia="Calibri" w:hAnsi="Arial" w:cs="Arial"/>
                <w:lang w:eastAsia="ru-RU"/>
              </w:rPr>
              <w:t xml:space="preserve"> Чеський університет природничих наук здобувачка 2 року </w:t>
            </w:r>
            <w:proofErr w:type="spellStart"/>
            <w:r w:rsidR="00C70029">
              <w:rPr>
                <w:rFonts w:ascii="Arial" w:eastAsia="Calibri" w:hAnsi="Arial" w:cs="Arial"/>
                <w:lang w:eastAsia="ru-RU"/>
              </w:rPr>
              <w:t>Лоюк</w:t>
            </w:r>
            <w:proofErr w:type="spellEnd"/>
            <w:r w:rsidR="00C70029">
              <w:rPr>
                <w:rFonts w:ascii="Arial" w:eastAsia="Calibri" w:hAnsi="Arial" w:cs="Arial"/>
                <w:lang w:eastAsia="ru-RU"/>
              </w:rPr>
              <w:t xml:space="preserve"> Олександра </w:t>
            </w:r>
            <w:r w:rsidR="003D25AD">
              <w:rPr>
                <w:rFonts w:ascii="Arial" w:eastAsia="Calibri" w:hAnsi="Arial" w:cs="Arial"/>
                <w:lang w:eastAsia="ru-RU"/>
              </w:rPr>
              <w:t xml:space="preserve">Юріївна та з року навчання Філатова Дарина Дем’янівна, Бородавка Олександр Андрійович; </w:t>
            </w:r>
            <w:r w:rsidR="00C70029" w:rsidRPr="00C70029">
              <w:rPr>
                <w:rFonts w:ascii="Arial" w:eastAsia="Calibri" w:hAnsi="Arial" w:cs="Arial"/>
                <w:lang w:eastAsia="ru-RU"/>
              </w:rPr>
              <w:t>Лановий Герман Олегович проходив практичне навчання з 3 жовтня до 30 листопада на базі підприємства «</w:t>
            </w:r>
            <w:proofErr w:type="spellStart"/>
            <w:r w:rsidR="00C70029" w:rsidRPr="00C70029">
              <w:rPr>
                <w:rFonts w:ascii="Arial" w:eastAsia="Calibri" w:hAnsi="Arial" w:cs="Arial"/>
                <w:lang w:eastAsia="ru-RU"/>
              </w:rPr>
              <w:t>Qenetiqu`Anglo</w:t>
            </w:r>
            <w:proofErr w:type="spellEnd"/>
            <w:r w:rsidR="00C70029" w:rsidRPr="00C70029">
              <w:rPr>
                <w:rFonts w:ascii="Arial" w:eastAsia="Calibri" w:hAnsi="Arial" w:cs="Arial"/>
                <w:lang w:eastAsia="ru-RU"/>
              </w:rPr>
              <w:t>» (Франція).</w:t>
            </w:r>
            <w:r w:rsidR="003D25AD">
              <w:rPr>
                <w:rFonts w:ascii="Arial" w:eastAsia="Calibri" w:hAnsi="Arial" w:cs="Arial"/>
                <w:lang w:eastAsia="ru-RU"/>
              </w:rPr>
              <w:t xml:space="preserve"> Здобувачі</w:t>
            </w:r>
            <w:r w:rsidR="00C70029">
              <w:rPr>
                <w:rFonts w:ascii="Arial" w:eastAsia="Calibri" w:hAnsi="Arial" w:cs="Arial"/>
                <w:lang w:eastAsia="ru-RU"/>
              </w:rPr>
              <w:t xml:space="preserve"> 5 року навчання </w:t>
            </w:r>
            <w:proofErr w:type="spellStart"/>
            <w:r w:rsidR="00C70029">
              <w:rPr>
                <w:rFonts w:ascii="Arial" w:eastAsia="Calibri" w:hAnsi="Arial" w:cs="Arial"/>
                <w:lang w:eastAsia="ru-RU"/>
              </w:rPr>
              <w:t>Перстенюк</w:t>
            </w:r>
            <w:proofErr w:type="spellEnd"/>
            <w:r w:rsidR="00C70029">
              <w:rPr>
                <w:rFonts w:ascii="Arial" w:eastAsia="Calibri" w:hAnsi="Arial" w:cs="Arial"/>
                <w:lang w:eastAsia="ru-RU"/>
              </w:rPr>
              <w:t xml:space="preserve"> Софія Василівна </w:t>
            </w:r>
            <w:r w:rsidR="003D25AD">
              <w:rPr>
                <w:rFonts w:ascii="Arial" w:eastAsia="Calibri" w:hAnsi="Arial" w:cs="Arial"/>
                <w:lang w:eastAsia="ru-RU"/>
              </w:rPr>
              <w:t>та Токовий Антон пройшли</w:t>
            </w:r>
            <w:r w:rsidR="00C70029">
              <w:rPr>
                <w:rFonts w:ascii="Arial" w:eastAsia="Calibri" w:hAnsi="Arial" w:cs="Arial"/>
                <w:lang w:eastAsia="ru-RU"/>
              </w:rPr>
              <w:t xml:space="preserve"> навчання у Загребському університеті (Хорватія);</w:t>
            </w:r>
          </w:p>
          <w:p w:rsidR="00464BA4" w:rsidRPr="003D25AD" w:rsidRDefault="003D25AD" w:rsidP="003D25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3D25AD">
              <w:rPr>
                <w:rFonts w:ascii="Arial" w:eastAsia="Calibri" w:hAnsi="Arial" w:cs="Arial"/>
                <w:lang w:eastAsia="ru-RU"/>
              </w:rPr>
              <w:t xml:space="preserve">Здобувачки </w:t>
            </w:r>
            <w:r>
              <w:rPr>
                <w:rFonts w:ascii="Arial" w:eastAsia="Calibri" w:hAnsi="Arial" w:cs="Arial"/>
                <w:lang w:eastAsia="ru-RU"/>
              </w:rPr>
              <w:t>3 курсу ОС «Магістр</w:t>
            </w:r>
            <w:r w:rsidRPr="003D25AD">
              <w:rPr>
                <w:rFonts w:ascii="Arial" w:eastAsia="Calibri" w:hAnsi="Arial" w:cs="Arial"/>
                <w:lang w:eastAsia="ru-RU"/>
              </w:rPr>
              <w:t xml:space="preserve">» Картель Ірина Олегівна і </w:t>
            </w:r>
            <w:proofErr w:type="spellStart"/>
            <w:r w:rsidRPr="003D25AD">
              <w:rPr>
                <w:rFonts w:ascii="Arial" w:eastAsia="Calibri" w:hAnsi="Arial" w:cs="Arial"/>
                <w:lang w:eastAsia="ru-RU"/>
              </w:rPr>
              <w:t>Силенко</w:t>
            </w:r>
            <w:proofErr w:type="spellEnd"/>
            <w:r w:rsidRPr="003D25AD">
              <w:rPr>
                <w:rFonts w:ascii="Arial" w:eastAsia="Calibri" w:hAnsi="Arial" w:cs="Arial"/>
                <w:lang w:eastAsia="ru-RU"/>
              </w:rPr>
              <w:t xml:space="preserve"> Зоя Віталіївна взяли участь у 9-й </w:t>
            </w:r>
            <w:r w:rsidRPr="003D25AD">
              <w:rPr>
                <w:rFonts w:ascii="Arial" w:eastAsia="Calibri" w:hAnsi="Arial" w:cs="Arial"/>
                <w:lang w:eastAsia="ru-RU"/>
              </w:rPr>
              <w:lastRenderedPageBreak/>
              <w:t>Міжнародній науковій конференції для студентів факультету ветеринарної медицини з 10 по 15 травня 2024 року на базі Варшавського університету наук про життя (Польща), де представили свої наук</w:t>
            </w:r>
            <w:r>
              <w:rPr>
                <w:rFonts w:ascii="Arial" w:eastAsia="Calibri" w:hAnsi="Arial" w:cs="Arial"/>
                <w:lang w:eastAsia="ru-RU"/>
              </w:rPr>
              <w:t>ові здобутки</w:t>
            </w:r>
            <w:r w:rsidRPr="003D25AD">
              <w:rPr>
                <w:rFonts w:ascii="Arial" w:eastAsia="Calibri" w:hAnsi="Arial" w:cs="Arial"/>
                <w:lang w:eastAsia="ru-RU"/>
              </w:rPr>
              <w:t>.</w:t>
            </w:r>
          </w:p>
        </w:tc>
      </w:tr>
      <w:tr w:rsidR="00464BA4" w:rsidRPr="00101F8B" w:rsidTr="00953467">
        <w:tc>
          <w:tcPr>
            <w:tcW w:w="2943" w:type="dxa"/>
            <w:shd w:val="clear" w:color="auto" w:fill="auto"/>
            <w:vAlign w:val="center"/>
          </w:tcPr>
          <w:p w:rsidR="00464BA4" w:rsidRPr="00101F8B" w:rsidRDefault="00464BA4" w:rsidP="00464BA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01F8B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911" w:type="dxa"/>
            <w:shd w:val="clear" w:color="auto" w:fill="auto"/>
          </w:tcPr>
          <w:p w:rsidR="00464BA4" w:rsidRPr="00CD0D37" w:rsidRDefault="00464BA4" w:rsidP="00464BA4">
            <w:pPr>
              <w:tabs>
                <w:tab w:val="left" w:pos="5785"/>
              </w:tabs>
              <w:ind w:firstLine="324"/>
              <w:jc w:val="both"/>
              <w:rPr>
                <w:rFonts w:ascii="Arial" w:hAnsi="Arial" w:cs="Arial"/>
              </w:rPr>
            </w:pPr>
            <w:r w:rsidRPr="00CD0D37">
              <w:rPr>
                <w:rFonts w:ascii="Arial" w:hAnsi="Arial" w:cs="Arial"/>
              </w:rPr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CD0D37">
              <w:rPr>
                <w:rFonts w:ascii="Arial" w:hAnsi="Arial" w:cs="Arial"/>
              </w:rPr>
              <w:t>мовною</w:t>
            </w:r>
            <w:proofErr w:type="spellEnd"/>
            <w:r w:rsidRPr="00CD0D37">
              <w:rPr>
                <w:rFonts w:ascii="Arial" w:hAnsi="Arial" w:cs="Arial"/>
              </w:rPr>
              <w:t xml:space="preserve"> підготовкою.</w:t>
            </w:r>
          </w:p>
          <w:p w:rsidR="00464BA4" w:rsidRPr="006E4BBF" w:rsidRDefault="00464BA4" w:rsidP="00464BA4">
            <w:pPr>
              <w:tabs>
                <w:tab w:val="left" w:pos="5785"/>
              </w:tabs>
              <w:ind w:firstLine="379"/>
              <w:jc w:val="both"/>
              <w:rPr>
                <w:rFonts w:ascii="Arial" w:hAnsi="Arial" w:cs="Arial"/>
              </w:rPr>
            </w:pPr>
            <w:r w:rsidRPr="005A25EA">
              <w:rPr>
                <w:rFonts w:ascii="Arial" w:hAnsi="Arial" w:cs="Arial"/>
              </w:rPr>
              <w:t xml:space="preserve">На факультеті ветеринарної медицини </w:t>
            </w:r>
            <w:r w:rsidR="005A25EA" w:rsidRPr="005A25EA">
              <w:rPr>
                <w:rFonts w:ascii="Arial" w:hAnsi="Arial" w:cs="Arial"/>
              </w:rPr>
              <w:t>у 2024-2025</w:t>
            </w:r>
            <w:r w:rsidRPr="005A25EA">
              <w:rPr>
                <w:rFonts w:ascii="Arial" w:hAnsi="Arial" w:cs="Arial"/>
              </w:rPr>
              <w:t xml:space="preserve"> </w:t>
            </w:r>
            <w:r w:rsidR="005A25EA" w:rsidRPr="005A25EA">
              <w:rPr>
                <w:rFonts w:ascii="Arial" w:hAnsi="Arial" w:cs="Arial"/>
              </w:rPr>
              <w:t xml:space="preserve">навчальному </w:t>
            </w:r>
            <w:r w:rsidRPr="005A25EA">
              <w:rPr>
                <w:rFonts w:ascii="Arial" w:hAnsi="Arial" w:cs="Arial"/>
              </w:rPr>
              <w:t xml:space="preserve">році навчались </w:t>
            </w:r>
            <w:r w:rsidR="005A25EA" w:rsidRPr="005A25EA">
              <w:rPr>
                <w:rFonts w:ascii="Arial" w:hAnsi="Arial" w:cs="Arial"/>
              </w:rPr>
              <w:t>8</w:t>
            </w:r>
            <w:r w:rsidRPr="0032782D">
              <w:rPr>
                <w:rFonts w:ascii="Arial" w:hAnsi="Arial" w:cs="Arial"/>
              </w:rPr>
              <w:t xml:space="preserve"> </w:t>
            </w:r>
            <w:r w:rsidRPr="00D70175">
              <w:rPr>
                <w:rFonts w:ascii="Arial" w:hAnsi="Arial" w:cs="Arial"/>
              </w:rPr>
              <w:t>здобувачі вищої освіти другого (магістерського) рівня</w:t>
            </w:r>
            <w:r>
              <w:rPr>
                <w:rFonts w:ascii="Arial" w:hAnsi="Arial" w:cs="Arial"/>
              </w:rPr>
              <w:t xml:space="preserve">. </w:t>
            </w:r>
            <w:r w:rsidR="005A25EA" w:rsidRPr="006E4BBF">
              <w:rPr>
                <w:rFonts w:ascii="Arial" w:hAnsi="Arial" w:cs="Arial"/>
              </w:rPr>
              <w:t>Так, на 1-му курсі навчається 1 здобувач</w:t>
            </w:r>
            <w:r w:rsidRPr="006E4BBF">
              <w:rPr>
                <w:rFonts w:ascii="Arial" w:hAnsi="Arial" w:cs="Arial"/>
              </w:rPr>
              <w:t xml:space="preserve"> вищої освіти; </w:t>
            </w:r>
            <w:r w:rsidR="005A25EA" w:rsidRPr="006E4BBF">
              <w:rPr>
                <w:rFonts w:ascii="Arial" w:hAnsi="Arial" w:cs="Arial"/>
              </w:rPr>
              <w:t>на 4-ому курсі – 3</w:t>
            </w:r>
            <w:r w:rsidRPr="006E4BBF">
              <w:rPr>
                <w:rFonts w:ascii="Arial" w:hAnsi="Arial" w:cs="Arial"/>
              </w:rPr>
              <w:t xml:space="preserve"> здобувачів вищої освіти; на 5-ому курс</w:t>
            </w:r>
            <w:r w:rsidR="006E4BBF" w:rsidRPr="006E4BBF">
              <w:rPr>
                <w:rFonts w:ascii="Arial" w:hAnsi="Arial" w:cs="Arial"/>
              </w:rPr>
              <w:t>і – 2</w:t>
            </w:r>
            <w:r w:rsidRPr="006E4BBF">
              <w:rPr>
                <w:rFonts w:ascii="Arial" w:hAnsi="Arial" w:cs="Arial"/>
              </w:rPr>
              <w:t xml:space="preserve"> здобувачі</w:t>
            </w:r>
            <w:r w:rsidR="006E4BBF" w:rsidRPr="006E4BBF">
              <w:rPr>
                <w:rFonts w:ascii="Arial" w:hAnsi="Arial" w:cs="Arial"/>
              </w:rPr>
              <w:t xml:space="preserve"> вищої освіти на 6-ому курсі – 2</w:t>
            </w:r>
            <w:r w:rsidRPr="006E4BBF">
              <w:rPr>
                <w:rFonts w:ascii="Arial" w:hAnsi="Arial" w:cs="Arial"/>
              </w:rPr>
              <w:t xml:space="preserve"> здобувачі вищої освіти. </w:t>
            </w:r>
          </w:p>
          <w:p w:rsidR="00464BA4" w:rsidRPr="00B77AF6" w:rsidRDefault="00464BA4" w:rsidP="00464BA4">
            <w:pPr>
              <w:rPr>
                <w:rFonts w:ascii="Arial" w:eastAsia="Calibri" w:hAnsi="Arial" w:cs="Arial"/>
                <w:szCs w:val="20"/>
              </w:rPr>
            </w:pPr>
            <w:r w:rsidRPr="006E4BBF">
              <w:rPr>
                <w:rFonts w:ascii="Arial" w:hAnsi="Arial" w:cs="Arial"/>
              </w:rPr>
              <w:t>У 2024 році залучено на навчання 1 здобувача вищої</w:t>
            </w:r>
            <w:r w:rsidRPr="00D70175">
              <w:rPr>
                <w:rFonts w:ascii="Arial" w:hAnsi="Arial" w:cs="Arial"/>
              </w:rPr>
              <w:t xml:space="preserve"> освіти</w:t>
            </w:r>
            <w:r>
              <w:rPr>
                <w:rFonts w:ascii="Arial" w:hAnsi="Arial" w:cs="Arial"/>
              </w:rPr>
              <w:t xml:space="preserve"> </w:t>
            </w:r>
            <w:r w:rsidRPr="00D70175">
              <w:rPr>
                <w:rFonts w:ascii="Arial" w:hAnsi="Arial" w:cs="Arial"/>
              </w:rPr>
              <w:t xml:space="preserve">на 1-ий курс за освітнім ступенем «Магістр» </w:t>
            </w:r>
          </w:p>
        </w:tc>
      </w:tr>
      <w:bookmarkEnd w:id="0"/>
    </w:tbl>
    <w:p w:rsidR="00CB659A" w:rsidRPr="00101F8B" w:rsidRDefault="00CB659A">
      <w:pPr>
        <w:rPr>
          <w:rFonts w:ascii="Arial" w:hAnsi="Arial" w:cs="Arial"/>
        </w:rPr>
      </w:pPr>
    </w:p>
    <w:p w:rsidR="005845B4" w:rsidRDefault="00A24604" w:rsidP="005845B4">
      <w:pPr>
        <w:pStyle w:val="32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101F8B">
        <w:rPr>
          <w:rFonts w:ascii="Arial" w:hAnsi="Arial" w:cs="Arial"/>
          <w:color w:val="000000"/>
          <w:sz w:val="28"/>
          <w:szCs w:val="28"/>
        </w:rPr>
        <w:br w:type="page"/>
      </w:r>
      <w:r w:rsidR="005C5CC9" w:rsidRPr="00101F8B">
        <w:rPr>
          <w:rFonts w:ascii="Arial" w:hAnsi="Arial" w:cs="Arial"/>
          <w:color w:val="000000"/>
          <w:sz w:val="28"/>
          <w:szCs w:val="28"/>
        </w:rPr>
        <w:lastRenderedPageBreak/>
        <w:t>2</w:t>
      </w:r>
      <w:r w:rsidR="005845B4" w:rsidRPr="005845B4">
        <w:rPr>
          <w:rFonts w:ascii="Arial" w:hAnsi="Arial" w:cs="Arial"/>
          <w:sz w:val="28"/>
          <w:szCs w:val="28"/>
        </w:rPr>
        <w:t xml:space="preserve"> </w:t>
      </w:r>
      <w:r w:rsidR="005845B4" w:rsidRPr="008F384B">
        <w:rPr>
          <w:rFonts w:ascii="Arial" w:hAnsi="Arial" w:cs="Arial"/>
          <w:color w:val="000000"/>
          <w:sz w:val="28"/>
          <w:szCs w:val="28"/>
        </w:rPr>
        <w:t>Перелік компонент освітньо-професійної  програми «Ветеринарна медицина» та їх логічна послідовність</w:t>
      </w:r>
    </w:p>
    <w:p w:rsidR="005845B4" w:rsidRPr="008F384B" w:rsidRDefault="00C61B11" w:rsidP="005845B4">
      <w:pPr>
        <w:pStyle w:val="32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термін підготовки 5</w:t>
      </w:r>
      <w:r w:rsidR="005845B4">
        <w:rPr>
          <w:rFonts w:ascii="Arial" w:hAnsi="Arial" w:cs="Arial"/>
          <w:color w:val="000000"/>
          <w:sz w:val="28"/>
          <w:szCs w:val="28"/>
        </w:rPr>
        <w:t xml:space="preserve"> років</w:t>
      </w:r>
      <w:r>
        <w:rPr>
          <w:rFonts w:ascii="Arial" w:hAnsi="Arial" w:cs="Arial"/>
          <w:color w:val="000000"/>
          <w:sz w:val="28"/>
          <w:szCs w:val="28"/>
        </w:rPr>
        <w:t xml:space="preserve"> 10 місяців</w:t>
      </w:r>
    </w:p>
    <w:p w:rsidR="005845B4" w:rsidRDefault="005845B4" w:rsidP="005845B4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8F384B">
        <w:rPr>
          <w:rFonts w:ascii="Arial" w:hAnsi="Arial" w:cs="Arial"/>
          <w:b/>
          <w:color w:val="000000"/>
          <w:sz w:val="28"/>
          <w:szCs w:val="28"/>
        </w:rPr>
        <w:t>2.1. Перелік компонент ОПП</w:t>
      </w:r>
    </w:p>
    <w:p w:rsidR="005845B4" w:rsidRDefault="005845B4" w:rsidP="005845B4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4820"/>
        <w:gridCol w:w="1400"/>
        <w:gridCol w:w="15"/>
        <w:gridCol w:w="2352"/>
        <w:gridCol w:w="15"/>
      </w:tblGrid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A7185E" w:rsidRDefault="005845B4" w:rsidP="00070F0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7185E">
              <w:rPr>
                <w:rStyle w:val="25"/>
                <w:rFonts w:ascii="Arial" w:hAnsi="Arial" w:cs="Arial"/>
                <w:bCs/>
                <w:sz w:val="20"/>
                <w:szCs w:val="20"/>
              </w:rPr>
              <w:t>Код н/д</w:t>
            </w:r>
          </w:p>
        </w:tc>
        <w:tc>
          <w:tcPr>
            <w:tcW w:w="4820" w:type="dxa"/>
          </w:tcPr>
          <w:p w:rsidR="005845B4" w:rsidRPr="00A7185E" w:rsidRDefault="005845B4" w:rsidP="00070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7185E">
              <w:rPr>
                <w:rStyle w:val="25"/>
                <w:rFonts w:ascii="Arial" w:hAnsi="Arial" w:cs="Arial"/>
                <w:bCs/>
                <w:sz w:val="20"/>
                <w:szCs w:val="20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00" w:type="dxa"/>
            <w:vAlign w:val="center"/>
          </w:tcPr>
          <w:p w:rsidR="005845B4" w:rsidRPr="00A7185E" w:rsidRDefault="005845B4" w:rsidP="00A7185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000000"/>
                <w:lang w:eastAsia="en-US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Кількість</w:t>
            </w:r>
          </w:p>
          <w:p w:rsidR="005845B4" w:rsidRPr="00A7185E" w:rsidRDefault="005845B4" w:rsidP="00A7185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000000"/>
                <w:lang w:eastAsia="en-US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кредитів</w:t>
            </w:r>
          </w:p>
        </w:tc>
        <w:tc>
          <w:tcPr>
            <w:tcW w:w="2367" w:type="dxa"/>
            <w:gridSpan w:val="2"/>
            <w:vAlign w:val="center"/>
          </w:tcPr>
          <w:p w:rsidR="005845B4" w:rsidRPr="00A7185E" w:rsidRDefault="005845B4" w:rsidP="00A7185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000000"/>
                <w:lang w:eastAsia="en-US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Форма</w:t>
            </w:r>
          </w:p>
          <w:p w:rsidR="005845B4" w:rsidRPr="00A7185E" w:rsidRDefault="005845B4" w:rsidP="00A7185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000000"/>
                <w:lang w:eastAsia="en-US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підсумкового</w:t>
            </w:r>
          </w:p>
          <w:p w:rsidR="005845B4" w:rsidRPr="00A7185E" w:rsidRDefault="005845B4" w:rsidP="00A7185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000000"/>
                <w:lang w:eastAsia="en-US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контролю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  <w:lang w:val="ru-RU"/>
              </w:rPr>
            </w:pPr>
            <w:r w:rsidRPr="00AE124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4820" w:type="dxa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  <w:lang w:val="ru-RU"/>
              </w:rPr>
            </w:pPr>
            <w:r w:rsidRPr="00AE124D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400" w:type="dxa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  <w:lang w:val="ru-RU"/>
              </w:rPr>
            </w:pPr>
            <w:r w:rsidRPr="00AE124D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  <w:lang w:val="ru-RU"/>
              </w:rPr>
            </w:pPr>
            <w:r w:rsidRPr="00AE124D">
              <w:rPr>
                <w:rFonts w:ascii="Arial" w:hAnsi="Arial" w:cs="Arial"/>
                <w:lang w:val="ru-RU"/>
              </w:rPr>
              <w:t>4</w:t>
            </w:r>
          </w:p>
        </w:tc>
      </w:tr>
      <w:tr w:rsidR="005845B4" w:rsidRPr="00722D69" w:rsidTr="00A7185E">
        <w:tc>
          <w:tcPr>
            <w:tcW w:w="9873" w:type="dxa"/>
            <w:gridSpan w:val="6"/>
          </w:tcPr>
          <w:p w:rsidR="005845B4" w:rsidRPr="00AE124D" w:rsidRDefault="005845B4" w:rsidP="005845B4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lang w:val="ru-RU"/>
              </w:rPr>
            </w:pPr>
            <w:r w:rsidRPr="00AE124D">
              <w:rPr>
                <w:rStyle w:val="220"/>
                <w:rFonts w:ascii="Arial" w:hAnsi="Arial" w:cs="Arial"/>
              </w:rPr>
              <w:t>ЦИКЛ ЗАГАЛЬНОЇ ПІДГОТОВКИ</w:t>
            </w:r>
          </w:p>
        </w:tc>
      </w:tr>
      <w:tr w:rsidR="005845B4" w:rsidRPr="00722D69" w:rsidTr="00A7185E">
        <w:tc>
          <w:tcPr>
            <w:tcW w:w="9873" w:type="dxa"/>
            <w:gridSpan w:val="6"/>
          </w:tcPr>
          <w:p w:rsidR="005845B4" w:rsidRPr="00AE124D" w:rsidRDefault="005845B4" w:rsidP="00070F09">
            <w:pPr>
              <w:jc w:val="center"/>
              <w:rPr>
                <w:rStyle w:val="220"/>
                <w:rFonts w:ascii="Arial" w:hAnsi="Arial" w:cs="Arial"/>
              </w:rPr>
            </w:pPr>
            <w:proofErr w:type="spellStart"/>
            <w:r w:rsidRPr="00AE124D">
              <w:rPr>
                <w:rStyle w:val="220"/>
                <w:rFonts w:ascii="Arial" w:hAnsi="Arial" w:cs="Arial"/>
              </w:rPr>
              <w:t>Обов</w:t>
            </w:r>
            <w:proofErr w:type="spellEnd"/>
            <w:r w:rsidRPr="00AE124D">
              <w:rPr>
                <w:rStyle w:val="220"/>
                <w:rFonts w:ascii="Arial" w:hAnsi="Arial" w:cs="Arial"/>
                <w:lang w:val="en-US"/>
              </w:rPr>
              <w:t>’</w:t>
            </w:r>
            <w:proofErr w:type="spellStart"/>
            <w:r w:rsidRPr="00AE124D">
              <w:rPr>
                <w:rStyle w:val="220"/>
                <w:rFonts w:ascii="Arial" w:hAnsi="Arial" w:cs="Arial"/>
              </w:rPr>
              <w:t>язкові</w:t>
            </w:r>
            <w:proofErr w:type="spellEnd"/>
            <w:r w:rsidRPr="00AE124D">
              <w:rPr>
                <w:rStyle w:val="220"/>
                <w:rFonts w:ascii="Arial" w:hAnsi="Arial" w:cs="Arial"/>
              </w:rPr>
              <w:t xml:space="preserve"> компоненти ОПП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0D3B4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AE124D">
              <w:rPr>
                <w:rStyle w:val="25"/>
                <w:rFonts w:ascii="Arial" w:hAnsi="Arial" w:cs="Arial"/>
                <w:szCs w:val="24"/>
              </w:rPr>
              <w:t>ОК 1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Неорганічна хімія</w:t>
            </w:r>
          </w:p>
        </w:tc>
        <w:tc>
          <w:tcPr>
            <w:tcW w:w="1400" w:type="dxa"/>
            <w:vAlign w:val="center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0D3B4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AE124D">
              <w:rPr>
                <w:rStyle w:val="25"/>
                <w:rFonts w:ascii="Arial" w:hAnsi="Arial" w:cs="Arial"/>
                <w:szCs w:val="24"/>
              </w:rPr>
              <w:t>ОК 2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Біофізика</w:t>
            </w:r>
          </w:p>
        </w:tc>
        <w:tc>
          <w:tcPr>
            <w:tcW w:w="1400" w:type="dxa"/>
            <w:vAlign w:val="center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  <w:vAlign w:val="bottom"/>
          </w:tcPr>
          <w:p w:rsidR="005845B4" w:rsidRPr="000D3B4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AE124D">
              <w:rPr>
                <w:rStyle w:val="25"/>
                <w:rFonts w:ascii="Arial" w:hAnsi="Arial" w:cs="Arial"/>
                <w:szCs w:val="24"/>
              </w:rPr>
              <w:t>ОК З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Латинська мова (термінологія)</w:t>
            </w:r>
          </w:p>
        </w:tc>
        <w:tc>
          <w:tcPr>
            <w:tcW w:w="1400" w:type="dxa"/>
            <w:vAlign w:val="center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  <w:vAlign w:val="bottom"/>
          </w:tcPr>
          <w:p w:rsidR="005845B4" w:rsidRPr="000D3B4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AE124D">
              <w:rPr>
                <w:rStyle w:val="25"/>
                <w:rFonts w:ascii="Arial" w:hAnsi="Arial" w:cs="Arial"/>
                <w:szCs w:val="24"/>
              </w:rPr>
              <w:t>ОК 4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Органічна хімія</w:t>
            </w:r>
          </w:p>
        </w:tc>
        <w:tc>
          <w:tcPr>
            <w:tcW w:w="1400" w:type="dxa"/>
            <w:vAlign w:val="center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  <w:vAlign w:val="bottom"/>
          </w:tcPr>
          <w:p w:rsidR="005845B4" w:rsidRPr="00AE124D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szCs w:val="24"/>
              </w:rPr>
            </w:pPr>
            <w:r w:rsidRPr="00AE124D">
              <w:rPr>
                <w:rStyle w:val="25"/>
                <w:rFonts w:ascii="Arial" w:hAnsi="Arial" w:cs="Arial"/>
                <w:szCs w:val="24"/>
              </w:rPr>
              <w:t>ОК 5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Генетика</w:t>
            </w:r>
          </w:p>
        </w:tc>
        <w:tc>
          <w:tcPr>
            <w:tcW w:w="1400" w:type="dxa"/>
            <w:vAlign w:val="center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9D7E44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D7E44">
              <w:rPr>
                <w:rStyle w:val="25"/>
                <w:rFonts w:ascii="Arial" w:hAnsi="Arial" w:cs="Arial"/>
                <w:szCs w:val="24"/>
              </w:rPr>
              <w:t xml:space="preserve">ОК </w:t>
            </w:r>
            <w:r>
              <w:rPr>
                <w:rStyle w:val="25"/>
                <w:rFonts w:ascii="Arial" w:hAnsi="Arial" w:cs="Arial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Історія Української державності</w:t>
            </w:r>
          </w:p>
        </w:tc>
        <w:tc>
          <w:tcPr>
            <w:tcW w:w="1400" w:type="dxa"/>
            <w:vAlign w:val="center"/>
          </w:tcPr>
          <w:p w:rsidR="005845B4" w:rsidRPr="00BA2131" w:rsidRDefault="00AD61DD" w:rsidP="00070F0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9D7E44" w:rsidRDefault="005845B4" w:rsidP="00070F09">
            <w:pPr>
              <w:jc w:val="center"/>
              <w:rPr>
                <w:rFonts w:ascii="Arial" w:hAnsi="Arial" w:cs="Arial"/>
                <w:b/>
              </w:rPr>
            </w:pPr>
            <w:r w:rsidRPr="009D7E44">
              <w:rPr>
                <w:rStyle w:val="25"/>
                <w:rFonts w:ascii="Arial" w:hAnsi="Arial" w:cs="Arial"/>
                <w:b w:val="0"/>
              </w:rPr>
              <w:t xml:space="preserve">ОК </w:t>
            </w:r>
            <w:r>
              <w:rPr>
                <w:rStyle w:val="25"/>
                <w:rFonts w:ascii="Arial" w:hAnsi="Arial" w:cs="Arial"/>
                <w:b w:val="0"/>
              </w:rPr>
              <w:t>7</w:t>
            </w:r>
          </w:p>
        </w:tc>
        <w:tc>
          <w:tcPr>
            <w:tcW w:w="4820" w:type="dxa"/>
            <w:vAlign w:val="center"/>
          </w:tcPr>
          <w:p w:rsidR="005845B4" w:rsidRPr="00BA2131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Українська мова (за проф. спрямуванням)</w:t>
            </w:r>
          </w:p>
        </w:tc>
        <w:tc>
          <w:tcPr>
            <w:tcW w:w="1400" w:type="dxa"/>
            <w:vAlign w:val="center"/>
          </w:tcPr>
          <w:p w:rsidR="005845B4" w:rsidRPr="00BA2131" w:rsidRDefault="00AD61DD" w:rsidP="00070F0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9D7E44" w:rsidRDefault="005845B4" w:rsidP="00070F09">
            <w:pPr>
              <w:jc w:val="center"/>
              <w:rPr>
                <w:rFonts w:ascii="Arial" w:hAnsi="Arial" w:cs="Arial"/>
                <w:b/>
              </w:rPr>
            </w:pPr>
            <w:r w:rsidRPr="009D7E44">
              <w:rPr>
                <w:rStyle w:val="25"/>
                <w:rFonts w:ascii="Arial" w:hAnsi="Arial" w:cs="Arial"/>
                <w:b w:val="0"/>
              </w:rPr>
              <w:t xml:space="preserve">ОК </w:t>
            </w:r>
            <w:r>
              <w:rPr>
                <w:rStyle w:val="25"/>
                <w:rFonts w:ascii="Arial" w:hAnsi="Arial" w:cs="Arial"/>
                <w:b w:val="0"/>
              </w:rPr>
              <w:t>8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Філософія</w:t>
            </w:r>
            <w:r>
              <w:rPr>
                <w:rFonts w:ascii="Arial" w:hAnsi="Arial" w:cs="Arial"/>
              </w:rPr>
              <w:t xml:space="preserve"> з основами логіки </w:t>
            </w:r>
          </w:p>
        </w:tc>
        <w:tc>
          <w:tcPr>
            <w:tcW w:w="1400" w:type="dxa"/>
            <w:vAlign w:val="center"/>
          </w:tcPr>
          <w:p w:rsidR="005845B4" w:rsidRPr="00BA2131" w:rsidRDefault="00AD61DD" w:rsidP="00070F0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9D7E44" w:rsidRDefault="005845B4" w:rsidP="00070F09">
            <w:pPr>
              <w:jc w:val="center"/>
              <w:rPr>
                <w:rFonts w:ascii="Arial" w:hAnsi="Arial" w:cs="Arial"/>
                <w:b/>
              </w:rPr>
            </w:pPr>
            <w:r w:rsidRPr="009D7E44">
              <w:rPr>
                <w:rStyle w:val="25"/>
                <w:rFonts w:ascii="Arial" w:hAnsi="Arial" w:cs="Arial"/>
                <w:b w:val="0"/>
              </w:rPr>
              <w:t xml:space="preserve">ОК </w:t>
            </w:r>
            <w:r>
              <w:rPr>
                <w:rStyle w:val="25"/>
                <w:rFonts w:ascii="Arial" w:hAnsi="Arial" w:cs="Arial"/>
                <w:b w:val="0"/>
              </w:rPr>
              <w:t>9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Іноземна мова</w:t>
            </w:r>
          </w:p>
        </w:tc>
        <w:tc>
          <w:tcPr>
            <w:tcW w:w="1400" w:type="dxa"/>
            <w:vAlign w:val="center"/>
          </w:tcPr>
          <w:p w:rsidR="005845B4" w:rsidRPr="00BA2131" w:rsidRDefault="00AD61DD" w:rsidP="00070F0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9D7E44" w:rsidRDefault="005845B4" w:rsidP="00070F09">
            <w:pPr>
              <w:jc w:val="center"/>
              <w:rPr>
                <w:rFonts w:ascii="Arial" w:hAnsi="Arial" w:cs="Arial"/>
                <w:b/>
              </w:rPr>
            </w:pPr>
            <w:r w:rsidRPr="009D7E44">
              <w:rPr>
                <w:rStyle w:val="25"/>
                <w:rFonts w:ascii="Arial" w:hAnsi="Arial" w:cs="Arial"/>
                <w:b w:val="0"/>
              </w:rPr>
              <w:t>ОК 1</w:t>
            </w:r>
            <w:r w:rsidR="00E90A42">
              <w:rPr>
                <w:rStyle w:val="25"/>
                <w:rFonts w:ascii="Arial" w:hAnsi="Arial" w:cs="Arial"/>
                <w:b w:val="0"/>
              </w:rPr>
              <w:t>0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Безпека </w:t>
            </w:r>
            <w:r w:rsidRPr="00BA2131">
              <w:rPr>
                <w:rFonts w:ascii="Arial" w:hAnsi="Arial" w:cs="Arial"/>
              </w:rPr>
              <w:t>праці і життєдіяльності</w:t>
            </w:r>
          </w:p>
        </w:tc>
        <w:tc>
          <w:tcPr>
            <w:tcW w:w="1400" w:type="dxa"/>
            <w:vAlign w:val="center"/>
          </w:tcPr>
          <w:p w:rsidR="005845B4" w:rsidRPr="00BA2131" w:rsidRDefault="005845B4" w:rsidP="00070F09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5845B4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5845B4" w:rsidRPr="009D7E44" w:rsidRDefault="005845B4" w:rsidP="00070F09">
            <w:pPr>
              <w:jc w:val="center"/>
              <w:rPr>
                <w:rFonts w:ascii="Arial" w:hAnsi="Arial" w:cs="Arial"/>
                <w:b/>
              </w:rPr>
            </w:pPr>
            <w:r w:rsidRPr="009D7E44">
              <w:rPr>
                <w:rStyle w:val="25"/>
                <w:rFonts w:ascii="Arial" w:hAnsi="Arial" w:cs="Arial"/>
                <w:b w:val="0"/>
              </w:rPr>
              <w:t>ОК 1</w:t>
            </w:r>
            <w:r w:rsidR="00E90A42">
              <w:rPr>
                <w:rStyle w:val="25"/>
                <w:rFonts w:ascii="Arial" w:hAnsi="Arial" w:cs="Arial"/>
                <w:b w:val="0"/>
              </w:rPr>
              <w:t>1</w:t>
            </w:r>
          </w:p>
        </w:tc>
        <w:tc>
          <w:tcPr>
            <w:tcW w:w="4820" w:type="dxa"/>
            <w:vAlign w:val="center"/>
          </w:tcPr>
          <w:p w:rsidR="005845B4" w:rsidRPr="00AE124D" w:rsidRDefault="005845B4" w:rsidP="00070F09">
            <w:pPr>
              <w:jc w:val="both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Методологія та організація наукових досліджень з основами інтелектуальної власності</w:t>
            </w:r>
          </w:p>
        </w:tc>
        <w:tc>
          <w:tcPr>
            <w:tcW w:w="1400" w:type="dxa"/>
            <w:vAlign w:val="center"/>
          </w:tcPr>
          <w:p w:rsidR="005845B4" w:rsidRPr="00BA2131" w:rsidRDefault="005845B4" w:rsidP="00070F09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5845B4" w:rsidRPr="00AE124D" w:rsidRDefault="005845B4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D7E44" w:rsidRDefault="00E90A42" w:rsidP="00E90A42">
            <w:pPr>
              <w:jc w:val="center"/>
              <w:rPr>
                <w:rStyle w:val="25"/>
                <w:rFonts w:ascii="Arial" w:hAnsi="Arial" w:cs="Arial"/>
                <w:b w:val="0"/>
              </w:rPr>
            </w:pPr>
          </w:p>
        </w:tc>
        <w:tc>
          <w:tcPr>
            <w:tcW w:w="4820" w:type="dxa"/>
            <w:vAlign w:val="center"/>
          </w:tcPr>
          <w:p w:rsidR="00E90A42" w:rsidRPr="00BA2131" w:rsidRDefault="00E90A42" w:rsidP="00E90A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Фізичне виховання</w:t>
            </w:r>
          </w:p>
        </w:tc>
        <w:tc>
          <w:tcPr>
            <w:tcW w:w="1400" w:type="dxa"/>
            <w:vAlign w:val="center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8942AF" w:rsidRDefault="00E90A42" w:rsidP="00E90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E90A42" w:rsidRDefault="00E90A42" w:rsidP="00E90A42">
            <w:pPr>
              <w:rPr>
                <w:rFonts w:ascii="Arial" w:hAnsi="Arial" w:cs="Arial"/>
              </w:rPr>
            </w:pPr>
            <w:r w:rsidRPr="0037556C">
              <w:rPr>
                <w:rFonts w:ascii="Arial" w:hAnsi="Arial" w:cs="Arial"/>
              </w:rPr>
              <w:t>Теор</w:t>
            </w:r>
            <w:r>
              <w:rPr>
                <w:rFonts w:ascii="Arial" w:hAnsi="Arial" w:cs="Arial"/>
              </w:rPr>
              <w:t>е</w:t>
            </w:r>
            <w:r w:rsidRPr="0037556C">
              <w:rPr>
                <w:rFonts w:ascii="Arial" w:hAnsi="Arial" w:cs="Arial"/>
              </w:rPr>
              <w:t>тична підготовка базової загальновійськової підготовки</w:t>
            </w:r>
          </w:p>
        </w:tc>
        <w:tc>
          <w:tcPr>
            <w:tcW w:w="1400" w:type="dxa"/>
            <w:vAlign w:val="center"/>
          </w:tcPr>
          <w:p w:rsidR="00E90A42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D410D0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Диференційований 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rPr>
                <w:rStyle w:val="25"/>
                <w:rFonts w:ascii="Arial" w:hAnsi="Arial" w:cs="Arial"/>
              </w:rPr>
            </w:pPr>
            <w:r>
              <w:rPr>
                <w:rStyle w:val="25"/>
                <w:rFonts w:ascii="Arial" w:hAnsi="Arial" w:cs="Arial"/>
              </w:rPr>
              <w:t xml:space="preserve"> </w:t>
            </w:r>
            <w:r w:rsidRPr="00AE124D">
              <w:rPr>
                <w:rStyle w:val="25"/>
                <w:rFonts w:ascii="Arial" w:hAnsi="Arial" w:cs="Arial"/>
              </w:rPr>
              <w:t>Всього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E90A42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vAlign w:val="center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</w:p>
        </w:tc>
      </w:tr>
      <w:tr w:rsidR="00E90A42" w:rsidRPr="00722D69" w:rsidTr="00A7185E">
        <w:tc>
          <w:tcPr>
            <w:tcW w:w="9873" w:type="dxa"/>
            <w:gridSpan w:val="6"/>
          </w:tcPr>
          <w:p w:rsidR="00E90A42" w:rsidRPr="00AE124D" w:rsidRDefault="00E90A42" w:rsidP="00E90A42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</w:rPr>
            </w:pPr>
            <w:r w:rsidRPr="00AE124D">
              <w:rPr>
                <w:rFonts w:ascii="Arial" w:hAnsi="Arial" w:cs="Arial"/>
                <w:b/>
              </w:rPr>
              <w:t>ЦИКЛ СПЕЦІАЛЬНОЇ (ФАХОВОЇ) ПІДГОТОВКИ</w:t>
            </w:r>
          </w:p>
        </w:tc>
      </w:tr>
      <w:tr w:rsidR="00E90A42" w:rsidRPr="00722D69" w:rsidTr="00A7185E">
        <w:tc>
          <w:tcPr>
            <w:tcW w:w="9873" w:type="dxa"/>
            <w:gridSpan w:val="6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proofErr w:type="spellStart"/>
            <w:r w:rsidRPr="00AE124D">
              <w:rPr>
                <w:rStyle w:val="220"/>
                <w:rFonts w:ascii="Arial" w:hAnsi="Arial" w:cs="Arial"/>
              </w:rPr>
              <w:t>Обов</w:t>
            </w:r>
            <w:proofErr w:type="spellEnd"/>
            <w:r w:rsidRPr="00AE124D">
              <w:rPr>
                <w:rStyle w:val="220"/>
                <w:rFonts w:ascii="Arial" w:hAnsi="Arial" w:cs="Arial"/>
                <w:lang w:val="en-US"/>
              </w:rPr>
              <w:t>’</w:t>
            </w:r>
            <w:proofErr w:type="spellStart"/>
            <w:r w:rsidRPr="00AE124D">
              <w:rPr>
                <w:rStyle w:val="220"/>
                <w:rFonts w:ascii="Arial" w:hAnsi="Arial" w:cs="Arial"/>
              </w:rPr>
              <w:t>язкові</w:t>
            </w:r>
            <w:proofErr w:type="spellEnd"/>
            <w:r w:rsidRPr="00AE124D">
              <w:rPr>
                <w:rStyle w:val="220"/>
                <w:rFonts w:ascii="Arial" w:hAnsi="Arial" w:cs="Arial"/>
              </w:rPr>
              <w:t xml:space="preserve"> компоненти ОПП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1</w:t>
            </w:r>
            <w:r>
              <w:t>2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Історія ветеринарної медицини</w:t>
            </w:r>
          </w:p>
        </w:tc>
        <w:tc>
          <w:tcPr>
            <w:tcW w:w="1400" w:type="dxa"/>
            <w:vAlign w:val="center"/>
          </w:tcPr>
          <w:p w:rsidR="00E90A42" w:rsidRPr="00BA2131" w:rsidRDefault="00602D8E" w:rsidP="000002A3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1</w:t>
            </w:r>
            <w:r>
              <w:t>3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Ветеринарна екологія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1</w:t>
            </w:r>
            <w:r>
              <w:t>4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 xml:space="preserve">Анатомія </w:t>
            </w:r>
            <w:r>
              <w:rPr>
                <w:rFonts w:ascii="Arial" w:hAnsi="Arial" w:cs="Arial"/>
              </w:rPr>
              <w:t>свійських</w:t>
            </w:r>
            <w:r w:rsidRPr="00BA2131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1</w:t>
            </w:r>
            <w:r>
              <w:t>5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Цитологія, гістологія, ембріологія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1</w:t>
            </w:r>
            <w:r>
              <w:t>6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Основи розведення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1</w:t>
            </w:r>
            <w:r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мікробіологія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>ОК 1</w:t>
            </w:r>
            <w:r>
              <w:rPr>
                <w:rStyle w:val="af4"/>
                <w:rFonts w:ascii="Arial" w:hAnsi="Arial" w:cs="Arial"/>
                <w:sz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 xml:space="preserve">Біохімія т-н з </w:t>
            </w:r>
            <w:proofErr w:type="spellStart"/>
            <w:r w:rsidRPr="00BA2131">
              <w:rPr>
                <w:rFonts w:ascii="Arial" w:hAnsi="Arial" w:cs="Arial"/>
              </w:rPr>
              <w:t>осн.фіз.і</w:t>
            </w:r>
            <w:proofErr w:type="spellEnd"/>
            <w:r w:rsidRPr="00BA2131">
              <w:rPr>
                <w:rFonts w:ascii="Arial" w:hAnsi="Arial" w:cs="Arial"/>
              </w:rPr>
              <w:t xml:space="preserve"> </w:t>
            </w:r>
            <w:proofErr w:type="spellStart"/>
            <w:r w:rsidRPr="00BA2131">
              <w:rPr>
                <w:rFonts w:ascii="Arial" w:hAnsi="Arial" w:cs="Arial"/>
              </w:rPr>
              <w:t>кол.хімії</w:t>
            </w:r>
            <w:proofErr w:type="spellEnd"/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19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Фізіологія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20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Годівля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21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імунологія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22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вірусологія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Гігієна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24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Благополуччя тварин, етологія та професійна етика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25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Патофізіологія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26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Оперативна хірургія, топографічна анатомія та анестезіологія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602D8E" w:rsidP="00F1331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27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Клінічна діагностика</w:t>
            </w:r>
            <w:r w:rsidRPr="00BA2131">
              <w:rPr>
                <w:rFonts w:ascii="Arial" w:hAnsi="Arial" w:cs="Arial"/>
              </w:rPr>
              <w:t xml:space="preserve"> </w:t>
            </w:r>
            <w:proofErr w:type="spellStart"/>
            <w:r w:rsidRPr="00BA2131">
              <w:rPr>
                <w:rFonts w:ascii="Arial" w:hAnsi="Arial" w:cs="Arial"/>
              </w:rPr>
              <w:t>хвороб</w:t>
            </w:r>
            <w:proofErr w:type="spellEnd"/>
            <w:r w:rsidRPr="00BA2131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28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фармакологія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Style w:val="af4"/>
                <w:rFonts w:ascii="Arial" w:hAnsi="Arial" w:cs="Arial"/>
                <w:sz w:val="24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lastRenderedPageBreak/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29</w:t>
            </w:r>
          </w:p>
        </w:tc>
        <w:tc>
          <w:tcPr>
            <w:tcW w:w="4820" w:type="dxa"/>
            <w:vAlign w:val="center"/>
          </w:tcPr>
          <w:p w:rsidR="00E90A42" w:rsidRPr="00BA2131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радіобіологія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Style w:val="af4"/>
                <w:rFonts w:ascii="Arial" w:hAnsi="Arial" w:cs="Arial"/>
                <w:sz w:val="24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30</w:t>
            </w:r>
          </w:p>
        </w:tc>
        <w:tc>
          <w:tcPr>
            <w:tcW w:w="4820" w:type="dxa"/>
            <w:vAlign w:val="center"/>
          </w:tcPr>
          <w:p w:rsidR="00E90A42" w:rsidRPr="00BA2131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Паразитологія та інвазійні хвороби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6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31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Патологічна морфологія та судова ветеринарія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32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клінічна біохімія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33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Акушерство, гінекологія і біотехнологія  відтворення  тварин з основами андрології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Style w:val="af4"/>
                <w:rFonts w:ascii="Arial" w:hAnsi="Arial" w:cs="Arial"/>
                <w:sz w:val="24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34</w:t>
            </w:r>
          </w:p>
        </w:tc>
        <w:tc>
          <w:tcPr>
            <w:tcW w:w="4820" w:type="dxa"/>
            <w:vAlign w:val="center"/>
          </w:tcPr>
          <w:p w:rsidR="00E90A42" w:rsidRPr="00BA2131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Загальна і спеціальна хірургія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Style w:val="af4"/>
                <w:rFonts w:ascii="Arial" w:hAnsi="Arial" w:cs="Arial"/>
                <w:sz w:val="24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35</w:t>
            </w:r>
          </w:p>
        </w:tc>
        <w:tc>
          <w:tcPr>
            <w:tcW w:w="4820" w:type="dxa"/>
            <w:vAlign w:val="center"/>
          </w:tcPr>
          <w:p w:rsidR="00E90A42" w:rsidRPr="00BA2131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Внутрішні хвороби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36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Ветеринарна токсикологія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37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Гігієна харчових продуктів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Style w:val="af4"/>
                <w:rFonts w:ascii="Arial" w:hAnsi="Arial" w:cs="Arial"/>
                <w:sz w:val="24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4"/>
              </w:rPr>
              <w:t>38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Епізоотологія та інфекційні хвороби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39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A7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Організація </w:t>
            </w:r>
            <w:r w:rsidRPr="00BA2131">
              <w:rPr>
                <w:rFonts w:ascii="Arial" w:hAnsi="Arial" w:cs="Arial"/>
              </w:rPr>
              <w:t>ветеринарної справи та національне і міжнародне ветеринарне законодавство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40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proofErr w:type="spellStart"/>
            <w:r w:rsidRPr="00BA2131">
              <w:rPr>
                <w:rFonts w:ascii="Arial" w:hAnsi="Arial" w:cs="Arial"/>
              </w:rPr>
              <w:t>Репродуктологія</w:t>
            </w:r>
            <w:proofErr w:type="spellEnd"/>
            <w:r w:rsidRPr="00BA2131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41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 xml:space="preserve">Спеціальна пропедевтика, терапія і профілактика внутрішніх </w:t>
            </w:r>
            <w:proofErr w:type="spellStart"/>
            <w:r w:rsidRPr="00BA2131">
              <w:rPr>
                <w:rFonts w:ascii="Arial" w:hAnsi="Arial" w:cs="Arial"/>
              </w:rPr>
              <w:t>хвороб</w:t>
            </w:r>
            <w:proofErr w:type="spellEnd"/>
            <w:r w:rsidRPr="00BA2131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42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Хірургічні хвороби продуктивних тварин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43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Спеціальна епізоотологія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44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Глобальна паразитологія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45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Державна ветеринарно-санітарна експертиза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8F7609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 w:rsidRPr="00DE528C">
              <w:t xml:space="preserve">ОК </w:t>
            </w:r>
            <w:r>
              <w:t>46</w:t>
            </w:r>
          </w:p>
        </w:tc>
        <w:tc>
          <w:tcPr>
            <w:tcW w:w="4820" w:type="dxa"/>
            <w:vAlign w:val="center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BA2131">
              <w:rPr>
                <w:rFonts w:ascii="Arial" w:hAnsi="Arial" w:cs="Arial"/>
              </w:rPr>
              <w:t xml:space="preserve">пеціальна </w:t>
            </w:r>
            <w:proofErr w:type="spellStart"/>
            <w:r w:rsidRPr="00BA2131">
              <w:rPr>
                <w:rFonts w:ascii="Arial" w:hAnsi="Arial" w:cs="Arial"/>
              </w:rPr>
              <w:t>патоморфолог</w:t>
            </w:r>
            <w:r>
              <w:rPr>
                <w:rFonts w:ascii="Arial" w:hAnsi="Arial" w:cs="Arial"/>
              </w:rPr>
              <w:t>ія</w:t>
            </w:r>
            <w:proofErr w:type="spellEnd"/>
          </w:p>
        </w:tc>
        <w:tc>
          <w:tcPr>
            <w:tcW w:w="1400" w:type="dxa"/>
            <w:vAlign w:val="center"/>
          </w:tcPr>
          <w:p w:rsidR="00E90A42" w:rsidRPr="00BA2131" w:rsidRDefault="00602D8E" w:rsidP="00F133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C751C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367" w:type="dxa"/>
            <w:gridSpan w:val="2"/>
          </w:tcPr>
          <w:p w:rsidR="00E90A42" w:rsidRPr="008F7609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DE528C" w:rsidRDefault="00E90A42" w:rsidP="00E90A42">
            <w:pPr>
              <w:jc w:val="center"/>
            </w:pPr>
            <w:r>
              <w:rPr>
                <w:rFonts w:ascii="Arial" w:hAnsi="Arial" w:cs="Arial"/>
                <w:bCs/>
              </w:rPr>
              <w:t>НП</w:t>
            </w:r>
          </w:p>
        </w:tc>
        <w:tc>
          <w:tcPr>
            <w:tcW w:w="4820" w:type="dxa"/>
          </w:tcPr>
          <w:p w:rsidR="00E90A42" w:rsidRPr="00DE528C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Навчальна практика</w:t>
            </w:r>
          </w:p>
        </w:tc>
        <w:tc>
          <w:tcPr>
            <w:tcW w:w="1400" w:type="dxa"/>
            <w:vAlign w:val="center"/>
          </w:tcPr>
          <w:p w:rsidR="00E90A42" w:rsidRPr="00BA2131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055418" w:rsidRDefault="00E90A42" w:rsidP="00E90A4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ВП</w:t>
            </w:r>
          </w:p>
        </w:tc>
        <w:tc>
          <w:tcPr>
            <w:tcW w:w="4820" w:type="dxa"/>
          </w:tcPr>
          <w:p w:rsidR="00E90A42" w:rsidRDefault="00E90A42" w:rsidP="00A7185E">
            <w:pPr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Виробнича практика</w:t>
            </w:r>
          </w:p>
        </w:tc>
        <w:tc>
          <w:tcPr>
            <w:tcW w:w="1400" w:type="dxa"/>
          </w:tcPr>
          <w:p w:rsidR="00E90A42" w:rsidRPr="00BA2131" w:rsidRDefault="00E90A42" w:rsidP="00A7185E">
            <w:pPr>
              <w:jc w:val="center"/>
              <w:rPr>
                <w:rFonts w:ascii="Arial" w:hAnsi="Arial" w:cs="Arial"/>
              </w:rPr>
            </w:pPr>
            <w:r w:rsidRPr="00BA2131">
              <w:rPr>
                <w:rFonts w:ascii="Arial" w:hAnsi="Arial" w:cs="Arial"/>
              </w:rPr>
              <w:t>14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диференційний 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AE124D" w:rsidRDefault="00E90A42" w:rsidP="00E90A42">
            <w:pPr>
              <w:jc w:val="center"/>
              <w:rPr>
                <w:rStyle w:val="af4"/>
                <w:rFonts w:ascii="Arial" w:hAnsi="Arial" w:cs="Arial"/>
                <w:b/>
                <w:sz w:val="24"/>
              </w:rPr>
            </w:pPr>
            <w:r w:rsidRPr="00AE124D">
              <w:rPr>
                <w:rStyle w:val="af4"/>
                <w:rFonts w:ascii="Arial" w:hAnsi="Arial" w:cs="Arial"/>
                <w:b/>
                <w:sz w:val="24"/>
              </w:rPr>
              <w:t>Всього</w:t>
            </w:r>
          </w:p>
        </w:tc>
        <w:tc>
          <w:tcPr>
            <w:tcW w:w="4820" w:type="dxa"/>
            <w:vAlign w:val="center"/>
          </w:tcPr>
          <w:p w:rsidR="00E90A42" w:rsidRPr="00AE124D" w:rsidRDefault="00E90A42" w:rsidP="00E90A42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vAlign w:val="center"/>
          </w:tcPr>
          <w:p w:rsidR="00E90A42" w:rsidRPr="00B62FA7" w:rsidRDefault="00E90A42" w:rsidP="00E90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235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</w:p>
        </w:tc>
      </w:tr>
      <w:tr w:rsidR="00E90A42" w:rsidRPr="00722D69" w:rsidTr="00A7185E">
        <w:tc>
          <w:tcPr>
            <w:tcW w:w="9873" w:type="dxa"/>
            <w:gridSpan w:val="6"/>
          </w:tcPr>
          <w:p w:rsidR="00E90A42" w:rsidRPr="000D3B4E" w:rsidRDefault="00E90A42" w:rsidP="00E90A42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AE124D">
              <w:rPr>
                <w:rStyle w:val="220"/>
                <w:rFonts w:ascii="Arial" w:hAnsi="Arial" w:cs="Arial"/>
                <w:szCs w:val="24"/>
              </w:rPr>
              <w:t xml:space="preserve">Вибіркові компоненти </w:t>
            </w:r>
          </w:p>
        </w:tc>
      </w:tr>
      <w:tr w:rsidR="00E90A42" w:rsidRPr="00722D69" w:rsidTr="00A7185E">
        <w:trPr>
          <w:trHeight w:val="392"/>
        </w:trPr>
        <w:tc>
          <w:tcPr>
            <w:tcW w:w="9873" w:type="dxa"/>
            <w:gridSpan w:val="6"/>
          </w:tcPr>
          <w:p w:rsidR="00A7185E" w:rsidRPr="00674A3F" w:rsidRDefault="00E90A42" w:rsidP="00674A3F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0"/>
                <w:rFonts w:ascii="Arial" w:eastAsia="Times New Roman" w:hAnsi="Arial" w:cs="Arial"/>
                <w:bCs/>
                <w:i/>
                <w:color w:val="auto"/>
                <w:szCs w:val="24"/>
              </w:rPr>
            </w:pPr>
            <w:r w:rsidRPr="00055418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Вільного вибору за спеціальні</w:t>
            </w:r>
            <w:r w:rsidR="00356CF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стю (здобувач обирає 15</w:t>
            </w:r>
            <w:r w:rsidRPr="00055418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 xml:space="preserve"> дисциплін)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674A3F">
              <w:rPr>
                <w:rFonts w:ascii="Arial" w:hAnsi="Arial" w:cs="Arial"/>
                <w:color w:val="auto"/>
              </w:rPr>
              <w:t>ВК 1</w:t>
            </w:r>
          </w:p>
        </w:tc>
        <w:tc>
          <w:tcPr>
            <w:tcW w:w="4820" w:type="dxa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Політологія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</w:t>
            </w:r>
          </w:p>
        </w:tc>
        <w:tc>
          <w:tcPr>
            <w:tcW w:w="4820" w:type="dxa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Конфліктологія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3</w:t>
            </w:r>
          </w:p>
        </w:tc>
        <w:tc>
          <w:tcPr>
            <w:tcW w:w="4820" w:type="dxa"/>
          </w:tcPr>
          <w:p w:rsidR="00E90A4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Аграрна політика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4</w:t>
            </w:r>
          </w:p>
        </w:tc>
        <w:tc>
          <w:tcPr>
            <w:tcW w:w="4820" w:type="dxa"/>
          </w:tcPr>
          <w:p w:rsidR="00E90A4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proofErr w:type="spellStart"/>
            <w:r w:rsidRPr="00917D32">
              <w:rPr>
                <w:rFonts w:ascii="Arial" w:hAnsi="Arial" w:cs="Arial"/>
              </w:rPr>
              <w:t>Етнокультурологія</w:t>
            </w:r>
            <w:proofErr w:type="spellEnd"/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5</w:t>
            </w:r>
          </w:p>
        </w:tc>
        <w:tc>
          <w:tcPr>
            <w:tcW w:w="4820" w:type="dxa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Анатомія і фізіологія риб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6</w:t>
            </w:r>
          </w:p>
        </w:tc>
        <w:tc>
          <w:tcPr>
            <w:tcW w:w="4820" w:type="dxa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Анатомія і фізіологія мисливських та диких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7</w:t>
            </w:r>
          </w:p>
        </w:tc>
        <w:tc>
          <w:tcPr>
            <w:tcW w:w="4820" w:type="dxa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Мікробіологія м'яса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8</w:t>
            </w:r>
          </w:p>
        </w:tc>
        <w:tc>
          <w:tcPr>
            <w:tcW w:w="4820" w:type="dxa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Біохімічні процеси клітини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9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Нейрофізіологія з основами зоопсихології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10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Санітарна мікробіологія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11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Санітарна вірусологія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12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Органічне тваринництво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13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Організація лабораторної справи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6745BE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14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Мікробіологія риби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ВК. 15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Лікарські рослини у ветеринарній медицині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16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Методи мікологічних досліджень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lastRenderedPageBreak/>
              <w:t>ВК  17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Анестезіологія 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18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Менеджмент та маркетинг у ветеринарній медицині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 19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Основи ветеринарної фармації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20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Ветеринарна гематологія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21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Дієтологія дрібних домашніх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22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Біотехнологія у ветеринарній медицині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23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Візуальна діагностика </w:t>
            </w:r>
            <w:proofErr w:type="spellStart"/>
            <w:r w:rsidRPr="00917D32">
              <w:rPr>
                <w:rFonts w:ascii="Arial" w:hAnsi="Arial" w:cs="Arial"/>
              </w:rPr>
              <w:t>хвороб</w:t>
            </w:r>
            <w:proofErr w:type="spellEnd"/>
            <w:r w:rsidRPr="00917D32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24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Технічна мікробіологія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AE124D" w:rsidRDefault="00E90A42" w:rsidP="00E90A42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25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Дерматологія та ендокри</w:t>
            </w:r>
            <w:r w:rsidRPr="00917D32">
              <w:rPr>
                <w:rFonts w:ascii="Arial" w:hAnsi="Arial" w:cs="Arial"/>
              </w:rPr>
              <w:t>нологія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26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Ветеринарна нефрологія та урологія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  <w:trHeight w:val="156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ВК 27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proofErr w:type="spellStart"/>
            <w:r w:rsidRPr="00917D32">
              <w:rPr>
                <w:rFonts w:ascii="Arial" w:hAnsi="Arial" w:cs="Arial"/>
              </w:rPr>
              <w:t>Біобезпека</w:t>
            </w:r>
            <w:proofErr w:type="spellEnd"/>
            <w:r w:rsidRPr="00917D32">
              <w:rPr>
                <w:rFonts w:ascii="Arial" w:hAnsi="Arial" w:cs="Arial"/>
              </w:rPr>
              <w:t xml:space="preserve"> і </w:t>
            </w:r>
            <w:proofErr w:type="spellStart"/>
            <w:r w:rsidRPr="00917D32">
              <w:rPr>
                <w:rFonts w:ascii="Arial" w:hAnsi="Arial" w:cs="Arial"/>
              </w:rPr>
              <w:t>біозахист</w:t>
            </w:r>
            <w:proofErr w:type="spellEnd"/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28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Біохімічний ан</w:t>
            </w:r>
            <w:r>
              <w:rPr>
                <w:rFonts w:ascii="Arial" w:hAnsi="Arial" w:cs="Arial"/>
              </w:rPr>
              <w:t>аліз у ветеринарній клінічній практиці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29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Ветеринарне забезпечення </w:t>
            </w:r>
            <w:proofErr w:type="spellStart"/>
            <w:r w:rsidRPr="00917D32">
              <w:rPr>
                <w:rFonts w:ascii="Arial" w:hAnsi="Arial" w:cs="Arial"/>
              </w:rPr>
              <w:t>бжільництва</w:t>
            </w:r>
            <w:proofErr w:type="spellEnd"/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30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Ветеринарне забезпечення</w:t>
            </w:r>
            <w:r>
              <w:rPr>
                <w:rFonts w:ascii="Arial" w:hAnsi="Arial" w:cs="Arial"/>
              </w:rPr>
              <w:t xml:space="preserve"> птахівництва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31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Хвороби хутрових звірів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32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Репродуктивна біотехнологія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33</w:t>
            </w:r>
            <w:r w:rsidRPr="00917D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Зоонози та концепція єдиного здоров'я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34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Ветеринарна трансфузіологія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35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Менеджмент здоров’я стада тварин 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36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Ветеринарна онкологія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37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Ветеринарна </w:t>
            </w:r>
            <w:proofErr w:type="spellStart"/>
            <w:r>
              <w:rPr>
                <w:rFonts w:ascii="Arial" w:hAnsi="Arial" w:cs="Arial"/>
              </w:rPr>
              <w:t>мікотоксикологія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38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Ветеринарна </w:t>
            </w:r>
            <w:proofErr w:type="spellStart"/>
            <w:r>
              <w:rPr>
                <w:rFonts w:ascii="Arial" w:hAnsi="Arial" w:cs="Arial"/>
              </w:rPr>
              <w:t>неонатологія</w:t>
            </w:r>
            <w:proofErr w:type="spellEnd"/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39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Основи раціональної </w:t>
            </w:r>
            <w:proofErr w:type="spellStart"/>
            <w:r>
              <w:rPr>
                <w:rFonts w:ascii="Arial" w:hAnsi="Arial" w:cs="Arial"/>
              </w:rPr>
              <w:t>антибіотикотерапії</w:t>
            </w:r>
            <w:proofErr w:type="spellEnd"/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40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Хвороби акваріумних риб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41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Репродуктивна </w:t>
            </w:r>
            <w:proofErr w:type="spellStart"/>
            <w:r w:rsidRPr="00917D32">
              <w:rPr>
                <w:rFonts w:ascii="Arial" w:hAnsi="Arial" w:cs="Arial"/>
              </w:rPr>
              <w:t>сонографія</w:t>
            </w:r>
            <w:proofErr w:type="spellEnd"/>
            <w:r w:rsidRPr="00917D32">
              <w:rPr>
                <w:rFonts w:ascii="Arial" w:hAnsi="Arial" w:cs="Arial"/>
              </w:rPr>
              <w:t xml:space="preserve"> жуйних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42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Хвороби собак і котів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43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Інтенсивна терапія та реанімація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ВК 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Організація ветеринарного бізнесу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45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Хвороби екзотичних тварин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46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>Тропічна ветеринарія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47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 w:rsidRPr="00917D32">
              <w:rPr>
                <w:rFonts w:ascii="Arial" w:hAnsi="Arial" w:cs="Arial"/>
              </w:rPr>
              <w:t xml:space="preserve">Ветеринарна андрологія 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917D32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48</w:t>
            </w:r>
          </w:p>
        </w:tc>
        <w:tc>
          <w:tcPr>
            <w:tcW w:w="4820" w:type="dxa"/>
            <w:vAlign w:val="bottom"/>
          </w:tcPr>
          <w:p w:rsidR="00E90A42" w:rsidRPr="00917D32" w:rsidRDefault="00E90A42" w:rsidP="00E90A42">
            <w:pPr>
              <w:widowControl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Клінічна токсикологія 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D27041"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jc w:val="center"/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E90A42" w:rsidP="00E90A42">
            <w:pPr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FC6F34">
              <w:rPr>
                <w:rFonts w:ascii="Arial" w:hAnsi="Arial" w:cs="Arial"/>
                <w:b/>
                <w:lang w:val="ru-RU"/>
              </w:rPr>
              <w:t>Всього</w:t>
            </w:r>
            <w:proofErr w:type="spellEnd"/>
          </w:p>
        </w:tc>
        <w:tc>
          <w:tcPr>
            <w:tcW w:w="4820" w:type="dxa"/>
            <w:vAlign w:val="bottom"/>
          </w:tcPr>
          <w:p w:rsidR="00E90A42" w:rsidRPr="00FC6F34" w:rsidRDefault="00E90A42" w:rsidP="00E90A42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Align w:val="center"/>
          </w:tcPr>
          <w:p w:rsidR="00E90A42" w:rsidRPr="00FC6F34" w:rsidRDefault="00E90A42" w:rsidP="00E90A4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jc w:val="center"/>
              <w:rPr>
                <w:rFonts w:ascii="Arial" w:hAnsi="Arial" w:cs="Arial"/>
              </w:rPr>
            </w:pPr>
          </w:p>
        </w:tc>
      </w:tr>
      <w:tr w:rsidR="00E90A42" w:rsidRPr="00722D69" w:rsidTr="00A7185E">
        <w:tc>
          <w:tcPr>
            <w:tcW w:w="9873" w:type="dxa"/>
            <w:gridSpan w:val="6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  <w:b/>
                <w:i/>
              </w:rPr>
            </w:pPr>
            <w:r w:rsidRPr="00ED5EAE">
              <w:rPr>
                <w:rFonts w:ascii="Arial" w:hAnsi="Arial" w:cs="Arial"/>
                <w:b/>
                <w:i/>
              </w:rPr>
              <w:t xml:space="preserve">Вибірковий блок </w:t>
            </w:r>
            <w:r w:rsidR="00356CF2">
              <w:rPr>
                <w:rFonts w:ascii="Arial" w:hAnsi="Arial" w:cs="Arial"/>
                <w:b/>
                <w:i/>
              </w:rPr>
              <w:t>1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ED5EAE">
              <w:rPr>
                <w:rFonts w:ascii="Arial" w:hAnsi="Arial" w:cs="Arial"/>
                <w:b/>
                <w:i/>
              </w:rPr>
              <w:t>(здобувач вищої освіти обирає один компонент)</w:t>
            </w:r>
          </w:p>
          <w:p w:rsidR="00A7185E" w:rsidRPr="00ED5EAE" w:rsidRDefault="00A7185E" w:rsidP="00356CF2">
            <w:pPr>
              <w:widowControl/>
              <w:rPr>
                <w:rFonts w:ascii="Arial" w:hAnsi="Arial" w:cs="Arial"/>
              </w:rPr>
            </w:pP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356CF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ВК </w:t>
            </w:r>
            <w:r w:rsidR="00E90A42" w:rsidRPr="00356CF2">
              <w:rPr>
                <w:rFonts w:ascii="Arial" w:hAnsi="Arial" w:cs="Arial"/>
                <w:color w:val="auto"/>
              </w:rPr>
              <w:t>1.1</w:t>
            </w:r>
            <w:r w:rsidRPr="00356CF2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820" w:type="dxa"/>
            <w:vAlign w:val="bottom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>Ветеринарне забезпечення здоров’я великої рогатої худоби</w:t>
            </w:r>
          </w:p>
        </w:tc>
        <w:tc>
          <w:tcPr>
            <w:tcW w:w="1400" w:type="dxa"/>
            <w:vAlign w:val="center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1.2</w:t>
            </w:r>
          </w:p>
        </w:tc>
        <w:tc>
          <w:tcPr>
            <w:tcW w:w="4820" w:type="dxa"/>
            <w:vAlign w:val="center"/>
          </w:tcPr>
          <w:p w:rsidR="00E90A42" w:rsidRPr="00175CB6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>Ветеринарне забезпечення здоров’я коней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383E38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1.3</w:t>
            </w:r>
          </w:p>
        </w:tc>
        <w:tc>
          <w:tcPr>
            <w:tcW w:w="4820" w:type="dxa"/>
            <w:vAlign w:val="center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>Ветеринарне забезпечення здоров’я собак і котів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383E38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1.4</w:t>
            </w:r>
          </w:p>
        </w:tc>
        <w:tc>
          <w:tcPr>
            <w:tcW w:w="4820" w:type="dxa"/>
          </w:tcPr>
          <w:p w:rsidR="00E90A42" w:rsidRPr="00175CB6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>Ветеринарне забезпечення здоров’я свиней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383E38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1.5</w:t>
            </w:r>
          </w:p>
        </w:tc>
        <w:tc>
          <w:tcPr>
            <w:tcW w:w="4820" w:type="dxa"/>
            <w:vAlign w:val="center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 xml:space="preserve">Ветеринарне забезпечення здоров’я </w:t>
            </w:r>
            <w:proofErr w:type="spellStart"/>
            <w:r w:rsidRPr="00175CB6">
              <w:rPr>
                <w:rFonts w:ascii="Arial" w:hAnsi="Arial" w:cs="Arial"/>
              </w:rPr>
              <w:t>овець</w:t>
            </w:r>
            <w:proofErr w:type="spellEnd"/>
            <w:r w:rsidRPr="00175CB6">
              <w:rPr>
                <w:rFonts w:ascii="Arial" w:hAnsi="Arial" w:cs="Arial"/>
              </w:rPr>
              <w:t xml:space="preserve"> і кіз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383E38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lastRenderedPageBreak/>
              <w:t>ВК 1.6</w:t>
            </w:r>
          </w:p>
        </w:tc>
        <w:tc>
          <w:tcPr>
            <w:tcW w:w="4820" w:type="dxa"/>
            <w:vAlign w:val="center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>Ветеринарне забезпечення здоров’я екзотичних тварин і хутрових звір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383E38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1.7</w:t>
            </w:r>
          </w:p>
        </w:tc>
        <w:tc>
          <w:tcPr>
            <w:tcW w:w="4820" w:type="dxa"/>
            <w:vAlign w:val="center"/>
          </w:tcPr>
          <w:p w:rsidR="00E90A42" w:rsidRPr="00FC6F34" w:rsidRDefault="00E90A42" w:rsidP="00E90A42">
            <w:pPr>
              <w:widowControl/>
              <w:rPr>
                <w:rFonts w:ascii="Arial" w:hAnsi="Arial" w:cs="Arial"/>
              </w:rPr>
            </w:pPr>
            <w:r w:rsidRPr="00175CB6">
              <w:rPr>
                <w:rFonts w:ascii="Arial" w:hAnsi="Arial" w:cs="Arial"/>
              </w:rPr>
              <w:t>Ветеринарне забезпечення здоров’я птиці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F86CB1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1.8</w:t>
            </w:r>
          </w:p>
        </w:tc>
        <w:tc>
          <w:tcPr>
            <w:tcW w:w="4820" w:type="dxa"/>
            <w:vAlign w:val="center"/>
          </w:tcPr>
          <w:p w:rsidR="00E90A42" w:rsidRPr="00175CB6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Ветеринарна фармація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F86CB1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1.9</w:t>
            </w:r>
          </w:p>
        </w:tc>
        <w:tc>
          <w:tcPr>
            <w:tcW w:w="4820" w:type="dxa"/>
            <w:vAlign w:val="center"/>
          </w:tcPr>
          <w:p w:rsidR="00E90A42" w:rsidRPr="00175CB6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Ветеринарна лабораторна діагностика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F86CB1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ВК 1.10</w:t>
            </w:r>
          </w:p>
        </w:tc>
        <w:tc>
          <w:tcPr>
            <w:tcW w:w="4820" w:type="dxa"/>
            <w:vAlign w:val="center"/>
          </w:tcPr>
          <w:p w:rsidR="00E90A42" w:rsidRPr="00175CB6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</w:rPr>
              <w:t>Ветеринарне забезпечення громадського здоров’я</w:t>
            </w:r>
          </w:p>
        </w:tc>
        <w:tc>
          <w:tcPr>
            <w:tcW w:w="1400" w:type="dxa"/>
          </w:tcPr>
          <w:p w:rsidR="00E90A42" w:rsidRDefault="00E90A42" w:rsidP="00E90A42">
            <w:pPr>
              <w:jc w:val="center"/>
            </w:pPr>
            <w:r w:rsidRPr="00F86CB1">
              <w:rPr>
                <w:rFonts w:ascii="Arial" w:hAnsi="Arial" w:cs="Arial"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</w:rPr>
              <w:t>екзамен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  <w:b/>
              </w:rPr>
              <w:t>Всього</w:t>
            </w:r>
          </w:p>
        </w:tc>
        <w:tc>
          <w:tcPr>
            <w:tcW w:w="4820" w:type="dxa"/>
            <w:vAlign w:val="center"/>
          </w:tcPr>
          <w:p w:rsidR="00E90A42" w:rsidRDefault="00E90A42" w:rsidP="00E90A42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:rsidR="00E90A42" w:rsidRPr="00A7185E" w:rsidRDefault="00E90A42" w:rsidP="00E90A42">
            <w:pPr>
              <w:jc w:val="center"/>
              <w:rPr>
                <w:b/>
              </w:rPr>
            </w:pPr>
            <w:r w:rsidRPr="00A7185E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E90A42" w:rsidRPr="00722D69" w:rsidTr="00A7185E">
        <w:tc>
          <w:tcPr>
            <w:tcW w:w="9873" w:type="dxa"/>
            <w:gridSpan w:val="6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  <w:b/>
                <w:i/>
              </w:rPr>
              <w:t xml:space="preserve">Вибірковий блок </w:t>
            </w:r>
            <w:r>
              <w:rPr>
                <w:rFonts w:ascii="Arial" w:hAnsi="Arial" w:cs="Arial"/>
                <w:b/>
                <w:i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055418">
              <w:rPr>
                <w:rFonts w:ascii="Arial" w:hAnsi="Arial" w:cs="Arial"/>
                <w:b/>
                <w:bCs/>
                <w:i/>
                <w:iCs/>
              </w:rPr>
              <w:t>Дисципліни за уподобанням</w:t>
            </w:r>
            <w:r>
              <w:rPr>
                <w:rFonts w:ascii="Arial" w:hAnsi="Arial" w:cs="Arial"/>
              </w:rPr>
              <w:t xml:space="preserve">  </w:t>
            </w:r>
            <w:r w:rsidRPr="00ED5EAE">
              <w:rPr>
                <w:rFonts w:ascii="Arial" w:hAnsi="Arial" w:cs="Arial"/>
                <w:b/>
                <w:i/>
              </w:rPr>
              <w:t>(</w:t>
            </w:r>
            <w:r w:rsidRPr="00055418">
              <w:rPr>
                <w:rFonts w:ascii="Arial" w:hAnsi="Arial" w:cs="Arial"/>
                <w:b/>
                <w:i/>
              </w:rPr>
              <w:t xml:space="preserve">здобувач вищої освіти обирає 2 компоненти із </w:t>
            </w:r>
            <w:proofErr w:type="spellStart"/>
            <w:r w:rsidRPr="00055418">
              <w:rPr>
                <w:rFonts w:ascii="Arial" w:hAnsi="Arial" w:cs="Arial"/>
                <w:b/>
                <w:i/>
              </w:rPr>
              <w:t>загальноуніверситетьского</w:t>
            </w:r>
            <w:proofErr w:type="spellEnd"/>
            <w:r w:rsidRPr="00055418">
              <w:rPr>
                <w:rFonts w:ascii="Arial" w:hAnsi="Arial" w:cs="Arial"/>
                <w:b/>
                <w:i/>
              </w:rPr>
              <w:t xml:space="preserve"> каталогу</w:t>
            </w:r>
            <w:r w:rsidRPr="00ED5EAE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055418" w:rsidRDefault="00E90A42" w:rsidP="00E90A42">
            <w:pPr>
              <w:widowControl/>
              <w:rPr>
                <w:rFonts w:ascii="Arial" w:hAnsi="Arial" w:cs="Arial"/>
              </w:rPr>
            </w:pPr>
            <w:r w:rsidRPr="0005541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КУ</w:t>
            </w:r>
            <w:r w:rsidRPr="00055418">
              <w:rPr>
                <w:rFonts w:ascii="Arial" w:hAnsi="Arial" w:cs="Arial"/>
              </w:rPr>
              <w:t>1</w:t>
            </w:r>
          </w:p>
        </w:tc>
        <w:tc>
          <w:tcPr>
            <w:tcW w:w="4820" w:type="dxa"/>
            <w:vAlign w:val="center"/>
          </w:tcPr>
          <w:p w:rsidR="00E90A42" w:rsidRDefault="00E90A42" w:rsidP="00E90A42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00" w:type="dxa"/>
            <w:vAlign w:val="center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FA72C3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 w:rsidRPr="00FA72C3"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055418" w:rsidRDefault="00E90A42" w:rsidP="00E90A42">
            <w:pPr>
              <w:widowControl/>
              <w:rPr>
                <w:rFonts w:ascii="Arial" w:hAnsi="Arial" w:cs="Arial"/>
              </w:rPr>
            </w:pPr>
            <w:r w:rsidRPr="0005541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КУ2</w:t>
            </w:r>
          </w:p>
        </w:tc>
        <w:tc>
          <w:tcPr>
            <w:tcW w:w="4820" w:type="dxa"/>
            <w:vAlign w:val="center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vAlign w:val="center"/>
          </w:tcPr>
          <w:p w:rsidR="00E90A42" w:rsidRPr="00055418" w:rsidRDefault="00E90A42" w:rsidP="00E90A42">
            <w:pPr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Pr="00FA72C3" w:rsidRDefault="00E90A42" w:rsidP="00E90A4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FA72C3">
              <w:rPr>
                <w:rFonts w:ascii="Arial" w:hAnsi="Arial" w:cs="Arial"/>
                <w:bCs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  <w:r w:rsidRPr="00ED5EAE">
              <w:rPr>
                <w:rFonts w:ascii="Arial" w:hAnsi="Arial" w:cs="Arial"/>
                <w:b/>
              </w:rPr>
              <w:t>Всього</w:t>
            </w:r>
          </w:p>
        </w:tc>
        <w:tc>
          <w:tcPr>
            <w:tcW w:w="4820" w:type="dxa"/>
            <w:vAlign w:val="center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00" w:type="dxa"/>
            <w:vAlign w:val="center"/>
          </w:tcPr>
          <w:p w:rsidR="00E90A42" w:rsidRPr="00055418" w:rsidRDefault="00E90A42" w:rsidP="00E90A42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Всього </w:t>
            </w:r>
          </w:p>
        </w:tc>
        <w:tc>
          <w:tcPr>
            <w:tcW w:w="4820" w:type="dxa"/>
            <w:vAlign w:val="center"/>
          </w:tcPr>
          <w:p w:rsidR="00E90A42" w:rsidRPr="00ED5EAE" w:rsidRDefault="00E90A42" w:rsidP="00E90A42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вибором здобувача</w:t>
            </w:r>
          </w:p>
        </w:tc>
        <w:tc>
          <w:tcPr>
            <w:tcW w:w="1400" w:type="dxa"/>
            <w:vAlign w:val="center"/>
          </w:tcPr>
          <w:p w:rsidR="00E90A42" w:rsidRPr="00055418" w:rsidRDefault="00E90A42" w:rsidP="00E90A42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E90A42" w:rsidRPr="00722D69" w:rsidTr="00A7185E">
        <w:tc>
          <w:tcPr>
            <w:tcW w:w="9873" w:type="dxa"/>
            <w:gridSpan w:val="6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Інші види діяльності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B96E25" w:rsidRDefault="00E90A42" w:rsidP="00E90A42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vAlign w:val="center"/>
          </w:tcPr>
          <w:p w:rsidR="00E90A42" w:rsidRPr="005845B4" w:rsidRDefault="00E90A42" w:rsidP="00E90A42">
            <w:pPr>
              <w:widowControl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Курсові роботи</w:t>
            </w:r>
          </w:p>
        </w:tc>
        <w:tc>
          <w:tcPr>
            <w:tcW w:w="1400" w:type="dxa"/>
            <w:vAlign w:val="center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E90A42" w:rsidRPr="00722D69" w:rsidTr="00A7185E">
        <w:trPr>
          <w:gridAfter w:val="1"/>
          <w:wAfter w:w="15" w:type="dxa"/>
        </w:trPr>
        <w:tc>
          <w:tcPr>
            <w:tcW w:w="1271" w:type="dxa"/>
          </w:tcPr>
          <w:p w:rsidR="00E90A42" w:rsidRPr="00B96E25" w:rsidRDefault="00E90A42" w:rsidP="00E90A42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vAlign w:val="center"/>
          </w:tcPr>
          <w:p w:rsidR="00E90A42" w:rsidRPr="00B96E25" w:rsidRDefault="00E90A42" w:rsidP="00E90A42">
            <w:pPr>
              <w:widowControl/>
              <w:rPr>
                <w:rFonts w:ascii="Arial" w:hAnsi="Arial" w:cs="Arial"/>
              </w:rPr>
            </w:pPr>
            <w:r w:rsidRPr="00B96E25">
              <w:rPr>
                <w:rFonts w:ascii="Arial" w:hAnsi="Arial" w:cs="Arial"/>
              </w:rPr>
              <w:t>Підготовка до ЕДКІ</w:t>
            </w:r>
            <w:r w:rsidRPr="005845B4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E90A42" w:rsidRPr="00B96E25" w:rsidRDefault="00E90A42" w:rsidP="00E90A42">
            <w:pPr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367" w:type="dxa"/>
            <w:gridSpan w:val="2"/>
          </w:tcPr>
          <w:p w:rsidR="00E90A42" w:rsidRDefault="00E90A42" w:rsidP="00E90A4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Державна атестація</w:t>
            </w:r>
          </w:p>
        </w:tc>
      </w:tr>
      <w:tr w:rsidR="00E90A42" w:rsidRPr="00722D69" w:rsidTr="00A7185E">
        <w:tc>
          <w:tcPr>
            <w:tcW w:w="7506" w:type="dxa"/>
            <w:gridSpan w:val="4"/>
          </w:tcPr>
          <w:p w:rsidR="00E90A42" w:rsidRPr="00ED5EAE" w:rsidRDefault="00E90A42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 w:rsidRPr="00ED5EAE">
              <w:rPr>
                <w:rFonts w:ascii="Arial" w:hAnsi="Arial" w:cs="Arial"/>
                <w:b/>
                <w:color w:val="auto"/>
              </w:rPr>
              <w:t>Загальний обсяг обов’язкових компонентів</w:t>
            </w:r>
          </w:p>
        </w:tc>
        <w:tc>
          <w:tcPr>
            <w:tcW w:w="2367" w:type="dxa"/>
            <w:gridSpan w:val="2"/>
          </w:tcPr>
          <w:p w:rsidR="00E90A42" w:rsidRPr="00ED5EAE" w:rsidRDefault="00E90A42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 w:rsidRPr="00ED5EAE">
              <w:rPr>
                <w:rFonts w:ascii="Arial" w:hAnsi="Arial" w:cs="Arial"/>
                <w:b/>
                <w:color w:val="auto"/>
              </w:rPr>
              <w:t>2</w:t>
            </w:r>
            <w:r>
              <w:rPr>
                <w:rFonts w:ascii="Arial" w:hAnsi="Arial" w:cs="Arial"/>
                <w:b/>
                <w:color w:val="auto"/>
              </w:rPr>
              <w:t>96</w:t>
            </w:r>
          </w:p>
        </w:tc>
      </w:tr>
      <w:tr w:rsidR="00E90A42" w:rsidRPr="00722D69" w:rsidTr="00A7185E">
        <w:tc>
          <w:tcPr>
            <w:tcW w:w="7506" w:type="dxa"/>
            <w:gridSpan w:val="4"/>
          </w:tcPr>
          <w:p w:rsidR="00E90A42" w:rsidRPr="00ED5EAE" w:rsidRDefault="00E90A42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 w:rsidRPr="00ED5EAE">
              <w:rPr>
                <w:rFonts w:ascii="Arial" w:hAnsi="Arial" w:cs="Arial"/>
                <w:b/>
                <w:color w:val="auto"/>
              </w:rPr>
              <w:t>Загальний обсяг вибіркових компонентів</w:t>
            </w:r>
          </w:p>
        </w:tc>
        <w:tc>
          <w:tcPr>
            <w:tcW w:w="2367" w:type="dxa"/>
            <w:gridSpan w:val="2"/>
          </w:tcPr>
          <w:p w:rsidR="00E90A42" w:rsidRPr="00ED5EAE" w:rsidRDefault="00E90A42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64</w:t>
            </w:r>
          </w:p>
        </w:tc>
      </w:tr>
      <w:tr w:rsidR="00E90A42" w:rsidRPr="00722D69" w:rsidTr="00A7185E">
        <w:tc>
          <w:tcPr>
            <w:tcW w:w="7506" w:type="dxa"/>
            <w:gridSpan w:val="4"/>
          </w:tcPr>
          <w:p w:rsidR="00E90A42" w:rsidRDefault="00E90A42" w:rsidP="00E90A42">
            <w:pPr>
              <w:jc w:val="center"/>
              <w:rPr>
                <w:rFonts w:ascii="Arial" w:hAnsi="Arial" w:cs="Arial"/>
                <w:b/>
              </w:rPr>
            </w:pPr>
            <w:r w:rsidRPr="00564AEC">
              <w:rPr>
                <w:rFonts w:ascii="Arial" w:hAnsi="Arial" w:cs="Arial"/>
                <w:b/>
              </w:rPr>
              <w:t>ЗАГАЛЬНИЙ ОБСЯГ ОПП</w:t>
            </w:r>
          </w:p>
        </w:tc>
        <w:tc>
          <w:tcPr>
            <w:tcW w:w="2367" w:type="dxa"/>
            <w:gridSpan w:val="2"/>
          </w:tcPr>
          <w:p w:rsidR="00E90A42" w:rsidRPr="00FC6F34" w:rsidRDefault="00E90A42" w:rsidP="00E90A42">
            <w:pPr>
              <w:jc w:val="center"/>
              <w:rPr>
                <w:rFonts w:ascii="Arial" w:hAnsi="Arial" w:cs="Arial"/>
              </w:rPr>
            </w:pPr>
            <w:r w:rsidRPr="00FC6F34">
              <w:rPr>
                <w:rFonts w:ascii="Arial" w:hAnsi="Arial" w:cs="Arial"/>
                <w:b/>
              </w:rPr>
              <w:t>360</w:t>
            </w:r>
          </w:p>
        </w:tc>
      </w:tr>
    </w:tbl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b/>
          <w:color w:val="000000"/>
          <w:sz w:val="28"/>
          <w:szCs w:val="28"/>
        </w:rPr>
      </w:pPr>
    </w:p>
    <w:p w:rsidR="005845B4" w:rsidRDefault="005845B4" w:rsidP="005845B4">
      <w:pPr>
        <w:pStyle w:val="32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8F384B">
        <w:rPr>
          <w:rFonts w:ascii="Arial" w:hAnsi="Arial" w:cs="Arial"/>
          <w:color w:val="000000"/>
          <w:sz w:val="28"/>
          <w:szCs w:val="28"/>
        </w:rPr>
        <w:t>Перелік компонент освітньо-професійної  програми «Ветеринарна медицина» та їх логічна послідовність</w:t>
      </w:r>
    </w:p>
    <w:p w:rsidR="005845B4" w:rsidRPr="008F384B" w:rsidRDefault="00DA6630" w:rsidP="005845B4">
      <w:pPr>
        <w:pStyle w:val="32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термін підготовки 4 роки 10 місяців</w:t>
      </w:r>
    </w:p>
    <w:p w:rsidR="005845B4" w:rsidRDefault="005845B4" w:rsidP="005845B4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2.2</w:t>
      </w:r>
      <w:r w:rsidRPr="008F384B">
        <w:rPr>
          <w:rFonts w:ascii="Arial" w:hAnsi="Arial" w:cs="Arial"/>
          <w:b/>
          <w:color w:val="000000"/>
          <w:sz w:val="28"/>
          <w:szCs w:val="28"/>
        </w:rPr>
        <w:t>. Перелік компонент ОПП</w:t>
      </w:r>
    </w:p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4874"/>
        <w:gridCol w:w="8"/>
        <w:gridCol w:w="1217"/>
        <w:gridCol w:w="2434"/>
      </w:tblGrid>
      <w:tr w:rsidR="005845B4" w:rsidRPr="003828CD" w:rsidTr="00070F09">
        <w:trPr>
          <w:tblHeader/>
        </w:trPr>
        <w:tc>
          <w:tcPr>
            <w:tcW w:w="569" w:type="pct"/>
            <w:vAlign w:val="center"/>
          </w:tcPr>
          <w:p w:rsidR="005845B4" w:rsidRPr="00A7185E" w:rsidRDefault="005845B4" w:rsidP="00070F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85E">
              <w:rPr>
                <w:rStyle w:val="25"/>
                <w:rFonts w:ascii="Arial" w:hAnsi="Arial" w:cs="Arial"/>
                <w:bCs/>
                <w:sz w:val="20"/>
                <w:szCs w:val="20"/>
              </w:rPr>
              <w:t>Код н/д</w:t>
            </w:r>
          </w:p>
        </w:tc>
        <w:tc>
          <w:tcPr>
            <w:tcW w:w="2531" w:type="pct"/>
            <w:vAlign w:val="center"/>
          </w:tcPr>
          <w:p w:rsidR="005845B4" w:rsidRPr="00A7185E" w:rsidRDefault="005845B4" w:rsidP="00070F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85E">
              <w:rPr>
                <w:rStyle w:val="25"/>
                <w:rFonts w:ascii="Arial" w:hAnsi="Arial" w:cs="Arial"/>
                <w:bCs/>
                <w:sz w:val="20"/>
                <w:szCs w:val="20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636" w:type="pct"/>
            <w:gridSpan w:val="2"/>
            <w:vAlign w:val="center"/>
          </w:tcPr>
          <w:p w:rsidR="005845B4" w:rsidRPr="00A7185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Кількість</w:t>
            </w:r>
          </w:p>
          <w:p w:rsidR="005845B4" w:rsidRPr="00A7185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кредитів</w:t>
            </w:r>
          </w:p>
        </w:tc>
        <w:tc>
          <w:tcPr>
            <w:tcW w:w="1264" w:type="pct"/>
            <w:vAlign w:val="center"/>
          </w:tcPr>
          <w:p w:rsidR="005845B4" w:rsidRPr="00A7185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Форма</w:t>
            </w:r>
          </w:p>
          <w:p w:rsidR="005845B4" w:rsidRPr="00A7185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підсумкового</w:t>
            </w:r>
          </w:p>
          <w:p w:rsidR="005845B4" w:rsidRPr="00A7185E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A7185E">
              <w:rPr>
                <w:rStyle w:val="25"/>
                <w:rFonts w:ascii="Arial" w:hAnsi="Arial" w:cs="Arial"/>
                <w:b/>
                <w:sz w:val="20"/>
              </w:rPr>
              <w:t>контролю</w:t>
            </w:r>
          </w:p>
        </w:tc>
      </w:tr>
      <w:tr w:rsidR="005845B4" w:rsidRPr="00D410D0" w:rsidTr="00070F09">
        <w:tc>
          <w:tcPr>
            <w:tcW w:w="5000" w:type="pct"/>
            <w:gridSpan w:val="5"/>
            <w:vAlign w:val="center"/>
          </w:tcPr>
          <w:p w:rsidR="005845B4" w:rsidRPr="00D410D0" w:rsidRDefault="005845B4" w:rsidP="005845B4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  <w:r w:rsidRPr="00D410D0">
              <w:rPr>
                <w:rStyle w:val="220"/>
                <w:rFonts w:ascii="Arial" w:hAnsi="Arial" w:cs="Arial"/>
              </w:rPr>
              <w:t>ЦИКЛ ЗАГАЛЬНОЇ ПІДГОТОВКИ</w:t>
            </w:r>
          </w:p>
        </w:tc>
      </w:tr>
      <w:tr w:rsidR="005845B4" w:rsidRPr="00D410D0" w:rsidTr="00070F09">
        <w:tc>
          <w:tcPr>
            <w:tcW w:w="5000" w:type="pct"/>
            <w:gridSpan w:val="5"/>
            <w:vAlign w:val="center"/>
          </w:tcPr>
          <w:p w:rsidR="005845B4" w:rsidRPr="00D410D0" w:rsidRDefault="005845B4" w:rsidP="00070F09">
            <w:pPr>
              <w:jc w:val="center"/>
              <w:rPr>
                <w:rStyle w:val="220"/>
                <w:rFonts w:ascii="Arial" w:hAnsi="Arial" w:cs="Arial"/>
              </w:rPr>
            </w:pPr>
            <w:r w:rsidRPr="00D410D0">
              <w:rPr>
                <w:rStyle w:val="220"/>
                <w:rFonts w:ascii="Arial" w:hAnsi="Arial" w:cs="Arial"/>
              </w:rPr>
              <w:t>Обов’язкові компоненти ОПП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3828CD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10D0">
              <w:rPr>
                <w:rStyle w:val="25"/>
                <w:rFonts w:ascii="Arial" w:hAnsi="Arial" w:cs="Arial"/>
                <w:szCs w:val="24"/>
              </w:rPr>
              <w:t>ОК 1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B808FE">
              <w:rPr>
                <w:rFonts w:ascii="Arial" w:hAnsi="Arial" w:cs="Arial"/>
              </w:rPr>
              <w:t>Латинська мова (термінологія)</w:t>
            </w:r>
          </w:p>
        </w:tc>
        <w:tc>
          <w:tcPr>
            <w:tcW w:w="636" w:type="pct"/>
            <w:gridSpan w:val="2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3828CD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10D0">
              <w:rPr>
                <w:rStyle w:val="25"/>
                <w:rFonts w:ascii="Arial" w:hAnsi="Arial" w:cs="Arial"/>
                <w:szCs w:val="24"/>
              </w:rPr>
              <w:t>ОК 2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Неорганічна хімія</w:t>
            </w:r>
          </w:p>
        </w:tc>
        <w:tc>
          <w:tcPr>
            <w:tcW w:w="636" w:type="pct"/>
            <w:gridSpan w:val="2"/>
          </w:tcPr>
          <w:p w:rsidR="005845B4" w:rsidRDefault="005845B4" w:rsidP="00070F09">
            <w:pPr>
              <w:jc w:val="center"/>
            </w:pPr>
            <w:r w:rsidRPr="00564D15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3828CD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10D0">
              <w:rPr>
                <w:rStyle w:val="25"/>
                <w:rFonts w:ascii="Arial" w:hAnsi="Arial" w:cs="Arial"/>
                <w:szCs w:val="24"/>
              </w:rPr>
              <w:t>ОК З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Біофізика</w:t>
            </w:r>
          </w:p>
        </w:tc>
        <w:tc>
          <w:tcPr>
            <w:tcW w:w="636" w:type="pct"/>
            <w:gridSpan w:val="2"/>
          </w:tcPr>
          <w:p w:rsidR="005845B4" w:rsidRDefault="005845B4" w:rsidP="00070F09">
            <w:pPr>
              <w:jc w:val="center"/>
            </w:pPr>
            <w:r w:rsidRPr="00564D15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3828CD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10D0">
              <w:rPr>
                <w:rStyle w:val="25"/>
                <w:rFonts w:ascii="Arial" w:hAnsi="Arial" w:cs="Arial"/>
                <w:szCs w:val="24"/>
              </w:rPr>
              <w:t>ОК 4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Органічна хімія</w:t>
            </w:r>
          </w:p>
        </w:tc>
        <w:tc>
          <w:tcPr>
            <w:tcW w:w="636" w:type="pct"/>
            <w:gridSpan w:val="2"/>
          </w:tcPr>
          <w:p w:rsidR="005845B4" w:rsidRDefault="005845B4" w:rsidP="00070F09">
            <w:pPr>
              <w:jc w:val="center"/>
            </w:pPr>
            <w:r w:rsidRPr="00564D15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D410D0" w:rsidRDefault="00877343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szCs w:val="24"/>
              </w:rPr>
            </w:pPr>
            <w:r>
              <w:rPr>
                <w:rStyle w:val="25"/>
                <w:rFonts w:ascii="Arial" w:hAnsi="Arial" w:cs="Arial"/>
                <w:szCs w:val="24"/>
              </w:rPr>
              <w:t>ОК 5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Генетика</w:t>
            </w:r>
          </w:p>
        </w:tc>
        <w:tc>
          <w:tcPr>
            <w:tcW w:w="636" w:type="pct"/>
            <w:gridSpan w:val="2"/>
          </w:tcPr>
          <w:p w:rsidR="005845B4" w:rsidRDefault="005845B4" w:rsidP="00070F09">
            <w:pPr>
              <w:jc w:val="center"/>
            </w:pPr>
            <w:r w:rsidRPr="00564D15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3828CD" w:rsidRDefault="005845B4" w:rsidP="00070F0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611F">
              <w:rPr>
                <w:rStyle w:val="25"/>
                <w:rFonts w:ascii="Arial" w:hAnsi="Arial" w:cs="Arial"/>
                <w:szCs w:val="24"/>
                <w:lang w:eastAsia="ru-RU"/>
              </w:rPr>
              <w:t xml:space="preserve">ОК </w:t>
            </w:r>
            <w:r w:rsidR="00877343">
              <w:rPr>
                <w:rStyle w:val="25"/>
                <w:rFonts w:ascii="Arial" w:hAnsi="Arial" w:cs="Arial"/>
                <w:szCs w:val="24"/>
              </w:rPr>
              <w:t>6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 xml:space="preserve">Історія Української державності </w:t>
            </w:r>
          </w:p>
        </w:tc>
        <w:tc>
          <w:tcPr>
            <w:tcW w:w="636" w:type="pct"/>
            <w:gridSpan w:val="2"/>
            <w:vAlign w:val="center"/>
          </w:tcPr>
          <w:p w:rsidR="005845B4" w:rsidRPr="00D410D0" w:rsidRDefault="00877343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9E6EFF" w:rsidRDefault="005845B4" w:rsidP="00070F09">
            <w:pPr>
              <w:jc w:val="center"/>
              <w:rPr>
                <w:rStyle w:val="25"/>
                <w:rFonts w:ascii="Arial" w:hAnsi="Arial" w:cs="Arial"/>
                <w:b w:val="0"/>
              </w:rPr>
            </w:pPr>
            <w:r w:rsidRPr="009E6EFF">
              <w:rPr>
                <w:rStyle w:val="25"/>
                <w:rFonts w:ascii="Arial" w:hAnsi="Arial" w:cs="Arial"/>
                <w:b w:val="0"/>
              </w:rPr>
              <w:t xml:space="preserve">ОК </w:t>
            </w:r>
            <w:r w:rsidR="00877343">
              <w:rPr>
                <w:rStyle w:val="25"/>
                <w:rFonts w:ascii="Arial" w:hAnsi="Arial" w:cs="Arial"/>
                <w:b w:val="0"/>
              </w:rPr>
              <w:t>7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 xml:space="preserve">Філософія </w:t>
            </w:r>
            <w:r>
              <w:rPr>
                <w:rFonts w:ascii="Arial" w:hAnsi="Arial" w:cs="Arial"/>
              </w:rPr>
              <w:t>з основами логіки</w:t>
            </w:r>
          </w:p>
        </w:tc>
        <w:tc>
          <w:tcPr>
            <w:tcW w:w="636" w:type="pct"/>
            <w:gridSpan w:val="2"/>
            <w:vAlign w:val="center"/>
          </w:tcPr>
          <w:p w:rsidR="005845B4" w:rsidRPr="00D410D0" w:rsidRDefault="00877343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9E6EFF" w:rsidRDefault="005845B4" w:rsidP="00070F09">
            <w:pPr>
              <w:jc w:val="center"/>
              <w:rPr>
                <w:rStyle w:val="25"/>
                <w:rFonts w:ascii="Arial" w:hAnsi="Arial" w:cs="Arial"/>
                <w:b w:val="0"/>
              </w:rPr>
            </w:pPr>
            <w:r w:rsidRPr="009E6EFF">
              <w:rPr>
                <w:rStyle w:val="25"/>
                <w:rFonts w:ascii="Arial" w:hAnsi="Arial" w:cs="Arial"/>
                <w:b w:val="0"/>
              </w:rPr>
              <w:t xml:space="preserve">ОК </w:t>
            </w:r>
            <w:r w:rsidR="00877343">
              <w:rPr>
                <w:rStyle w:val="25"/>
                <w:rFonts w:ascii="Arial" w:hAnsi="Arial" w:cs="Arial"/>
                <w:b w:val="0"/>
              </w:rPr>
              <w:t>8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 xml:space="preserve">Іноземна мова </w:t>
            </w:r>
          </w:p>
        </w:tc>
        <w:tc>
          <w:tcPr>
            <w:tcW w:w="636" w:type="pct"/>
            <w:gridSpan w:val="2"/>
            <w:vAlign w:val="center"/>
          </w:tcPr>
          <w:p w:rsidR="005845B4" w:rsidRPr="009E4EDD" w:rsidRDefault="005845B4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9E6EFF" w:rsidRDefault="005845B4" w:rsidP="00070F09">
            <w:pPr>
              <w:jc w:val="center"/>
              <w:rPr>
                <w:rStyle w:val="25"/>
                <w:rFonts w:ascii="Arial" w:hAnsi="Arial" w:cs="Arial"/>
                <w:b w:val="0"/>
              </w:rPr>
            </w:pPr>
            <w:r w:rsidRPr="009E6EFF">
              <w:rPr>
                <w:rStyle w:val="25"/>
                <w:rFonts w:ascii="Arial" w:hAnsi="Arial" w:cs="Arial"/>
                <w:b w:val="0"/>
              </w:rPr>
              <w:t>ОК</w:t>
            </w:r>
            <w:r w:rsidR="00877343">
              <w:rPr>
                <w:rStyle w:val="25"/>
                <w:rFonts w:ascii="Arial" w:hAnsi="Arial" w:cs="Arial"/>
                <w:b w:val="0"/>
              </w:rPr>
              <w:t xml:space="preserve"> 9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 xml:space="preserve">Безпека </w:t>
            </w:r>
            <w:r>
              <w:rPr>
                <w:rFonts w:ascii="Arial" w:hAnsi="Arial" w:cs="Arial"/>
              </w:rPr>
              <w:t xml:space="preserve">праці і </w:t>
            </w:r>
            <w:r w:rsidRPr="00D410D0">
              <w:rPr>
                <w:rFonts w:ascii="Arial" w:hAnsi="Arial" w:cs="Arial"/>
              </w:rPr>
              <w:t xml:space="preserve">життєдіяльності </w:t>
            </w:r>
          </w:p>
        </w:tc>
        <w:tc>
          <w:tcPr>
            <w:tcW w:w="636" w:type="pct"/>
            <w:gridSpan w:val="2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екзамен</w:t>
            </w:r>
          </w:p>
        </w:tc>
      </w:tr>
      <w:tr w:rsidR="005845B4" w:rsidRPr="00D410D0" w:rsidTr="00070F09">
        <w:tc>
          <w:tcPr>
            <w:tcW w:w="569" w:type="pct"/>
            <w:vAlign w:val="center"/>
          </w:tcPr>
          <w:p w:rsidR="005845B4" w:rsidRPr="009E6EFF" w:rsidRDefault="00877343" w:rsidP="00070F09">
            <w:pPr>
              <w:jc w:val="center"/>
              <w:rPr>
                <w:rStyle w:val="25"/>
                <w:rFonts w:ascii="Arial" w:hAnsi="Arial" w:cs="Arial"/>
                <w:b w:val="0"/>
              </w:rPr>
            </w:pPr>
            <w:r>
              <w:rPr>
                <w:rStyle w:val="25"/>
                <w:rFonts w:ascii="Arial" w:hAnsi="Arial" w:cs="Arial"/>
                <w:b w:val="0"/>
              </w:rPr>
              <w:t>ОК 10</w:t>
            </w:r>
          </w:p>
        </w:tc>
        <w:tc>
          <w:tcPr>
            <w:tcW w:w="2531" w:type="pct"/>
            <w:vAlign w:val="center"/>
          </w:tcPr>
          <w:p w:rsidR="005845B4" w:rsidRPr="00D410D0" w:rsidRDefault="005845B4" w:rsidP="00070F09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Методологія та організація наукових досліджень з основами інтелектуальної власності</w:t>
            </w:r>
          </w:p>
        </w:tc>
        <w:tc>
          <w:tcPr>
            <w:tcW w:w="636" w:type="pct"/>
            <w:gridSpan w:val="2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5845B4" w:rsidRPr="00D410D0" w:rsidRDefault="005845B4" w:rsidP="00070F09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Default="008303D1" w:rsidP="00DA6630">
            <w:pPr>
              <w:jc w:val="center"/>
              <w:rPr>
                <w:rStyle w:val="25"/>
                <w:rFonts w:ascii="Arial" w:hAnsi="Arial" w:cs="Arial"/>
                <w:b w:val="0"/>
              </w:rPr>
            </w:pPr>
            <w:r w:rsidRPr="00674A3F">
              <w:rPr>
                <w:rStyle w:val="25"/>
                <w:rFonts w:ascii="Arial" w:hAnsi="Arial" w:cs="Arial"/>
                <w:b w:val="0"/>
                <w:color w:val="auto"/>
              </w:rPr>
              <w:t>ОК 11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070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Фізичне виховання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D410D0" w:rsidRDefault="00747415" w:rsidP="0007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070F09">
            <w:pPr>
              <w:jc w:val="center"/>
              <w:rPr>
                <w:rFonts w:ascii="Arial" w:hAnsi="Arial" w:cs="Arial"/>
              </w:rPr>
            </w:pPr>
            <w:r w:rsidRPr="00AE124D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8942AF" w:rsidRDefault="00747415" w:rsidP="00DA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pct"/>
            <w:vAlign w:val="center"/>
          </w:tcPr>
          <w:p w:rsidR="00747415" w:rsidRDefault="00747415" w:rsidP="00747415">
            <w:pPr>
              <w:rPr>
                <w:rFonts w:ascii="Arial" w:hAnsi="Arial" w:cs="Arial"/>
              </w:rPr>
            </w:pPr>
            <w:r w:rsidRPr="0037556C">
              <w:rPr>
                <w:rFonts w:ascii="Arial" w:hAnsi="Arial" w:cs="Arial"/>
              </w:rPr>
              <w:t>Теор</w:t>
            </w:r>
            <w:r>
              <w:rPr>
                <w:rFonts w:ascii="Arial" w:hAnsi="Arial" w:cs="Arial"/>
              </w:rPr>
              <w:t>е</w:t>
            </w:r>
            <w:r w:rsidRPr="0037556C">
              <w:rPr>
                <w:rFonts w:ascii="Arial" w:hAnsi="Arial" w:cs="Arial"/>
              </w:rPr>
              <w:t>тична підготовка базової загальновійськової підготовки</w:t>
            </w:r>
          </w:p>
        </w:tc>
        <w:tc>
          <w:tcPr>
            <w:tcW w:w="636" w:type="pct"/>
            <w:gridSpan w:val="2"/>
            <w:vAlign w:val="center"/>
          </w:tcPr>
          <w:p w:rsidR="00747415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</w:tcPr>
          <w:p w:rsidR="00747415" w:rsidRPr="00D410D0" w:rsidRDefault="00B71689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Диференційований 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0D29C0" w:rsidRDefault="00747415" w:rsidP="00747415">
            <w:pPr>
              <w:jc w:val="center"/>
              <w:rPr>
                <w:rStyle w:val="25"/>
                <w:rFonts w:ascii="Arial" w:hAnsi="Arial" w:cs="Arial"/>
              </w:rPr>
            </w:pPr>
            <w:r w:rsidRPr="000D29C0">
              <w:rPr>
                <w:rStyle w:val="25"/>
                <w:rFonts w:ascii="Arial" w:hAnsi="Arial" w:cs="Arial"/>
              </w:rPr>
              <w:t>Всього</w:t>
            </w:r>
          </w:p>
        </w:tc>
        <w:tc>
          <w:tcPr>
            <w:tcW w:w="2531" w:type="pct"/>
            <w:vAlign w:val="center"/>
          </w:tcPr>
          <w:p w:rsidR="00747415" w:rsidRPr="000D29C0" w:rsidRDefault="00747415" w:rsidP="00747415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7415" w:rsidRPr="000D29C0" w:rsidRDefault="00747415" w:rsidP="00747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</w:p>
        </w:tc>
      </w:tr>
      <w:tr w:rsidR="00747415" w:rsidRPr="00D410D0" w:rsidTr="00070F09">
        <w:tc>
          <w:tcPr>
            <w:tcW w:w="5000" w:type="pct"/>
            <w:gridSpan w:val="5"/>
            <w:vAlign w:val="center"/>
          </w:tcPr>
          <w:p w:rsidR="00747415" w:rsidRPr="00D410D0" w:rsidRDefault="00747415" w:rsidP="0074741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</w:rPr>
            </w:pPr>
            <w:r w:rsidRPr="00D410D0">
              <w:rPr>
                <w:rFonts w:ascii="Arial" w:hAnsi="Arial" w:cs="Arial"/>
                <w:b/>
              </w:rPr>
              <w:t>ЦИКЛ СПЕЦІАЛЬНОЇ (ФАХОВОЇ) ПІДГОТОВКИ</w:t>
            </w:r>
          </w:p>
        </w:tc>
      </w:tr>
      <w:tr w:rsidR="00747415" w:rsidRPr="00D410D0" w:rsidTr="00070F09">
        <w:tc>
          <w:tcPr>
            <w:tcW w:w="5000" w:type="pct"/>
            <w:gridSpan w:val="5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Style w:val="220"/>
                <w:rFonts w:ascii="Arial" w:hAnsi="Arial" w:cs="Arial"/>
              </w:rPr>
              <w:lastRenderedPageBreak/>
              <w:t>Обов’язкові компоненти ОПП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 12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Ветеринарна екологія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 13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Анатомія свійських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 14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Цитологія, гістологія, ембріологія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15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Основи розведення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16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Ветеринарна мікробіологія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 17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 xml:space="preserve">Біохімія т-н з </w:t>
            </w:r>
            <w:proofErr w:type="spellStart"/>
            <w:r w:rsidRPr="00D410D0">
              <w:rPr>
                <w:rFonts w:ascii="Arial" w:hAnsi="Arial" w:cs="Arial"/>
              </w:rPr>
              <w:t>осн</w:t>
            </w:r>
            <w:proofErr w:type="spellEnd"/>
            <w:r w:rsidRPr="00D410D0">
              <w:rPr>
                <w:rFonts w:ascii="Arial" w:hAnsi="Arial" w:cs="Arial"/>
              </w:rPr>
              <w:t xml:space="preserve">. </w:t>
            </w:r>
            <w:proofErr w:type="spellStart"/>
            <w:r w:rsidRPr="00D410D0">
              <w:rPr>
                <w:rFonts w:ascii="Arial" w:hAnsi="Arial" w:cs="Arial"/>
              </w:rPr>
              <w:t>фіз</w:t>
            </w:r>
            <w:proofErr w:type="spellEnd"/>
            <w:r w:rsidRPr="00D410D0">
              <w:rPr>
                <w:rFonts w:ascii="Arial" w:hAnsi="Arial" w:cs="Arial"/>
              </w:rPr>
              <w:t xml:space="preserve">. і </w:t>
            </w:r>
            <w:proofErr w:type="spellStart"/>
            <w:r w:rsidRPr="00D410D0">
              <w:rPr>
                <w:rFonts w:ascii="Arial" w:hAnsi="Arial" w:cs="Arial"/>
              </w:rPr>
              <w:t>кол</w:t>
            </w:r>
            <w:proofErr w:type="spellEnd"/>
            <w:r w:rsidRPr="00D410D0">
              <w:rPr>
                <w:rFonts w:ascii="Arial" w:hAnsi="Arial" w:cs="Arial"/>
              </w:rPr>
              <w:t>. хімії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 18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Фізіологія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 19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Годівля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20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Ветеринарна імунологія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21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Ветеринарна вірусологія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22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Гігієна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23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Патофізіологія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24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Оперативна хірургія, топографічна анатомія та анестезіологія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25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Клінічна діагн</w:t>
            </w:r>
            <w:r>
              <w:rPr>
                <w:rFonts w:ascii="Arial" w:hAnsi="Arial" w:cs="Arial"/>
              </w:rPr>
              <w:t>о</w:t>
            </w:r>
            <w:r w:rsidRPr="00D410D0">
              <w:rPr>
                <w:rFonts w:ascii="Arial" w:hAnsi="Arial" w:cs="Arial"/>
              </w:rPr>
              <w:t xml:space="preserve">стика внутрішніх </w:t>
            </w:r>
            <w:proofErr w:type="spellStart"/>
            <w:r w:rsidRPr="00D410D0">
              <w:rPr>
                <w:rFonts w:ascii="Arial" w:hAnsi="Arial" w:cs="Arial"/>
              </w:rPr>
              <w:t>хвороб</w:t>
            </w:r>
            <w:proofErr w:type="spellEnd"/>
            <w:r w:rsidRPr="00D410D0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26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Ветеринарна ф</w:t>
            </w:r>
            <w:r w:rsidRPr="00D410D0">
              <w:rPr>
                <w:rFonts w:ascii="Arial" w:hAnsi="Arial" w:cs="Arial"/>
              </w:rPr>
              <w:t>армакологія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864426" w:rsidRDefault="00747415" w:rsidP="00747415">
            <w:pPr>
              <w:jc w:val="center"/>
            </w:pPr>
            <w:r>
              <w:t>ОК 27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Ветеринарна радіобіологія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28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Паразитологія та інвазійні хвороби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29</w:t>
            </w:r>
          </w:p>
        </w:tc>
        <w:tc>
          <w:tcPr>
            <w:tcW w:w="2531" w:type="pct"/>
            <w:vAlign w:val="center"/>
          </w:tcPr>
          <w:p w:rsidR="00747415" w:rsidRPr="00D410D0" w:rsidRDefault="00C61B11" w:rsidP="00747415">
            <w:pPr>
              <w:rPr>
                <w:rFonts w:ascii="Arial" w:hAnsi="Arial" w:cs="Arial"/>
              </w:rPr>
            </w:pPr>
            <w:r w:rsidRPr="00C61B11">
              <w:rPr>
                <w:rFonts w:ascii="Arial" w:hAnsi="Arial" w:cs="Arial"/>
              </w:rPr>
              <w:t>Патологічна морфологія та судова ветеринарія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30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Ветеринарна к</w:t>
            </w:r>
            <w:r w:rsidRPr="00D410D0">
              <w:rPr>
                <w:rFonts w:ascii="Arial" w:hAnsi="Arial" w:cs="Arial"/>
              </w:rPr>
              <w:t>лінічна біохімія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31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Акушерство, гінекологі</w:t>
            </w:r>
            <w:r>
              <w:rPr>
                <w:rFonts w:ascii="Arial" w:hAnsi="Arial" w:cs="Arial"/>
              </w:rPr>
              <w:t xml:space="preserve">я і біотехнологія  відтворення </w:t>
            </w:r>
            <w:r w:rsidRPr="00D410D0">
              <w:rPr>
                <w:rFonts w:ascii="Arial" w:hAnsi="Arial" w:cs="Arial"/>
              </w:rPr>
              <w:t>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32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Загальна і спеціальна хірургія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33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Внутрішні хвороби тварин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34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Ветеринарна токсикологія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35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B808FE">
              <w:rPr>
                <w:rFonts w:ascii="Arial" w:hAnsi="Arial" w:cs="Arial"/>
              </w:rPr>
              <w:t>Гігієна харчових продуктів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36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Епізоотологія та інфекційні хвороби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0615FE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t>ОК 37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Організація </w:t>
            </w:r>
            <w:r w:rsidRPr="00D410D0">
              <w:rPr>
                <w:rFonts w:ascii="Arial" w:hAnsi="Arial" w:cs="Arial"/>
              </w:rPr>
              <w:t>ветеринарної справи</w:t>
            </w:r>
            <w:r>
              <w:rPr>
                <w:rFonts w:ascii="Arial" w:hAnsi="Arial" w:cs="Arial"/>
              </w:rPr>
              <w:t xml:space="preserve"> та національне та міжнародне ветеринарне законодавство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 w:rsidRPr="00FD5DAD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38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proofErr w:type="spellStart"/>
            <w:r w:rsidRPr="00772E36">
              <w:rPr>
                <w:rFonts w:ascii="Arial" w:hAnsi="Arial" w:cs="Arial"/>
              </w:rPr>
              <w:t>Репродуктологія</w:t>
            </w:r>
            <w:proofErr w:type="spellEnd"/>
            <w:r w:rsidRPr="00772E36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963E07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39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r w:rsidRPr="00772E36">
              <w:rPr>
                <w:rFonts w:ascii="Arial" w:hAnsi="Arial" w:cs="Arial"/>
              </w:rPr>
              <w:t xml:space="preserve">Спеціальна пропедевтика, терапія і профілактика внутрішніх </w:t>
            </w:r>
            <w:proofErr w:type="spellStart"/>
            <w:r w:rsidRPr="00772E36">
              <w:rPr>
                <w:rFonts w:ascii="Arial" w:hAnsi="Arial" w:cs="Arial"/>
              </w:rPr>
              <w:t>хвороб</w:t>
            </w:r>
            <w:proofErr w:type="spellEnd"/>
            <w:r w:rsidRPr="00772E36">
              <w:rPr>
                <w:rFonts w:ascii="Arial" w:hAnsi="Arial" w:cs="Arial"/>
              </w:rPr>
              <w:t xml:space="preserve"> тварин</w:t>
            </w:r>
          </w:p>
        </w:tc>
        <w:tc>
          <w:tcPr>
            <w:tcW w:w="636" w:type="pct"/>
            <w:gridSpan w:val="2"/>
          </w:tcPr>
          <w:p w:rsidR="00747415" w:rsidRDefault="000615FE" w:rsidP="0074741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40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r w:rsidRPr="00772E36">
              <w:rPr>
                <w:rFonts w:ascii="Arial" w:hAnsi="Arial" w:cs="Arial"/>
              </w:rPr>
              <w:t>Хірургічні хвороби продуктивних тварин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963E07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41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r w:rsidRPr="00772E36">
              <w:rPr>
                <w:rFonts w:ascii="Arial" w:hAnsi="Arial" w:cs="Arial"/>
              </w:rPr>
              <w:t>Спеціальна епізоотологія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963E07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42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r w:rsidRPr="00772E36">
              <w:rPr>
                <w:rFonts w:ascii="Arial" w:hAnsi="Arial" w:cs="Arial"/>
              </w:rPr>
              <w:t>Глобальна паразитологія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963E07">
              <w:rPr>
                <w:rFonts w:ascii="Arial" w:hAnsi="Arial" w:cs="Arial"/>
              </w:rPr>
              <w:t>4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43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r w:rsidRPr="00772E36">
              <w:rPr>
                <w:rFonts w:ascii="Arial" w:hAnsi="Arial" w:cs="Arial"/>
              </w:rPr>
              <w:t>Державна ветеринарно-санітарна експертиза</w:t>
            </w:r>
          </w:p>
        </w:tc>
        <w:tc>
          <w:tcPr>
            <w:tcW w:w="636" w:type="pct"/>
            <w:gridSpan w:val="2"/>
          </w:tcPr>
          <w:p w:rsidR="00747415" w:rsidRDefault="000615FE" w:rsidP="0074741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залік 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772E36" w:rsidRDefault="00747415" w:rsidP="00747415">
            <w:r>
              <w:t>ОК 44</w:t>
            </w:r>
          </w:p>
        </w:tc>
        <w:tc>
          <w:tcPr>
            <w:tcW w:w="2531" w:type="pct"/>
            <w:vAlign w:val="center"/>
          </w:tcPr>
          <w:p w:rsidR="00747415" w:rsidRPr="00772E36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BA2131">
              <w:rPr>
                <w:rFonts w:ascii="Arial" w:hAnsi="Arial" w:cs="Arial"/>
              </w:rPr>
              <w:t xml:space="preserve">пеціальна </w:t>
            </w:r>
            <w:proofErr w:type="spellStart"/>
            <w:r w:rsidRPr="00BA2131">
              <w:rPr>
                <w:rFonts w:ascii="Arial" w:hAnsi="Arial" w:cs="Arial"/>
              </w:rPr>
              <w:t>патоморфолог</w:t>
            </w:r>
            <w:r>
              <w:rPr>
                <w:rFonts w:ascii="Arial" w:hAnsi="Arial" w:cs="Arial"/>
              </w:rPr>
              <w:t>ія</w:t>
            </w:r>
            <w:proofErr w:type="spellEnd"/>
          </w:p>
        </w:tc>
        <w:tc>
          <w:tcPr>
            <w:tcW w:w="636" w:type="pct"/>
            <w:gridSpan w:val="2"/>
          </w:tcPr>
          <w:p w:rsidR="00747415" w:rsidRDefault="000615FE" w:rsidP="0074741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864426" w:rsidRDefault="00747415" w:rsidP="00747415">
            <w:r>
              <w:t>НП</w:t>
            </w:r>
          </w:p>
        </w:tc>
        <w:tc>
          <w:tcPr>
            <w:tcW w:w="2531" w:type="pct"/>
            <w:vAlign w:val="center"/>
          </w:tcPr>
          <w:p w:rsidR="00747415" w:rsidRPr="00C63F57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Навчальна практика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864426" w:rsidRDefault="00747415" w:rsidP="00747415">
            <w:r>
              <w:t>ВП</w:t>
            </w:r>
          </w:p>
        </w:tc>
        <w:tc>
          <w:tcPr>
            <w:tcW w:w="2531" w:type="pct"/>
            <w:vAlign w:val="center"/>
          </w:tcPr>
          <w:p w:rsidR="00747415" w:rsidRPr="00C63F57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Виробнича практика </w:t>
            </w:r>
          </w:p>
        </w:tc>
        <w:tc>
          <w:tcPr>
            <w:tcW w:w="636" w:type="pct"/>
            <w:gridSpan w:val="2"/>
            <w:vAlign w:val="center"/>
          </w:tcPr>
          <w:p w:rsidR="00747415" w:rsidRPr="00FD5DAD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Диференційований залік</w:t>
            </w:r>
          </w:p>
        </w:tc>
      </w:tr>
      <w:tr w:rsidR="00B71689" w:rsidRPr="00D410D0" w:rsidTr="00070F09">
        <w:tc>
          <w:tcPr>
            <w:tcW w:w="569" w:type="pct"/>
            <w:vAlign w:val="center"/>
          </w:tcPr>
          <w:p w:rsidR="00B71689" w:rsidRDefault="00B71689" w:rsidP="00747415">
            <w:r>
              <w:t>КР</w:t>
            </w:r>
          </w:p>
        </w:tc>
        <w:tc>
          <w:tcPr>
            <w:tcW w:w="2531" w:type="pct"/>
            <w:vAlign w:val="center"/>
          </w:tcPr>
          <w:p w:rsidR="00B71689" w:rsidRDefault="00B71689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Курсові роботи</w:t>
            </w:r>
          </w:p>
        </w:tc>
        <w:tc>
          <w:tcPr>
            <w:tcW w:w="636" w:type="pct"/>
            <w:gridSpan w:val="2"/>
            <w:vAlign w:val="center"/>
          </w:tcPr>
          <w:p w:rsidR="00B71689" w:rsidRDefault="00B71689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4" w:type="pct"/>
            <w:vAlign w:val="center"/>
          </w:tcPr>
          <w:p w:rsidR="00B71689" w:rsidRDefault="00B71689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Диференційований 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C63F57" w:rsidRDefault="00747415" w:rsidP="00747415">
            <w:pPr>
              <w:jc w:val="center"/>
              <w:rPr>
                <w:rStyle w:val="af4"/>
                <w:rFonts w:ascii="Arial" w:hAnsi="Arial" w:cs="Arial"/>
                <w:b/>
              </w:rPr>
            </w:pPr>
          </w:p>
        </w:tc>
        <w:tc>
          <w:tcPr>
            <w:tcW w:w="2531" w:type="pct"/>
            <w:vAlign w:val="center"/>
          </w:tcPr>
          <w:p w:rsidR="00747415" w:rsidRPr="000615FE" w:rsidRDefault="00747415" w:rsidP="0074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5FE">
              <w:rPr>
                <w:rStyle w:val="af4"/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636" w:type="pct"/>
            <w:gridSpan w:val="2"/>
            <w:vAlign w:val="bottom"/>
          </w:tcPr>
          <w:p w:rsidR="00747415" w:rsidRPr="00FD5DAD" w:rsidRDefault="00020C74" w:rsidP="007474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196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</w:p>
        </w:tc>
      </w:tr>
      <w:tr w:rsidR="00747415" w:rsidRPr="003828CD" w:rsidTr="00070F09">
        <w:tc>
          <w:tcPr>
            <w:tcW w:w="5000" w:type="pct"/>
            <w:gridSpan w:val="5"/>
            <w:vAlign w:val="center"/>
          </w:tcPr>
          <w:p w:rsidR="00747415" w:rsidRPr="003828CD" w:rsidRDefault="00747415" w:rsidP="00747415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410D0">
              <w:rPr>
                <w:rStyle w:val="220"/>
                <w:rFonts w:ascii="Arial" w:hAnsi="Arial" w:cs="Arial"/>
                <w:szCs w:val="24"/>
              </w:rPr>
              <w:lastRenderedPageBreak/>
              <w:t xml:space="preserve">Вибіркові компоненти </w:t>
            </w:r>
            <w:r w:rsidRPr="009E4EDD">
              <w:rPr>
                <w:rStyle w:val="220"/>
                <w:rFonts w:ascii="Arial" w:hAnsi="Arial" w:cs="Arial"/>
                <w:szCs w:val="24"/>
              </w:rPr>
              <w:t>ОПП</w:t>
            </w:r>
          </w:p>
        </w:tc>
      </w:tr>
      <w:tr w:rsidR="00747415" w:rsidRPr="009E4EDD" w:rsidTr="00070F09">
        <w:trPr>
          <w:trHeight w:val="152"/>
        </w:trPr>
        <w:tc>
          <w:tcPr>
            <w:tcW w:w="5000" w:type="pct"/>
            <w:gridSpan w:val="5"/>
            <w:vAlign w:val="center"/>
          </w:tcPr>
          <w:p w:rsidR="00747415" w:rsidRPr="009E4EDD" w:rsidRDefault="00747415" w:rsidP="00747415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0"/>
                <w:rFonts w:ascii="Arial" w:hAnsi="Arial" w:cs="Arial"/>
                <w:b w:val="0"/>
                <w:i/>
                <w:szCs w:val="24"/>
              </w:rPr>
            </w:pPr>
            <w:r>
              <w:rPr>
                <w:rStyle w:val="220"/>
                <w:rFonts w:ascii="Arial" w:hAnsi="Arial" w:cs="Arial"/>
                <w:i/>
                <w:szCs w:val="24"/>
              </w:rPr>
              <w:t>Вільного вибору за спеціальністю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ВК </w:t>
            </w:r>
            <w:r w:rsidRPr="002C7606">
              <w:rPr>
                <w:rFonts w:ascii="Arial" w:hAnsi="Arial" w:cs="Arial"/>
              </w:rPr>
              <w:t>1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Аграрна політика</w:t>
            </w:r>
          </w:p>
        </w:tc>
        <w:tc>
          <w:tcPr>
            <w:tcW w:w="636" w:type="pct"/>
            <w:gridSpan w:val="2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ВК </w:t>
            </w:r>
            <w:r w:rsidRPr="002C7606">
              <w:rPr>
                <w:rFonts w:ascii="Arial" w:hAnsi="Arial" w:cs="Arial"/>
              </w:rPr>
              <w:t>2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Конфліктологія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proofErr w:type="spellStart"/>
            <w:r w:rsidRPr="00D410D0">
              <w:rPr>
                <w:rFonts w:ascii="Arial" w:hAnsi="Arial" w:cs="Arial"/>
              </w:rPr>
              <w:t>Етнокультурологія</w:t>
            </w:r>
            <w:proofErr w:type="spellEnd"/>
            <w:r w:rsidRPr="00D410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4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 xml:space="preserve">Правова культура особистості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5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Історія ветеринарної медицини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6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Лікарські рослини у ветеринарній медицині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7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Анатомія і фізіологія мисливських та диких тварин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8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Санітарна мікробіологія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9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Нейрофізіологія з основами зоопсихології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10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Методи мікологічних досліджень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11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1B773D">
              <w:rPr>
                <w:rFonts w:ascii="Arial" w:hAnsi="Arial" w:cs="Arial"/>
              </w:rPr>
              <w:t>Благополуччя тварин, етологія та професійна етика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12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Організація лабораторної справи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13</w:t>
            </w:r>
          </w:p>
        </w:tc>
        <w:tc>
          <w:tcPr>
            <w:tcW w:w="2531" w:type="pct"/>
            <w:vAlign w:val="center"/>
          </w:tcPr>
          <w:p w:rsidR="00747415" w:rsidRPr="002C7606" w:rsidRDefault="00747415" w:rsidP="00747415">
            <w:pPr>
              <w:outlineLvl w:val="0"/>
              <w:rPr>
                <w:rFonts w:ascii="Arial" w:hAnsi="Arial" w:cs="Arial"/>
              </w:rPr>
            </w:pPr>
            <w:r w:rsidRPr="002C7606">
              <w:rPr>
                <w:rFonts w:ascii="Arial" w:hAnsi="Arial" w:cs="Arial"/>
              </w:rPr>
              <w:t>Біотехнологія у ветеринарній медицині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14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Анестезіологія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15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Ветеринарна</w:t>
            </w:r>
            <w:r w:rsidRPr="00050C50">
              <w:rPr>
                <w:rFonts w:ascii="Arial" w:hAnsi="Arial" w:cs="Arial"/>
              </w:rPr>
              <w:t xml:space="preserve"> гематологія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16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Менеджмент та маркетинг у ветеринарній медицині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17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Дієтологія дрібних домашніх тварин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18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Візуальна діагностика </w:t>
            </w:r>
            <w:proofErr w:type="spellStart"/>
            <w:r w:rsidRPr="00050C50">
              <w:rPr>
                <w:rFonts w:ascii="Arial" w:hAnsi="Arial" w:cs="Arial"/>
              </w:rPr>
              <w:t>хвороб</w:t>
            </w:r>
            <w:proofErr w:type="spellEnd"/>
            <w:r w:rsidRPr="00050C50">
              <w:rPr>
                <w:rFonts w:ascii="Arial" w:hAnsi="Arial" w:cs="Arial"/>
              </w:rPr>
              <w:t xml:space="preserve"> тварин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19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Репродуктивна біотехнологія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20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Ветеринарна трансфузіологія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21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Хвороби хутрових звірів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22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Дерматологія та ендокринологія тварин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К 23</w:t>
            </w:r>
          </w:p>
        </w:tc>
        <w:tc>
          <w:tcPr>
            <w:tcW w:w="2531" w:type="pct"/>
            <w:vAlign w:val="bottom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proofErr w:type="spellStart"/>
            <w:r w:rsidRPr="00917D32">
              <w:rPr>
                <w:rFonts w:ascii="Arial" w:hAnsi="Arial" w:cs="Arial"/>
              </w:rPr>
              <w:t>Біобезпека</w:t>
            </w:r>
            <w:proofErr w:type="spellEnd"/>
            <w:r w:rsidRPr="00917D32">
              <w:rPr>
                <w:rFonts w:ascii="Arial" w:hAnsi="Arial" w:cs="Arial"/>
              </w:rPr>
              <w:t xml:space="preserve"> і </w:t>
            </w:r>
            <w:proofErr w:type="spellStart"/>
            <w:r w:rsidRPr="00917D32">
              <w:rPr>
                <w:rFonts w:ascii="Arial" w:hAnsi="Arial" w:cs="Arial"/>
              </w:rPr>
              <w:t>біозахист</w:t>
            </w:r>
            <w:proofErr w:type="spellEnd"/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2F743C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24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Менеджмент здоров'я стада тварин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25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Ветеринарна </w:t>
            </w:r>
            <w:proofErr w:type="spellStart"/>
            <w:r w:rsidRPr="00050C50">
              <w:rPr>
                <w:rFonts w:ascii="Arial" w:hAnsi="Arial" w:cs="Arial"/>
              </w:rPr>
              <w:t>неонатологія</w:t>
            </w:r>
            <w:proofErr w:type="spellEnd"/>
            <w:r w:rsidRPr="00050C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26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Ветеринарна нефрологія та урологія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CC6BAB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27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Організація ветеринарного бізнесу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8F2AD3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28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Ветеринарне забезпечення птахівництва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8F2AD3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29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Хвороби екзотичних тварин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8F2AD3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30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>Інтенсивна терапія і реанімація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8F2AD3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E90A42">
        <w:tc>
          <w:tcPr>
            <w:tcW w:w="569" w:type="pct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 31</w:t>
            </w:r>
          </w:p>
        </w:tc>
        <w:tc>
          <w:tcPr>
            <w:tcW w:w="2531" w:type="pct"/>
            <w:vAlign w:val="center"/>
          </w:tcPr>
          <w:p w:rsidR="00747415" w:rsidRPr="00050C50" w:rsidRDefault="00747415" w:rsidP="00747415">
            <w:pPr>
              <w:outlineLvl w:val="0"/>
              <w:rPr>
                <w:rFonts w:ascii="Arial" w:hAnsi="Arial" w:cs="Arial"/>
              </w:rPr>
            </w:pPr>
            <w:r w:rsidRPr="00050C50">
              <w:rPr>
                <w:rFonts w:ascii="Arial" w:hAnsi="Arial" w:cs="Arial"/>
              </w:rPr>
              <w:t xml:space="preserve">Зоонози та концепція єдиного здоров’я </w:t>
            </w:r>
          </w:p>
        </w:tc>
        <w:tc>
          <w:tcPr>
            <w:tcW w:w="636" w:type="pct"/>
            <w:gridSpan w:val="2"/>
          </w:tcPr>
          <w:p w:rsidR="00747415" w:rsidRDefault="00747415" w:rsidP="00747415">
            <w:pPr>
              <w:jc w:val="center"/>
            </w:pPr>
            <w:r w:rsidRPr="008F2AD3"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  <w:vAlign w:val="center"/>
          </w:tcPr>
          <w:p w:rsidR="00747415" w:rsidRPr="00C63F57" w:rsidRDefault="00747415" w:rsidP="00747415">
            <w:pPr>
              <w:jc w:val="center"/>
              <w:rPr>
                <w:rFonts w:ascii="Arial" w:hAnsi="Arial" w:cs="Arial"/>
                <w:b/>
              </w:rPr>
            </w:pPr>
            <w:r w:rsidRPr="00C63F57">
              <w:rPr>
                <w:rFonts w:ascii="Arial" w:hAnsi="Arial" w:cs="Arial"/>
                <w:b/>
              </w:rPr>
              <w:t>Всього</w:t>
            </w:r>
          </w:p>
        </w:tc>
        <w:tc>
          <w:tcPr>
            <w:tcW w:w="2531" w:type="pct"/>
            <w:vAlign w:val="center"/>
          </w:tcPr>
          <w:p w:rsidR="00747415" w:rsidRPr="00C63F57" w:rsidRDefault="00747415" w:rsidP="0074741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7415" w:rsidRPr="00C63F57" w:rsidRDefault="000615FE" w:rsidP="00747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</w:p>
        </w:tc>
      </w:tr>
      <w:tr w:rsidR="00747415" w:rsidRPr="0058536A" w:rsidTr="00070F09">
        <w:tc>
          <w:tcPr>
            <w:tcW w:w="5000" w:type="pct"/>
            <w:gridSpan w:val="5"/>
            <w:vAlign w:val="center"/>
          </w:tcPr>
          <w:p w:rsidR="00747415" w:rsidRPr="0058536A" w:rsidRDefault="00747415" w:rsidP="00747415">
            <w:pPr>
              <w:jc w:val="center"/>
              <w:rPr>
                <w:rFonts w:ascii="Arial" w:hAnsi="Arial" w:cs="Arial"/>
                <w:b/>
              </w:rPr>
            </w:pPr>
            <w:r w:rsidRPr="00AE124D">
              <w:rPr>
                <w:rStyle w:val="211"/>
                <w:rFonts w:ascii="Arial" w:hAnsi="Arial" w:cs="Arial"/>
                <w:bCs/>
                <w:iCs/>
              </w:rPr>
              <w:t>Вибірков</w:t>
            </w:r>
            <w:r>
              <w:rPr>
                <w:rStyle w:val="211"/>
                <w:rFonts w:ascii="Arial" w:hAnsi="Arial" w:cs="Arial"/>
                <w:bCs/>
                <w:iCs/>
              </w:rPr>
              <w:t>ий блок 1 (здобувач вищої освіти вибирає один компонент)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8942AF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ВК </w:t>
            </w:r>
            <w:r w:rsidRPr="008942AF">
              <w:rPr>
                <w:rFonts w:ascii="Arial" w:hAnsi="Arial" w:cs="Arial"/>
                <w:lang w:val="ru-RU"/>
              </w:rPr>
              <w:t>1.1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Ветеринарне забезпечення здоров'я великої рогатої худоби</w:t>
            </w:r>
          </w:p>
        </w:tc>
        <w:tc>
          <w:tcPr>
            <w:tcW w:w="636" w:type="pct"/>
            <w:gridSpan w:val="2"/>
            <w:vAlign w:val="center"/>
          </w:tcPr>
          <w:p w:rsidR="00747415" w:rsidRPr="00C32093" w:rsidRDefault="000615FE" w:rsidP="007474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8942AF" w:rsidRDefault="00747415" w:rsidP="00747415">
            <w:pPr>
              <w:rPr>
                <w:rFonts w:ascii="Arial" w:hAnsi="Arial" w:cs="Arial"/>
              </w:rPr>
            </w:pPr>
            <w:r w:rsidRPr="008942AF">
              <w:rPr>
                <w:rFonts w:ascii="Arial" w:hAnsi="Arial" w:cs="Arial"/>
                <w:lang w:val="ru-RU"/>
              </w:rPr>
              <w:t>ВК 1.2</w:t>
            </w:r>
          </w:p>
        </w:tc>
        <w:tc>
          <w:tcPr>
            <w:tcW w:w="2531" w:type="pct"/>
          </w:tcPr>
          <w:p w:rsidR="00747415" w:rsidRDefault="00747415" w:rsidP="00747415">
            <w:pPr>
              <w:rPr>
                <w:rFonts w:ascii="Arial" w:hAnsi="Arial" w:cs="Arial"/>
                <w:sz w:val="20"/>
                <w:szCs w:val="20"/>
              </w:rPr>
            </w:pPr>
            <w:r w:rsidRPr="00050C50">
              <w:rPr>
                <w:rFonts w:ascii="Arial" w:hAnsi="Arial" w:cs="Arial"/>
              </w:rPr>
              <w:t>Ветеринарне забезпечення здоров’я собак і котів</w:t>
            </w:r>
          </w:p>
        </w:tc>
        <w:tc>
          <w:tcPr>
            <w:tcW w:w="636" w:type="pct"/>
            <w:gridSpan w:val="2"/>
            <w:vAlign w:val="center"/>
          </w:tcPr>
          <w:p w:rsidR="00747415" w:rsidRPr="00C32093" w:rsidRDefault="000615FE" w:rsidP="007474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8942AF" w:rsidRDefault="00747415" w:rsidP="00747415">
            <w:pPr>
              <w:rPr>
                <w:rFonts w:ascii="Arial" w:hAnsi="Arial" w:cs="Arial"/>
              </w:rPr>
            </w:pPr>
            <w:r w:rsidRPr="008942AF">
              <w:rPr>
                <w:rFonts w:ascii="Arial" w:hAnsi="Arial" w:cs="Arial"/>
                <w:lang w:val="ru-RU"/>
              </w:rPr>
              <w:t>ВК 1.3</w:t>
            </w:r>
          </w:p>
        </w:tc>
        <w:tc>
          <w:tcPr>
            <w:tcW w:w="2531" w:type="pct"/>
            <w:vAlign w:val="center"/>
          </w:tcPr>
          <w:p w:rsidR="00747415" w:rsidRDefault="00747415" w:rsidP="0074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C50">
              <w:rPr>
                <w:rFonts w:ascii="Arial" w:hAnsi="Arial" w:cs="Arial"/>
              </w:rPr>
              <w:t>Ветеринарне забезпечення здоров’я свиней</w:t>
            </w:r>
          </w:p>
        </w:tc>
        <w:tc>
          <w:tcPr>
            <w:tcW w:w="636" w:type="pct"/>
            <w:gridSpan w:val="2"/>
            <w:vAlign w:val="center"/>
          </w:tcPr>
          <w:p w:rsidR="00747415" w:rsidRPr="00C32093" w:rsidRDefault="000615FE" w:rsidP="007474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8942AF" w:rsidTr="00070F09">
        <w:tc>
          <w:tcPr>
            <w:tcW w:w="5000" w:type="pct"/>
            <w:gridSpan w:val="5"/>
            <w:vAlign w:val="center"/>
          </w:tcPr>
          <w:p w:rsidR="00747415" w:rsidRPr="008942AF" w:rsidRDefault="00747415" w:rsidP="00747415">
            <w:pPr>
              <w:jc w:val="center"/>
              <w:rPr>
                <w:rFonts w:ascii="Arial" w:hAnsi="Arial" w:cs="Arial"/>
              </w:rPr>
            </w:pPr>
            <w:r w:rsidRPr="008942AF">
              <w:rPr>
                <w:rStyle w:val="211"/>
                <w:rFonts w:ascii="Arial" w:hAnsi="Arial" w:cs="Arial"/>
                <w:bCs/>
                <w:iCs/>
              </w:rPr>
              <w:t>Вибіркові компоненти за уподобанням студента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8942AF" w:rsidRDefault="00747415" w:rsidP="00747415">
            <w:pPr>
              <w:rPr>
                <w:rFonts w:ascii="Arial" w:hAnsi="Arial" w:cs="Arial"/>
                <w:lang w:val="ru-RU"/>
              </w:rPr>
            </w:pPr>
            <w:r w:rsidRPr="008942AF">
              <w:rPr>
                <w:rFonts w:ascii="Arial" w:hAnsi="Arial" w:cs="Arial"/>
              </w:rPr>
              <w:t>ВКУ 1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Дисципліна 1</w:t>
            </w:r>
          </w:p>
        </w:tc>
        <w:tc>
          <w:tcPr>
            <w:tcW w:w="636" w:type="pct"/>
            <w:gridSpan w:val="2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8942AF" w:rsidRDefault="00747415" w:rsidP="00747415">
            <w:pPr>
              <w:rPr>
                <w:rFonts w:ascii="Arial" w:hAnsi="Arial" w:cs="Arial"/>
                <w:lang w:val="ru-RU"/>
              </w:rPr>
            </w:pPr>
            <w:r w:rsidRPr="008942AF">
              <w:rPr>
                <w:rFonts w:ascii="Arial" w:hAnsi="Arial" w:cs="Arial"/>
              </w:rPr>
              <w:lastRenderedPageBreak/>
              <w:t>ВКУ 2</w:t>
            </w:r>
          </w:p>
        </w:tc>
        <w:tc>
          <w:tcPr>
            <w:tcW w:w="2531" w:type="pct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Дисципліна 2</w:t>
            </w:r>
          </w:p>
        </w:tc>
        <w:tc>
          <w:tcPr>
            <w:tcW w:w="636" w:type="pct"/>
            <w:gridSpan w:val="2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залік</w:t>
            </w:r>
          </w:p>
        </w:tc>
      </w:tr>
      <w:tr w:rsidR="00747415" w:rsidRPr="00D410D0" w:rsidTr="00070F09">
        <w:tc>
          <w:tcPr>
            <w:tcW w:w="5000" w:type="pct"/>
            <w:gridSpan w:val="5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Інші види діяльності</w:t>
            </w:r>
          </w:p>
        </w:tc>
      </w:tr>
      <w:tr w:rsidR="00747415" w:rsidRPr="00D410D0" w:rsidTr="00070F09">
        <w:tc>
          <w:tcPr>
            <w:tcW w:w="569" w:type="pct"/>
          </w:tcPr>
          <w:p w:rsidR="00747415" w:rsidRPr="008942AF" w:rsidRDefault="00747415" w:rsidP="00747415">
            <w:pPr>
              <w:rPr>
                <w:rFonts w:ascii="Arial" w:hAnsi="Arial" w:cs="Arial"/>
              </w:rPr>
            </w:pPr>
          </w:p>
        </w:tc>
        <w:tc>
          <w:tcPr>
            <w:tcW w:w="2531" w:type="pct"/>
            <w:vAlign w:val="center"/>
          </w:tcPr>
          <w:p w:rsidR="00747415" w:rsidRDefault="00747415" w:rsidP="007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Підготовка до єдиного державного кваліфікаційного іспиту та підготовка і  захист</w:t>
            </w:r>
            <w:r w:rsidRPr="00C63F57">
              <w:rPr>
                <w:rFonts w:ascii="Arial" w:hAnsi="Arial" w:cs="Arial"/>
              </w:rPr>
              <w:t xml:space="preserve"> кваліфікаційної роботи</w:t>
            </w:r>
            <w:r>
              <w:rPr>
                <w:rFonts w:ascii="Arial" w:hAnsi="Arial" w:cs="Arial"/>
              </w:rPr>
              <w:t xml:space="preserve"> (за рішенням закладу вищої освіти)</w:t>
            </w:r>
          </w:p>
        </w:tc>
        <w:tc>
          <w:tcPr>
            <w:tcW w:w="636" w:type="pct"/>
            <w:gridSpan w:val="2"/>
            <w:vAlign w:val="center"/>
          </w:tcPr>
          <w:p w:rsidR="00747415" w:rsidRDefault="00747415" w:rsidP="00747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4" w:type="pct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</w:rPr>
              <w:t>екзамен</w:t>
            </w:r>
          </w:p>
        </w:tc>
      </w:tr>
      <w:tr w:rsidR="00747415" w:rsidRPr="008942AF" w:rsidTr="00070F09">
        <w:tc>
          <w:tcPr>
            <w:tcW w:w="3104" w:type="pct"/>
            <w:gridSpan w:val="3"/>
            <w:vAlign w:val="center"/>
          </w:tcPr>
          <w:p w:rsidR="00747415" w:rsidRPr="0058536A" w:rsidRDefault="00747415" w:rsidP="00747415">
            <w:pPr>
              <w:rPr>
                <w:rFonts w:ascii="Arial" w:hAnsi="Arial" w:cs="Arial"/>
                <w:b/>
                <w:lang w:eastAsia="en-US"/>
              </w:rPr>
            </w:pPr>
            <w:r w:rsidRPr="0058536A">
              <w:rPr>
                <w:rFonts w:ascii="Arial" w:hAnsi="Arial" w:cs="Arial"/>
                <w:b/>
              </w:rPr>
              <w:t>Загальний обсяг обов’язкових компонентів</w:t>
            </w:r>
          </w:p>
        </w:tc>
        <w:tc>
          <w:tcPr>
            <w:tcW w:w="1896" w:type="pct"/>
            <w:gridSpan w:val="2"/>
            <w:vAlign w:val="center"/>
          </w:tcPr>
          <w:p w:rsidR="00747415" w:rsidRPr="008942AF" w:rsidRDefault="00B71689" w:rsidP="007474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243</w:t>
            </w:r>
          </w:p>
        </w:tc>
      </w:tr>
      <w:tr w:rsidR="00747415" w:rsidRPr="008942AF" w:rsidTr="00070F09">
        <w:tc>
          <w:tcPr>
            <w:tcW w:w="3104" w:type="pct"/>
            <w:gridSpan w:val="3"/>
            <w:vAlign w:val="center"/>
          </w:tcPr>
          <w:p w:rsidR="00747415" w:rsidRPr="00D410D0" w:rsidRDefault="00747415" w:rsidP="00747415">
            <w:pPr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  <w:b/>
                <w:lang w:eastAsia="en-US"/>
              </w:rPr>
              <w:t>Загальний обсяг вибіркових компонентів</w:t>
            </w:r>
          </w:p>
        </w:tc>
        <w:tc>
          <w:tcPr>
            <w:tcW w:w="1896" w:type="pct"/>
            <w:gridSpan w:val="2"/>
            <w:vAlign w:val="center"/>
          </w:tcPr>
          <w:p w:rsidR="00747415" w:rsidRPr="00C32093" w:rsidRDefault="00B71689" w:rsidP="0074741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57</w:t>
            </w:r>
          </w:p>
        </w:tc>
      </w:tr>
      <w:tr w:rsidR="00747415" w:rsidRPr="00D410D0" w:rsidTr="00070F09">
        <w:tc>
          <w:tcPr>
            <w:tcW w:w="3104" w:type="pct"/>
            <w:gridSpan w:val="3"/>
            <w:vAlign w:val="center"/>
          </w:tcPr>
          <w:p w:rsidR="00747415" w:rsidRPr="003828CD" w:rsidRDefault="00747415" w:rsidP="0074741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10D0">
              <w:rPr>
                <w:rStyle w:val="220"/>
                <w:rFonts w:ascii="Arial" w:hAnsi="Arial" w:cs="Arial"/>
                <w:bCs/>
                <w:szCs w:val="24"/>
              </w:rPr>
              <w:t>ЗАГАЛЬНИЙ ОБСЯГ ОПП</w:t>
            </w:r>
          </w:p>
        </w:tc>
        <w:tc>
          <w:tcPr>
            <w:tcW w:w="1896" w:type="pct"/>
            <w:gridSpan w:val="2"/>
            <w:vAlign w:val="center"/>
          </w:tcPr>
          <w:p w:rsidR="00747415" w:rsidRPr="00D410D0" w:rsidRDefault="00747415" w:rsidP="00747415">
            <w:pPr>
              <w:jc w:val="center"/>
              <w:rPr>
                <w:rFonts w:ascii="Arial" w:hAnsi="Arial" w:cs="Arial"/>
                <w:b/>
              </w:rPr>
            </w:pPr>
            <w:r w:rsidRPr="00D410D0">
              <w:rPr>
                <w:rFonts w:ascii="Arial" w:hAnsi="Arial" w:cs="Arial"/>
                <w:b/>
              </w:rPr>
              <w:t>300</w:t>
            </w:r>
          </w:p>
        </w:tc>
      </w:tr>
    </w:tbl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5845B4" w:rsidRDefault="005845B4" w:rsidP="005845B4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5845B4" w:rsidRPr="008F384B" w:rsidRDefault="005845B4" w:rsidP="005845B4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b/>
          <w:color w:val="000000"/>
          <w:sz w:val="28"/>
          <w:szCs w:val="28"/>
        </w:rPr>
      </w:pPr>
    </w:p>
    <w:p w:rsidR="005845B4" w:rsidRPr="008F384B" w:rsidRDefault="005845B4" w:rsidP="005845B4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b/>
          <w:color w:val="000000"/>
          <w:sz w:val="28"/>
          <w:szCs w:val="28"/>
        </w:rPr>
      </w:pPr>
    </w:p>
    <w:p w:rsidR="00EA74BA" w:rsidRDefault="00EA74BA" w:rsidP="005845B4">
      <w:pPr>
        <w:pStyle w:val="32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b w:val="0"/>
          <w:color w:val="000000"/>
          <w:sz w:val="28"/>
          <w:szCs w:val="28"/>
        </w:rPr>
      </w:pPr>
    </w:p>
    <w:p w:rsidR="00EA74BA" w:rsidRDefault="00EA74BA" w:rsidP="00EA74BA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:rsidR="00EA74BA" w:rsidRPr="008F384B" w:rsidRDefault="00EA74BA" w:rsidP="00EA74BA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b/>
          <w:color w:val="000000"/>
          <w:sz w:val="28"/>
          <w:szCs w:val="28"/>
        </w:rPr>
      </w:pPr>
    </w:p>
    <w:p w:rsidR="00EA74BA" w:rsidRPr="008F384B" w:rsidRDefault="00EA74BA" w:rsidP="00EA74BA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b/>
          <w:color w:val="000000"/>
          <w:sz w:val="28"/>
          <w:szCs w:val="28"/>
        </w:rPr>
      </w:pPr>
    </w:p>
    <w:p w:rsidR="00EA74BA" w:rsidRDefault="00EA74BA" w:rsidP="00EA74BA">
      <w:pPr>
        <w:widowControl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A74BA" w:rsidRPr="008F384B" w:rsidRDefault="00EA74BA" w:rsidP="00EA74BA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8F384B">
        <w:rPr>
          <w:rFonts w:ascii="Arial" w:hAnsi="Arial" w:cs="Arial"/>
          <w:b/>
          <w:color w:val="000000"/>
          <w:sz w:val="28"/>
          <w:szCs w:val="28"/>
        </w:rPr>
        <w:lastRenderedPageBreak/>
        <w:t>2.2. Структурно-логічна схема освітньо-професійної програми «Ветеринарна медицина»</w:t>
      </w:r>
    </w:p>
    <w:p w:rsidR="00EA74BA" w:rsidRPr="008F384B" w:rsidRDefault="00EA74BA" w:rsidP="00EA74BA">
      <w:pPr>
        <w:jc w:val="both"/>
        <w:rPr>
          <w:rFonts w:ascii="Arial" w:hAnsi="Arial" w:cs="Arial"/>
          <w:b/>
          <w:color w:val="auto"/>
          <w:lang w:eastAsia="ru-RU"/>
        </w:rPr>
      </w:pPr>
    </w:p>
    <w:p w:rsidR="00EA74BA" w:rsidRPr="008F384B" w:rsidRDefault="00AA1AD4" w:rsidP="00EA74BA">
      <w:pPr>
        <w:ind w:firstLine="720"/>
        <w:jc w:val="both"/>
        <w:rPr>
          <w:rFonts w:ascii="Arial" w:hAnsi="Arial" w:cs="Arial"/>
          <w:b/>
          <w:bCs/>
        </w:rPr>
      </w:pPr>
      <w:r w:rsidRPr="00EA74BA">
        <w:rPr>
          <w:noProof/>
        </w:rPr>
        <w:drawing>
          <wp:inline distT="0" distB="0" distL="0" distR="0">
            <wp:extent cx="6126480" cy="410718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1" t="20589" r="20441" b="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4BA" w:rsidRPr="008F384B" w:rsidRDefault="00EA74BA" w:rsidP="00EA74BA">
      <w:pPr>
        <w:ind w:left="1080"/>
        <w:rPr>
          <w:rFonts w:ascii="Arial" w:hAnsi="Arial" w:cs="Arial"/>
          <w:b/>
          <w:bCs/>
        </w:rPr>
      </w:pPr>
    </w:p>
    <w:p w:rsidR="00EA74BA" w:rsidRPr="008F384B" w:rsidRDefault="00EA74BA" w:rsidP="00EA74BA">
      <w:pPr>
        <w:ind w:left="1080"/>
        <w:rPr>
          <w:rFonts w:ascii="Arial" w:hAnsi="Arial" w:cs="Arial"/>
          <w:b/>
          <w:bCs/>
        </w:rPr>
      </w:pPr>
    </w:p>
    <w:p w:rsidR="00EA74BA" w:rsidRPr="008F384B" w:rsidRDefault="00EA74BA" w:rsidP="00EA74BA">
      <w:pPr>
        <w:ind w:left="1080"/>
        <w:rPr>
          <w:rFonts w:ascii="Arial" w:hAnsi="Arial" w:cs="Arial"/>
          <w:b/>
          <w:bCs/>
        </w:rPr>
      </w:pPr>
    </w:p>
    <w:p w:rsidR="00DE5058" w:rsidRPr="00DE5058" w:rsidRDefault="00DE5058" w:rsidP="00DE5058">
      <w:pPr>
        <w:widowControl/>
        <w:rPr>
          <w:rFonts w:ascii="Arial" w:hAnsi="Arial" w:cs="Arial"/>
          <w:color w:val="auto"/>
          <w:sz w:val="28"/>
          <w:szCs w:val="28"/>
        </w:rPr>
      </w:pPr>
    </w:p>
    <w:p w:rsidR="00EA74BA" w:rsidRDefault="00EA74BA" w:rsidP="00DE5058">
      <w:pPr>
        <w:widowControl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EA74BA" w:rsidRDefault="00EA74BA" w:rsidP="00DE5058">
      <w:pPr>
        <w:widowControl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87273A" w:rsidRPr="00446D35" w:rsidRDefault="00602DED" w:rsidP="00DE5058">
      <w:pPr>
        <w:widowControl/>
        <w:jc w:val="center"/>
        <w:rPr>
          <w:rFonts w:ascii="Arial" w:hAnsi="Arial" w:cs="Arial"/>
          <w:b/>
          <w:sz w:val="28"/>
          <w:szCs w:val="28"/>
        </w:rPr>
      </w:pPr>
      <w:r w:rsidRPr="00446D35">
        <w:rPr>
          <w:rFonts w:ascii="Arial" w:hAnsi="Arial" w:cs="Arial"/>
          <w:b/>
          <w:bCs/>
          <w:sz w:val="28"/>
          <w:szCs w:val="28"/>
          <w:lang w:eastAsia="ru-RU"/>
        </w:rPr>
        <w:t>3. Форма атестації здобувачів вищої освіти</w:t>
      </w:r>
    </w:p>
    <w:p w:rsidR="00CB659A" w:rsidRDefault="00CB659A" w:rsidP="00770CFB">
      <w:pPr>
        <w:jc w:val="both"/>
        <w:rPr>
          <w:rFonts w:ascii="Arial" w:hAnsi="Arial" w:cs="Arial"/>
          <w:b/>
        </w:rPr>
      </w:pPr>
    </w:p>
    <w:p w:rsidR="00EA74BA" w:rsidRPr="00687C6D" w:rsidRDefault="00EA74BA" w:rsidP="00EA74BA">
      <w:pPr>
        <w:ind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687C6D">
        <w:rPr>
          <w:rFonts w:ascii="Arial" w:hAnsi="Arial" w:cs="Arial"/>
          <w:color w:val="auto"/>
          <w:sz w:val="28"/>
          <w:szCs w:val="28"/>
        </w:rPr>
        <w:t xml:space="preserve">Атестація випускників освітньо-професійної програми спеціальності </w:t>
      </w:r>
      <w:r>
        <w:rPr>
          <w:rFonts w:ascii="Arial" w:hAnsi="Arial" w:cs="Arial"/>
          <w:color w:val="auto"/>
          <w:sz w:val="28"/>
          <w:szCs w:val="28"/>
        </w:rPr>
        <w:t>Н6</w:t>
      </w:r>
      <w:r w:rsidRPr="00687C6D">
        <w:rPr>
          <w:rFonts w:ascii="Arial" w:hAnsi="Arial" w:cs="Arial"/>
          <w:color w:val="auto"/>
          <w:sz w:val="28"/>
          <w:szCs w:val="28"/>
        </w:rPr>
        <w:t xml:space="preserve"> «Ветеринарна медицина» проводиться у формі єдиного дер</w:t>
      </w:r>
      <w:r>
        <w:rPr>
          <w:rFonts w:ascii="Arial" w:hAnsi="Arial" w:cs="Arial"/>
          <w:color w:val="auto"/>
          <w:sz w:val="28"/>
          <w:szCs w:val="28"/>
        </w:rPr>
        <w:t xml:space="preserve">жавного кваліфікаційного іспиту та завершується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видачею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документу встановленого зразка про присудження йому ступеня магістра із кваліфікацією: лікар ветеринарної медицини.</w:t>
      </w:r>
    </w:p>
    <w:p w:rsidR="00EA74BA" w:rsidRDefault="00EA74BA" w:rsidP="00EA74BA">
      <w:pPr>
        <w:rPr>
          <w:rFonts w:ascii="Arial" w:hAnsi="Arial" w:cs="Arial"/>
          <w:b/>
          <w:sz w:val="20"/>
          <w:szCs w:val="20"/>
        </w:rPr>
      </w:pPr>
    </w:p>
    <w:p w:rsidR="00EA74BA" w:rsidRDefault="00EA74BA" w:rsidP="00EA74BA">
      <w:pPr>
        <w:rPr>
          <w:rFonts w:ascii="Arial" w:hAnsi="Arial" w:cs="Arial"/>
          <w:b/>
          <w:sz w:val="20"/>
          <w:szCs w:val="20"/>
        </w:rPr>
      </w:pPr>
    </w:p>
    <w:p w:rsidR="00E5532C" w:rsidRPr="00101F8B" w:rsidRDefault="00E5532C" w:rsidP="00770CFB">
      <w:pPr>
        <w:jc w:val="both"/>
        <w:rPr>
          <w:rFonts w:ascii="Arial" w:hAnsi="Arial" w:cs="Arial"/>
          <w:b/>
        </w:rPr>
        <w:sectPr w:rsidR="00E5532C" w:rsidRPr="00101F8B" w:rsidSect="00BB050B">
          <w:headerReference w:type="even" r:id="rId11"/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A74BA" w:rsidRPr="008F384B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8F384B">
        <w:rPr>
          <w:rFonts w:ascii="Arial" w:hAnsi="Arial" w:cs="Arial"/>
          <w:color w:val="000000"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8F384B">
        <w:rPr>
          <w:rFonts w:ascii="Arial" w:hAnsi="Arial" w:cs="Arial"/>
          <w:color w:val="000000"/>
          <w:sz w:val="28"/>
          <w:szCs w:val="28"/>
        </w:rPr>
        <w:t>компетентностей</w:t>
      </w:r>
      <w:proofErr w:type="spellEnd"/>
    </w:p>
    <w:p w:rsidR="00EA74BA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8F384B">
        <w:rPr>
          <w:rFonts w:ascii="Arial" w:hAnsi="Arial" w:cs="Arial"/>
          <w:color w:val="000000"/>
          <w:sz w:val="28"/>
          <w:szCs w:val="28"/>
        </w:rPr>
        <w:t xml:space="preserve"> компонентам освітньо-професійної  програми «Ветеринарна медицина»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800"/>
        <w:gridCol w:w="800"/>
        <w:gridCol w:w="800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7"/>
      </w:tblGrid>
      <w:tr w:rsidR="00EA74BA" w:rsidRPr="00473540" w:rsidTr="000E213B">
        <w:trPr>
          <w:trHeight w:val="127"/>
        </w:trPr>
        <w:tc>
          <w:tcPr>
            <w:tcW w:w="32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D3B4E">
              <w:rPr>
                <w:rFonts w:ascii="Arial" w:hAnsi="Arial" w:cs="Arial"/>
                <w:color w:val="000000"/>
              </w:rPr>
              <w:t>ОК 1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ОК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354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ОК 3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ОК 4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ind w:right="-1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ОК 5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>ОК 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>ОК 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>ОК 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27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277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05541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17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ЗК1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ЗК2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ЗК3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ЗК4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ЗК5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ЗК6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ЗК7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ЗК8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ЗК9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ЗК10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ЗК11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rPr>
          <w:trHeight w:val="227"/>
        </w:trPr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ЗК12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D3B4E">
              <w:rPr>
                <w:rFonts w:ascii="Arial" w:hAnsi="Arial" w:cs="Arial"/>
                <w:lang w:eastAsia="ru-RU"/>
              </w:rPr>
              <w:t>СК1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СК2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3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4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5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rPr>
          <w:trHeight w:val="222"/>
        </w:trPr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6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7</w:t>
            </w:r>
          </w:p>
        </w:tc>
        <w:tc>
          <w:tcPr>
            <w:tcW w:w="275" w:type="pct"/>
            <w:vAlign w:val="center"/>
          </w:tcPr>
          <w:p w:rsidR="00EA74BA" w:rsidRPr="00C87817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8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9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10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11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12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13</w:t>
            </w: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14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15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16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17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rPr>
          <w:trHeight w:val="182"/>
        </w:trPr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18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19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4735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540">
              <w:rPr>
                <w:rFonts w:ascii="Arial" w:hAnsi="Arial" w:cs="Arial"/>
                <w:b/>
                <w:sz w:val="20"/>
                <w:szCs w:val="20"/>
              </w:rPr>
              <w:t>СК 20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473540" w:rsidTr="000E213B">
        <w:tc>
          <w:tcPr>
            <w:tcW w:w="32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СК 21</w:t>
            </w: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EA74BA" w:rsidRDefault="00EA74BA" w:rsidP="00EA74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51"/>
      </w:tblGrid>
      <w:tr w:rsidR="00EA74BA" w:rsidRPr="001C72D2" w:rsidTr="000E213B">
        <w:trPr>
          <w:trHeight w:val="340"/>
        </w:trPr>
        <w:tc>
          <w:tcPr>
            <w:tcW w:w="30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ОК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ОК 2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ОК 2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261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261" w:type="pct"/>
          </w:tcPr>
          <w:p w:rsidR="00EA74BA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ОК</w:t>
            </w:r>
          </w:p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261" w:type="pct"/>
          </w:tcPr>
          <w:p w:rsidR="00EA74BA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</w:p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258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35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ЗК2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58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ЗК3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FD1CAF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</w:rPr>
            </w:pPr>
          </w:p>
        </w:tc>
        <w:tc>
          <w:tcPr>
            <w:tcW w:w="258" w:type="pct"/>
          </w:tcPr>
          <w:p w:rsidR="00EA74BA" w:rsidRPr="008F1C29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  <w:lang w:val="ru-RU"/>
              </w:rPr>
            </w:pPr>
            <w:r>
              <w:rPr>
                <w:rStyle w:val="31"/>
                <w:rFonts w:ascii="Arial" w:hAnsi="Arial" w:cs="Arial"/>
                <w:b w:val="0"/>
                <w:lang w:val="ru-RU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ЗК4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FD1CAF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</w:rPr>
            </w:pPr>
          </w:p>
        </w:tc>
        <w:tc>
          <w:tcPr>
            <w:tcW w:w="258" w:type="pct"/>
          </w:tcPr>
          <w:p w:rsidR="00EA74BA" w:rsidRPr="008F1C29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  <w:lang w:val="ru-RU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ЗК5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FD1CAF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</w:rPr>
            </w:pPr>
          </w:p>
        </w:tc>
        <w:tc>
          <w:tcPr>
            <w:tcW w:w="258" w:type="pct"/>
          </w:tcPr>
          <w:p w:rsidR="00EA74BA" w:rsidRPr="00FD1CAF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ЗК6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FD1CAF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</w:rPr>
            </w:pPr>
          </w:p>
        </w:tc>
        <w:tc>
          <w:tcPr>
            <w:tcW w:w="258" w:type="pct"/>
          </w:tcPr>
          <w:p w:rsidR="00EA74BA" w:rsidRPr="00FD1CAF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 w:val="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ЗК7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565AE"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258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565AE"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ЗК8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565AE"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ЗК9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565AE"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258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565AE"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ЗК10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ЗК11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" w:type="pct"/>
          </w:tcPr>
          <w:p w:rsidR="00EA74BA" w:rsidRPr="006565AE" w:rsidRDefault="00EA74BA" w:rsidP="000E213B">
            <w:pPr>
              <w:keepNext/>
              <w:keepLines/>
              <w:tabs>
                <w:tab w:val="left" w:pos="1896"/>
              </w:tabs>
              <w:jc w:val="center"/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565AE">
              <w:rPr>
                <w:rStyle w:val="31"/>
                <w:rFonts w:ascii="Arial" w:hAnsi="Arial" w:cs="Arial"/>
                <w:bCs/>
                <w:sz w:val="20"/>
                <w:szCs w:val="20"/>
                <w:lang w:val="ru-RU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ЗК12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D3B4E">
              <w:rPr>
                <w:rFonts w:ascii="Arial" w:hAnsi="Arial" w:cs="Arial"/>
                <w:lang w:eastAsia="ru-RU"/>
              </w:rPr>
              <w:t>СК1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СК2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3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4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5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6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7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8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9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D63FD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10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11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12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13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14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15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16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17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18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19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20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305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СК 21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8F1C29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261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" w:type="pct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EA74BA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A74BA" w:rsidRPr="008F384B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tbl>
      <w:tblPr>
        <w:tblW w:w="3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761"/>
        <w:gridCol w:w="761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56"/>
      </w:tblGrid>
      <w:tr w:rsidR="00EA74BA" w:rsidRPr="001C72D2" w:rsidTr="000E213B">
        <w:trPr>
          <w:trHeight w:val="340"/>
        </w:trPr>
        <w:tc>
          <w:tcPr>
            <w:tcW w:w="41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ОК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37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38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39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41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42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43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44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46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НП</w:t>
            </w:r>
          </w:p>
        </w:tc>
        <w:tc>
          <w:tcPr>
            <w:tcW w:w="35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ВП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ЗК2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ЗК3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ЗК4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ЗК5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ЗК6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ЗК7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ЗК8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ЗК9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ЗК10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ЗК11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ЗК12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D3B4E">
              <w:rPr>
                <w:rFonts w:ascii="Arial" w:hAnsi="Arial" w:cs="Arial"/>
                <w:lang w:eastAsia="ru-RU"/>
              </w:rPr>
              <w:t>СК1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СК2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3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4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5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6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7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8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9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10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11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12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13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14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15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16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17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18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19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2D2">
              <w:rPr>
                <w:rFonts w:ascii="Arial" w:hAnsi="Arial" w:cs="Arial"/>
                <w:b/>
                <w:sz w:val="20"/>
                <w:szCs w:val="20"/>
              </w:rPr>
              <w:t>СК 20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B37350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</w:p>
        </w:tc>
      </w:tr>
      <w:tr w:rsidR="00EA74BA" w:rsidRPr="001C72D2" w:rsidTr="000E213B">
        <w:tc>
          <w:tcPr>
            <w:tcW w:w="413" w:type="pct"/>
            <w:vAlign w:val="center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СК 21</w:t>
            </w: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Align w:val="center"/>
          </w:tcPr>
          <w:p w:rsidR="00EA74BA" w:rsidRPr="001C72D2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EA74BA" w:rsidRPr="000D3B4E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EA74BA" w:rsidRPr="008F384B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A74BA" w:rsidRPr="008F384B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A74BA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8F384B">
        <w:rPr>
          <w:rFonts w:ascii="Arial" w:hAnsi="Arial" w:cs="Arial"/>
          <w:color w:val="000000"/>
          <w:sz w:val="28"/>
          <w:szCs w:val="28"/>
        </w:rPr>
        <w:t>5. Матриця забезпечення програмних результатів навчання (ПРН) відповідними компонентами освітньо-професійної  програми «Ветеринарна медицина»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805"/>
        <w:gridCol w:w="809"/>
        <w:gridCol w:w="809"/>
        <w:gridCol w:w="804"/>
        <w:gridCol w:w="807"/>
        <w:gridCol w:w="812"/>
        <w:gridCol w:w="818"/>
        <w:gridCol w:w="824"/>
        <w:gridCol w:w="807"/>
        <w:gridCol w:w="853"/>
        <w:gridCol w:w="807"/>
        <w:gridCol w:w="833"/>
        <w:gridCol w:w="818"/>
        <w:gridCol w:w="734"/>
        <w:gridCol w:w="986"/>
        <w:gridCol w:w="986"/>
      </w:tblGrid>
      <w:tr w:rsidR="00EA74BA" w:rsidRPr="00E16661" w:rsidTr="000E213B">
        <w:trPr>
          <w:cantSplit/>
          <w:trHeight w:val="949"/>
        </w:trPr>
        <w:tc>
          <w:tcPr>
            <w:tcW w:w="3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A8241C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  <w:color w:val="000000"/>
              </w:rPr>
              <w:t>ОК 1</w:t>
            </w:r>
          </w:p>
        </w:tc>
        <w:tc>
          <w:tcPr>
            <w:tcW w:w="280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>ОК 2</w:t>
            </w:r>
          </w:p>
        </w:tc>
        <w:tc>
          <w:tcPr>
            <w:tcW w:w="280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>ОК 3</w:t>
            </w:r>
          </w:p>
        </w:tc>
        <w:tc>
          <w:tcPr>
            <w:tcW w:w="278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>ОК 4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>ОК 5</w:t>
            </w:r>
          </w:p>
        </w:tc>
        <w:tc>
          <w:tcPr>
            <w:tcW w:w="281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83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285" w:type="pct"/>
            <w:vAlign w:val="center"/>
          </w:tcPr>
          <w:p w:rsidR="00EA74BA" w:rsidRPr="00A8241C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</w:rPr>
              <w:t>ОК 8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95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288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283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254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341" w:type="pct"/>
            <w:vAlign w:val="center"/>
          </w:tcPr>
          <w:p w:rsidR="00EA74BA" w:rsidRPr="00A8241C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</w:rPr>
              <w:t>ОК 15</w:t>
            </w:r>
          </w:p>
        </w:tc>
        <w:tc>
          <w:tcPr>
            <w:tcW w:w="341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16</w:t>
            </w:r>
          </w:p>
        </w:tc>
      </w:tr>
      <w:tr w:rsidR="00EA74BA" w:rsidRPr="00B43376" w:rsidTr="000E213B">
        <w:trPr>
          <w:trHeight w:val="24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2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ПРН2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1F2BC6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74BA" w:rsidRPr="00B43376" w:rsidTr="000E213B">
        <w:trPr>
          <w:trHeight w:val="15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ПРН3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A74BA" w:rsidRPr="00B43376" w:rsidTr="000E213B">
        <w:trPr>
          <w:trHeight w:val="23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ПРН4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1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ПРН5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3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ПРН6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64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ПРН7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A74BA" w:rsidRPr="00B43376" w:rsidTr="000E213B">
        <w:trPr>
          <w:trHeight w:val="331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ПРН8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ПРН9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5" w:type="pct"/>
            <w:vAlign w:val="center"/>
          </w:tcPr>
          <w:p w:rsidR="00EA74BA" w:rsidRPr="001F2BC6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74BA" w:rsidRPr="00B43376" w:rsidTr="000E213B">
        <w:trPr>
          <w:trHeight w:val="352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ПРН10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61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</w:tr>
      <w:tr w:rsidR="00EA74BA" w:rsidRPr="00B43376" w:rsidTr="000E213B">
        <w:trPr>
          <w:trHeight w:val="32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ПРН12</w:t>
            </w: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4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ПРН13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4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ПРН14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4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ПРН15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48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ПРН 20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B43376" w:rsidTr="000E213B">
        <w:trPr>
          <w:trHeight w:val="351"/>
        </w:trPr>
        <w:tc>
          <w:tcPr>
            <w:tcW w:w="395" w:type="pct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ПРН 21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74BA" w:rsidRDefault="00EA74BA" w:rsidP="00EA74BA">
      <w:pPr>
        <w:pStyle w:val="32"/>
        <w:keepNext/>
        <w:keepLines/>
        <w:shd w:val="clear" w:color="auto" w:fill="auto"/>
        <w:tabs>
          <w:tab w:val="left" w:pos="2100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805"/>
        <w:gridCol w:w="809"/>
        <w:gridCol w:w="809"/>
        <w:gridCol w:w="804"/>
        <w:gridCol w:w="807"/>
        <w:gridCol w:w="812"/>
        <w:gridCol w:w="818"/>
        <w:gridCol w:w="824"/>
        <w:gridCol w:w="807"/>
        <w:gridCol w:w="853"/>
        <w:gridCol w:w="807"/>
        <w:gridCol w:w="833"/>
        <w:gridCol w:w="818"/>
        <w:gridCol w:w="734"/>
        <w:gridCol w:w="986"/>
        <w:gridCol w:w="986"/>
      </w:tblGrid>
      <w:tr w:rsidR="00EA74BA" w:rsidRPr="00A8241C" w:rsidTr="000E213B">
        <w:trPr>
          <w:cantSplit/>
          <w:trHeight w:val="949"/>
        </w:trPr>
        <w:tc>
          <w:tcPr>
            <w:tcW w:w="3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2D2E4A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  <w:color w:val="000000"/>
              </w:rPr>
              <w:t>ОК 1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80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280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278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279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281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283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285" w:type="pct"/>
            <w:vAlign w:val="center"/>
          </w:tcPr>
          <w:p w:rsidR="00EA74BA" w:rsidRPr="00A8241C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295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27</w:t>
            </w:r>
          </w:p>
        </w:tc>
        <w:tc>
          <w:tcPr>
            <w:tcW w:w="288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283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29</w:t>
            </w:r>
          </w:p>
        </w:tc>
        <w:tc>
          <w:tcPr>
            <w:tcW w:w="254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341" w:type="pct"/>
            <w:vAlign w:val="center"/>
          </w:tcPr>
          <w:p w:rsidR="00EA74BA" w:rsidRPr="00A8241C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31</w:t>
            </w:r>
          </w:p>
        </w:tc>
        <w:tc>
          <w:tcPr>
            <w:tcW w:w="341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32</w:t>
            </w:r>
          </w:p>
        </w:tc>
      </w:tr>
      <w:tr w:rsidR="00EA74BA" w:rsidRPr="008A3667" w:rsidTr="000E213B">
        <w:trPr>
          <w:trHeight w:val="24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E16661" w:rsidTr="000E213B">
        <w:trPr>
          <w:trHeight w:val="32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ПРН2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EA74BA" w:rsidRPr="008A3667" w:rsidTr="000E213B">
        <w:trPr>
          <w:trHeight w:val="15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ПРН3</w:t>
            </w:r>
          </w:p>
        </w:tc>
        <w:tc>
          <w:tcPr>
            <w:tcW w:w="27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A74BA" w:rsidRPr="008A3667" w:rsidTr="000E213B">
        <w:trPr>
          <w:trHeight w:val="23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ПРН4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1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ПРН5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A74BA" w:rsidRPr="008A3667" w:rsidTr="000E213B">
        <w:trPr>
          <w:trHeight w:val="33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ПРН6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64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ПРН7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E688C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31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ПРН8</w:t>
            </w: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E16661" w:rsidTr="000E213B">
        <w:trPr>
          <w:trHeight w:val="35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ПРН9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74BA" w:rsidRPr="008A3667" w:rsidTr="000E213B">
        <w:trPr>
          <w:trHeight w:val="352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ПРН10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61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2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ПРН12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4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ПРН13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4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ПРН14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4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ПРН15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48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6A3236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6A3236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ПРН 20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ПРН 21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74BA" w:rsidRDefault="00EA74BA" w:rsidP="00EA74BA">
      <w:pPr>
        <w:pStyle w:val="32"/>
        <w:keepNext/>
        <w:keepLines/>
        <w:shd w:val="clear" w:color="auto" w:fill="auto"/>
        <w:tabs>
          <w:tab w:val="left" w:pos="2100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805"/>
        <w:gridCol w:w="809"/>
        <w:gridCol w:w="809"/>
        <w:gridCol w:w="804"/>
        <w:gridCol w:w="807"/>
        <w:gridCol w:w="812"/>
        <w:gridCol w:w="818"/>
        <w:gridCol w:w="824"/>
        <w:gridCol w:w="807"/>
        <w:gridCol w:w="853"/>
        <w:gridCol w:w="807"/>
        <w:gridCol w:w="833"/>
        <w:gridCol w:w="818"/>
        <w:gridCol w:w="734"/>
        <w:gridCol w:w="986"/>
        <w:gridCol w:w="986"/>
      </w:tblGrid>
      <w:tr w:rsidR="00EA74BA" w:rsidRPr="00A8241C" w:rsidTr="000E213B">
        <w:trPr>
          <w:cantSplit/>
          <w:trHeight w:val="949"/>
        </w:trPr>
        <w:tc>
          <w:tcPr>
            <w:tcW w:w="3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2D2E4A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  <w:color w:val="000000"/>
              </w:rPr>
              <w:t xml:space="preserve">ОК </w:t>
            </w: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80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280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>ОК 3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78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79" w:type="pct"/>
            <w:vAlign w:val="center"/>
          </w:tcPr>
          <w:p w:rsidR="00EA74BA" w:rsidRPr="002D2E4A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37</w:t>
            </w:r>
          </w:p>
        </w:tc>
        <w:tc>
          <w:tcPr>
            <w:tcW w:w="281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38</w:t>
            </w:r>
          </w:p>
        </w:tc>
        <w:tc>
          <w:tcPr>
            <w:tcW w:w="283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285" w:type="pct"/>
            <w:vAlign w:val="center"/>
          </w:tcPr>
          <w:p w:rsidR="00EA74BA" w:rsidRPr="00A8241C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241C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41</w:t>
            </w:r>
          </w:p>
        </w:tc>
        <w:tc>
          <w:tcPr>
            <w:tcW w:w="295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42</w:t>
            </w:r>
          </w:p>
        </w:tc>
        <w:tc>
          <w:tcPr>
            <w:tcW w:w="279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43</w:t>
            </w:r>
          </w:p>
        </w:tc>
        <w:tc>
          <w:tcPr>
            <w:tcW w:w="288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44</w:t>
            </w:r>
          </w:p>
        </w:tc>
        <w:tc>
          <w:tcPr>
            <w:tcW w:w="283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254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lang w:val="ru-RU"/>
              </w:rPr>
            </w:pPr>
            <w:r w:rsidRPr="00A8241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ОК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>46</w:t>
            </w:r>
          </w:p>
        </w:tc>
        <w:tc>
          <w:tcPr>
            <w:tcW w:w="341" w:type="pct"/>
            <w:vAlign w:val="center"/>
          </w:tcPr>
          <w:p w:rsidR="00EA74BA" w:rsidRPr="006A3236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НП</w:t>
            </w:r>
          </w:p>
        </w:tc>
        <w:tc>
          <w:tcPr>
            <w:tcW w:w="341" w:type="pct"/>
            <w:vAlign w:val="center"/>
          </w:tcPr>
          <w:p w:rsidR="00EA74BA" w:rsidRPr="00A8241C" w:rsidRDefault="00EA74BA" w:rsidP="000E213B">
            <w:pPr>
              <w:ind w:left="113" w:right="11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ВП</w:t>
            </w:r>
          </w:p>
        </w:tc>
      </w:tr>
      <w:tr w:rsidR="00EA74BA" w:rsidRPr="008A3667" w:rsidTr="000E213B">
        <w:trPr>
          <w:trHeight w:val="24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E16661" w:rsidTr="000E213B">
        <w:trPr>
          <w:trHeight w:val="32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ПРН2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9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74BA" w:rsidRPr="008A3667" w:rsidTr="000E213B">
        <w:trPr>
          <w:trHeight w:val="15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ПРН3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23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ПРН4</w:t>
            </w:r>
          </w:p>
        </w:tc>
        <w:tc>
          <w:tcPr>
            <w:tcW w:w="27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1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ПРН5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3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ПРН6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E688C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E688C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FE661B" w:rsidRDefault="00EA74BA" w:rsidP="000E21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64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ПРН7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31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ПРН8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E16661" w:rsidTr="000E213B">
        <w:trPr>
          <w:trHeight w:val="355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ПРН9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5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74BA" w:rsidRPr="008A3667" w:rsidTr="000E213B">
        <w:trPr>
          <w:trHeight w:val="352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ПРН10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</w:tr>
      <w:tr w:rsidR="00EA74BA" w:rsidRPr="008A3667" w:rsidTr="000E213B">
        <w:trPr>
          <w:trHeight w:val="361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2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ПРН12</w:t>
            </w:r>
          </w:p>
        </w:tc>
        <w:tc>
          <w:tcPr>
            <w:tcW w:w="278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AA3D35" w:rsidRDefault="00EA74BA" w:rsidP="000E213B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6A3236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4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ПРН13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E16661" w:rsidRDefault="00EA74BA" w:rsidP="000E2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49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ПРН14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46"/>
        </w:trPr>
        <w:tc>
          <w:tcPr>
            <w:tcW w:w="395" w:type="pct"/>
            <w:vAlign w:val="center"/>
          </w:tcPr>
          <w:p w:rsidR="00EA74BA" w:rsidRPr="00526040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040">
              <w:rPr>
                <w:rFonts w:ascii="Arial" w:hAnsi="Arial" w:cs="Arial"/>
                <w:b/>
                <w:sz w:val="20"/>
                <w:szCs w:val="20"/>
              </w:rPr>
              <w:t>ПРН15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48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 w:rsidRPr="007E2285">
              <w:rPr>
                <w:rFonts w:ascii="Arial" w:hAnsi="Arial" w:cs="Arial"/>
                <w:b/>
                <w:sz w:val="20"/>
                <w:szCs w:val="20"/>
              </w:rPr>
              <w:t>ПРН1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9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Default="00EA74BA" w:rsidP="000E21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ПРН 20</w:t>
            </w:r>
          </w:p>
        </w:tc>
        <w:tc>
          <w:tcPr>
            <w:tcW w:w="278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1" w:type="pct"/>
            <w:vAlign w:val="center"/>
          </w:tcPr>
          <w:p w:rsidR="00EA74BA" w:rsidRPr="00FE661B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</w:tr>
      <w:tr w:rsidR="00EA74BA" w:rsidRPr="008A3667" w:rsidTr="000E213B">
        <w:trPr>
          <w:trHeight w:val="351"/>
        </w:trPr>
        <w:tc>
          <w:tcPr>
            <w:tcW w:w="395" w:type="pct"/>
          </w:tcPr>
          <w:p w:rsidR="00EA74BA" w:rsidRPr="00A8241C" w:rsidRDefault="00EA74BA" w:rsidP="000E21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ПРН 21</w:t>
            </w: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EA74BA" w:rsidRPr="008A3667" w:rsidRDefault="00EA74BA" w:rsidP="000E213B">
            <w:pPr>
              <w:pStyle w:val="32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74BA" w:rsidRDefault="00EA74BA" w:rsidP="00E32282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A74BA" w:rsidRPr="00446D35" w:rsidRDefault="00EA74BA" w:rsidP="00EA74BA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B659A" w:rsidRPr="00101F8B" w:rsidRDefault="00CB659A" w:rsidP="00773E9C">
      <w:pPr>
        <w:rPr>
          <w:rFonts w:ascii="Arial" w:hAnsi="Arial" w:cs="Arial"/>
          <w:sz w:val="2"/>
          <w:szCs w:val="2"/>
        </w:rPr>
      </w:pPr>
    </w:p>
    <w:p w:rsidR="00CB659A" w:rsidRPr="00101F8B" w:rsidRDefault="00CB659A" w:rsidP="00773E9C">
      <w:pPr>
        <w:rPr>
          <w:rFonts w:ascii="Arial" w:hAnsi="Arial" w:cs="Arial"/>
          <w:sz w:val="2"/>
          <w:szCs w:val="2"/>
        </w:rPr>
      </w:pPr>
      <w:r w:rsidRPr="00101F8B">
        <w:rPr>
          <w:rFonts w:ascii="Arial" w:hAnsi="Arial" w:cs="Arial"/>
          <w:sz w:val="2"/>
          <w:szCs w:val="2"/>
        </w:rPr>
        <w:t>П</w:t>
      </w:r>
    </w:p>
    <w:p w:rsidR="00CB659A" w:rsidRPr="00101F8B" w:rsidRDefault="00CB659A" w:rsidP="00773E9C">
      <w:pPr>
        <w:rPr>
          <w:rFonts w:ascii="Arial" w:hAnsi="Arial" w:cs="Arial"/>
          <w:sz w:val="2"/>
          <w:szCs w:val="2"/>
        </w:rPr>
      </w:pPr>
    </w:p>
    <w:p w:rsidR="00CB659A" w:rsidRPr="00101F8B" w:rsidRDefault="00CB659A" w:rsidP="00773E9C">
      <w:pPr>
        <w:rPr>
          <w:rFonts w:ascii="Arial" w:hAnsi="Arial" w:cs="Arial"/>
          <w:sz w:val="2"/>
          <w:szCs w:val="2"/>
        </w:rPr>
      </w:pPr>
    </w:p>
    <w:p w:rsidR="00CB659A" w:rsidRPr="00101F8B" w:rsidRDefault="00CB659A" w:rsidP="00773E9C">
      <w:pPr>
        <w:rPr>
          <w:rFonts w:ascii="Arial" w:hAnsi="Arial" w:cs="Arial"/>
          <w:sz w:val="2"/>
          <w:szCs w:val="2"/>
        </w:rPr>
      </w:pPr>
    </w:p>
    <w:p w:rsidR="00737334" w:rsidRPr="00A5086A" w:rsidRDefault="00A24604" w:rsidP="00A5086A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b/>
          <w:color w:val="auto"/>
          <w:sz w:val="28"/>
          <w:szCs w:val="28"/>
        </w:rPr>
      </w:pPr>
      <w:bookmarkStart w:id="4" w:name="bookmark10"/>
      <w:r w:rsidRPr="00101F8B">
        <w:rPr>
          <w:rFonts w:ascii="Arial" w:hAnsi="Arial" w:cs="Arial"/>
          <w:sz w:val="28"/>
          <w:szCs w:val="28"/>
        </w:rPr>
        <w:br w:type="page"/>
      </w:r>
      <w:r w:rsidR="00CB659A" w:rsidRPr="00E32282">
        <w:rPr>
          <w:rFonts w:ascii="Arial" w:hAnsi="Arial" w:cs="Arial"/>
          <w:sz w:val="28"/>
          <w:szCs w:val="28"/>
        </w:rPr>
        <w:lastRenderedPageBreak/>
        <w:t>5</w:t>
      </w:r>
      <w:r w:rsidR="00CB659A" w:rsidRPr="00A5086A">
        <w:rPr>
          <w:rFonts w:ascii="Arial" w:hAnsi="Arial" w:cs="Arial"/>
          <w:b/>
          <w:color w:val="auto"/>
          <w:sz w:val="28"/>
          <w:szCs w:val="28"/>
        </w:rPr>
        <w:t xml:space="preserve">. </w:t>
      </w:r>
      <w:bookmarkStart w:id="5" w:name="_Hlk189646601"/>
      <w:bookmarkEnd w:id="4"/>
      <w:r w:rsidR="0091367B" w:rsidRPr="00A5086A">
        <w:rPr>
          <w:rFonts w:ascii="Arial" w:hAnsi="Arial" w:cs="Arial"/>
          <w:b/>
          <w:color w:val="auto"/>
          <w:sz w:val="28"/>
          <w:szCs w:val="28"/>
        </w:rPr>
        <w:t>ЛИСТ ОБЛІКУ ЗМІН ТА ОНОВЛЕННЯ ОСВІТНЬО</w:t>
      </w:r>
      <w:r w:rsidR="00A5086A">
        <w:rPr>
          <w:rFonts w:ascii="Arial" w:hAnsi="Arial" w:cs="Arial"/>
          <w:b/>
          <w:color w:val="auto"/>
          <w:sz w:val="28"/>
          <w:szCs w:val="28"/>
        </w:rPr>
        <w:t>Ї ПРОГРАМИ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743"/>
        <w:gridCol w:w="2753"/>
        <w:gridCol w:w="2597"/>
      </w:tblGrid>
      <w:tr w:rsidR="00EC3758" w:rsidRPr="00A5086A" w:rsidTr="00A5086A">
        <w:trPr>
          <w:trHeight w:val="612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Предмет змін</w:t>
            </w:r>
          </w:p>
        </w:tc>
        <w:tc>
          <w:tcPr>
            <w:tcW w:w="4743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202</w:t>
            </w:r>
            <w:r w:rsidR="00DF374A" w:rsidRPr="00A5086A">
              <w:rPr>
                <w:rFonts w:ascii="Arial" w:hAnsi="Arial" w:cs="Arial"/>
                <w:color w:val="auto"/>
                <w:sz w:val="28"/>
                <w:szCs w:val="28"/>
              </w:rPr>
              <w:t>5</w:t>
            </w: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р.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202</w:t>
            </w:r>
            <w:r w:rsidR="00DF374A" w:rsidRPr="00A5086A">
              <w:rPr>
                <w:rFonts w:ascii="Arial" w:hAnsi="Arial" w:cs="Arial"/>
                <w:color w:val="auto"/>
                <w:sz w:val="28"/>
                <w:szCs w:val="28"/>
              </w:rPr>
              <w:t>6</w:t>
            </w: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р. 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202</w:t>
            </w:r>
            <w:r w:rsidR="00DF374A" w:rsidRPr="00A5086A">
              <w:rPr>
                <w:rFonts w:ascii="Arial" w:hAnsi="Arial" w:cs="Arial"/>
                <w:color w:val="auto"/>
                <w:sz w:val="28"/>
                <w:szCs w:val="28"/>
              </w:rPr>
              <w:t>7</w:t>
            </w: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р.</w:t>
            </w:r>
          </w:p>
        </w:tc>
      </w:tr>
      <w:tr w:rsidR="00D77C7F" w:rsidRPr="00A5086A" w:rsidTr="00A5086A">
        <w:trPr>
          <w:trHeight w:val="298"/>
        </w:trPr>
        <w:tc>
          <w:tcPr>
            <w:tcW w:w="14953" w:type="dxa"/>
            <w:gridSpan w:val="4"/>
            <w:shd w:val="clear" w:color="auto" w:fill="auto"/>
            <w:vAlign w:val="center"/>
          </w:tcPr>
          <w:p w:rsidR="00D77C7F" w:rsidRPr="00A5086A" w:rsidRDefault="00D77C7F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У разі модернізації при зміни законодавства</w:t>
            </w:r>
          </w:p>
        </w:tc>
      </w:tr>
      <w:tr w:rsidR="00EC3758" w:rsidRPr="00A5086A" w:rsidTr="00A5086A">
        <w:trPr>
          <w:trHeight w:val="212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72490B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hanging="10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На вимогу Постанови КМУ від 30.08.2024 р. № 1021 «Про внесення змін до переліку галузей знань і спеціальностей, за якими здійснюється підготовка здобувачів вищої та фахової </w:t>
            </w:r>
            <w:proofErr w:type="spellStart"/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передвищої</w:t>
            </w:r>
            <w:proofErr w:type="spellEnd"/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освіти»</w:t>
            </w:r>
            <w:r w:rsidR="00B95163"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7E4B2C" w:rsidRPr="00A5086A">
              <w:rPr>
                <w:rFonts w:ascii="Arial" w:hAnsi="Arial" w:cs="Arial"/>
                <w:color w:val="auto"/>
                <w:sz w:val="28"/>
                <w:szCs w:val="28"/>
              </w:rPr>
              <w:t>змінено назви галузі</w:t>
            </w:r>
            <w:r w:rsidR="006946B4"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та</w:t>
            </w:r>
            <w:r w:rsidR="007E4B2C"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спеціальності</w:t>
            </w:r>
            <w:r w:rsidR="006946B4"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ОП</w:t>
            </w:r>
            <w:r w:rsidR="007E4B2C" w:rsidRPr="00A5086A">
              <w:rPr>
                <w:rFonts w:ascii="Arial" w:hAnsi="Arial" w:cs="Arial"/>
                <w:color w:val="auto"/>
                <w:sz w:val="28"/>
                <w:szCs w:val="28"/>
              </w:rPr>
              <w:t>.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3758" w:rsidRPr="00A5086A" w:rsidTr="00A5086A">
        <w:trPr>
          <w:trHeight w:val="298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Основний фокус освітньої програми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EA74BA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-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3758" w:rsidRPr="00A5086A" w:rsidTr="00A5086A">
        <w:trPr>
          <w:trHeight w:val="312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Компетентності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EA74BA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-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3758" w:rsidRPr="00A5086A" w:rsidTr="00A5086A">
        <w:trPr>
          <w:trHeight w:val="298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CE62C9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Зазначено</w:t>
            </w:r>
            <w:r w:rsidR="004F5A7B"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компетенції Першого дня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BA68C8" w:rsidRPr="00A5086A" w:rsidTr="00A5086A">
        <w:trPr>
          <w:trHeight w:val="298"/>
        </w:trPr>
        <w:tc>
          <w:tcPr>
            <w:tcW w:w="14953" w:type="dxa"/>
            <w:gridSpan w:val="4"/>
            <w:shd w:val="clear" w:color="auto" w:fill="auto"/>
          </w:tcPr>
          <w:p w:rsidR="00BA68C8" w:rsidRPr="00A5086A" w:rsidRDefault="00BA68C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При плановому оновленні</w:t>
            </w:r>
          </w:p>
        </w:tc>
      </w:tr>
      <w:tr w:rsidR="00EC3758" w:rsidRPr="00A5086A" w:rsidTr="00A5086A">
        <w:trPr>
          <w:trHeight w:val="298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Матриці відповідності ЗК, СК, ПРН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CE62C9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-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3758" w:rsidRPr="00A5086A" w:rsidTr="00A5086A">
        <w:trPr>
          <w:trHeight w:val="612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Характеристики інформаційного та навчально-методичного забезпечення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CE62C9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Оновлено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3758" w:rsidRPr="00A5086A" w:rsidTr="00A5086A">
        <w:trPr>
          <w:trHeight w:val="298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Структурно-логічна схема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CE62C9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-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3758" w:rsidRPr="00A5086A" w:rsidTr="00A5086A">
        <w:trPr>
          <w:trHeight w:val="599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Перелік освітніх компонентів (дисципліни, практики, курсові роботи/</w:t>
            </w:r>
            <w:proofErr w:type="spellStart"/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проєкти</w:t>
            </w:r>
            <w:proofErr w:type="spellEnd"/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, кваліфікаційні роботи)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CE62C9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 xml:space="preserve">Додано Теоретичну підготовку  базової загальновійськової підготовки обсягом 3 кредити. </w:t>
            </w: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bookmarkEnd w:id="5"/>
      <w:tr w:rsidR="00EC3758" w:rsidRPr="00A5086A" w:rsidTr="00A5086A">
        <w:trPr>
          <w:trHeight w:val="298"/>
        </w:trPr>
        <w:tc>
          <w:tcPr>
            <w:tcW w:w="4860" w:type="dxa"/>
            <w:shd w:val="clear" w:color="auto" w:fill="auto"/>
            <w:vAlign w:val="center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086A">
              <w:rPr>
                <w:rFonts w:ascii="Arial" w:hAnsi="Arial" w:cs="Arial"/>
                <w:color w:val="auto"/>
                <w:sz w:val="28"/>
                <w:szCs w:val="28"/>
              </w:rPr>
              <w:t>Інше (зазначити)</w:t>
            </w:r>
          </w:p>
        </w:tc>
        <w:tc>
          <w:tcPr>
            <w:tcW w:w="474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753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</w:tcPr>
          <w:p w:rsidR="00EC3758" w:rsidRPr="00A5086A" w:rsidRDefault="00EC3758" w:rsidP="00A5086A">
            <w:pPr>
              <w:widowControl/>
              <w:tabs>
                <w:tab w:val="left" w:pos="484"/>
                <w:tab w:val="left" w:pos="6568"/>
                <w:tab w:val="left" w:pos="6984"/>
                <w:tab w:val="left" w:pos="7884"/>
                <w:tab w:val="left" w:pos="8764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ind w:left="851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</w:tbl>
    <w:p w:rsidR="00647279" w:rsidRDefault="00647279" w:rsidP="007373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Pr="00BD7209" w:rsidRDefault="00647279" w:rsidP="00586475">
      <w:pPr>
        <w:pStyle w:val="32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86475" w:rsidRPr="00CB03E5" w:rsidRDefault="00586475" w:rsidP="00586475">
      <w:pPr>
        <w:pStyle w:val="32"/>
        <w:keepNext/>
        <w:keepLines/>
        <w:shd w:val="clear" w:color="auto" w:fill="auto"/>
        <w:tabs>
          <w:tab w:val="left" w:pos="2100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CB03E5">
        <w:rPr>
          <w:rFonts w:ascii="Arial" w:hAnsi="Arial" w:cs="Arial"/>
          <w:sz w:val="28"/>
          <w:szCs w:val="28"/>
        </w:rPr>
        <w:lastRenderedPageBreak/>
        <w:t>МІНІСТЕРСТВО ОСВІТИ І НАУКИ УКРАЇНИ</w:t>
      </w:r>
    </w:p>
    <w:p w:rsidR="00586475" w:rsidRPr="00CB03E5" w:rsidRDefault="00586475" w:rsidP="00586475">
      <w:pPr>
        <w:widowControl/>
        <w:tabs>
          <w:tab w:val="left" w:pos="484"/>
          <w:tab w:val="left" w:pos="4204"/>
        </w:tabs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B03E5">
        <w:rPr>
          <w:rFonts w:ascii="Arial" w:hAnsi="Arial" w:cs="Arial"/>
          <w:b/>
          <w:bCs/>
          <w:color w:val="auto"/>
          <w:sz w:val="28"/>
          <w:szCs w:val="28"/>
        </w:rPr>
        <w:t>НАЦІОНАЛЬНИЙ УНІВЕРСИТЕТ БІОРЕСУРСІВ І ПРИРОДОКОРИСТУВАННЯ УКРАЇНИ</w:t>
      </w:r>
    </w:p>
    <w:p w:rsidR="00586475" w:rsidRPr="00CB03E5" w:rsidRDefault="00586475" w:rsidP="00586475">
      <w:pPr>
        <w:widowControl/>
        <w:ind w:left="84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86475" w:rsidRPr="00CB03E5" w:rsidRDefault="00586475" w:rsidP="00586475">
      <w:pPr>
        <w:widowControl/>
        <w:ind w:left="84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  <w:r w:rsidRPr="00CB03E5">
        <w:rPr>
          <w:rFonts w:ascii="Arial" w:hAnsi="Arial" w:cs="Arial"/>
          <w:b/>
          <w:bCs/>
          <w:caps/>
          <w:color w:val="auto"/>
          <w:sz w:val="28"/>
          <w:szCs w:val="28"/>
        </w:rPr>
        <w:t>Факультет ветеринарної медицини</w:t>
      </w:r>
    </w:p>
    <w:p w:rsidR="00586475" w:rsidRPr="00CB03E5" w:rsidRDefault="00586475" w:rsidP="00586475">
      <w:pPr>
        <w:widowControl/>
        <w:ind w:left="84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</w:p>
    <w:p w:rsidR="00586475" w:rsidRPr="00CB03E5" w:rsidRDefault="00586475" w:rsidP="00586475">
      <w:pPr>
        <w:widowControl/>
        <w:rPr>
          <w:rFonts w:ascii="Arial" w:hAnsi="Arial" w:cs="Arial"/>
          <w:b/>
          <w:bCs/>
          <w:caps/>
          <w:color w:val="auto"/>
          <w:sz w:val="28"/>
          <w:szCs w:val="28"/>
        </w:rPr>
      </w:pPr>
    </w:p>
    <w:p w:rsidR="00586475" w:rsidRPr="00CB03E5" w:rsidRDefault="00586475" w:rsidP="00586475">
      <w:pPr>
        <w:widowControl/>
        <w:ind w:left="900"/>
        <w:rPr>
          <w:rFonts w:ascii="Arial" w:hAnsi="Arial" w:cs="Arial"/>
          <w:b/>
          <w:bCs/>
          <w:color w:val="auto"/>
          <w:sz w:val="28"/>
          <w:szCs w:val="28"/>
        </w:rPr>
      </w:pPr>
      <w:r w:rsidRPr="00CB03E5">
        <w:rPr>
          <w:rFonts w:ascii="Arial" w:hAnsi="Arial" w:cs="Arial"/>
          <w:b/>
          <w:bCs/>
          <w:color w:val="auto"/>
          <w:sz w:val="28"/>
          <w:szCs w:val="28"/>
        </w:rPr>
        <w:t>Розглянуто і схвалено                                                                                                 «ЗАТВЕРДЖУЮ»</w:t>
      </w:r>
    </w:p>
    <w:p w:rsidR="00586475" w:rsidRPr="00CB03E5" w:rsidRDefault="00586475" w:rsidP="00586475">
      <w:pPr>
        <w:widowControl/>
        <w:ind w:left="900"/>
        <w:rPr>
          <w:rFonts w:ascii="Arial" w:hAnsi="Arial" w:cs="Arial"/>
          <w:b/>
          <w:bCs/>
          <w:color w:val="auto"/>
          <w:sz w:val="28"/>
          <w:szCs w:val="28"/>
        </w:rPr>
      </w:pPr>
      <w:r w:rsidRPr="00CB03E5">
        <w:rPr>
          <w:rFonts w:ascii="Arial" w:hAnsi="Arial" w:cs="Arial"/>
          <w:b/>
          <w:bCs/>
          <w:color w:val="auto"/>
          <w:sz w:val="28"/>
          <w:szCs w:val="28"/>
        </w:rPr>
        <w:t>вченою радою НУБіП України                                                                                 Ректор НУБіП України</w:t>
      </w:r>
    </w:p>
    <w:p w:rsidR="00586475" w:rsidRPr="00CB03E5" w:rsidRDefault="00586475" w:rsidP="00586475">
      <w:pPr>
        <w:widowControl/>
        <w:ind w:left="84" w:firstLineChars="374" w:firstLine="1047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«_____» _______________ 2025</w:t>
      </w:r>
      <w:r w:rsidRPr="00CB03E5">
        <w:rPr>
          <w:rFonts w:ascii="Arial" w:hAnsi="Arial" w:cs="Arial"/>
          <w:b/>
          <w:bCs/>
          <w:color w:val="auto"/>
          <w:sz w:val="28"/>
          <w:szCs w:val="28"/>
        </w:rPr>
        <w:t xml:space="preserve"> р.                                  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___________Вадим ТКАЧУК</w:t>
      </w:r>
    </w:p>
    <w:p w:rsidR="00586475" w:rsidRPr="00926012" w:rsidRDefault="00586475" w:rsidP="00586475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</w:t>
      </w:r>
      <w:r w:rsidRPr="00CB03E5">
        <w:rPr>
          <w:rFonts w:ascii="Arial" w:hAnsi="Arial" w:cs="Arial"/>
          <w:b/>
          <w:bCs/>
          <w:color w:val="auto"/>
          <w:sz w:val="28"/>
          <w:szCs w:val="28"/>
        </w:rPr>
        <w:t xml:space="preserve">(протокол №_____)                                               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</w:t>
      </w:r>
      <w:r w:rsidRPr="00CB03E5">
        <w:rPr>
          <w:rFonts w:ascii="Arial" w:hAnsi="Arial" w:cs="Arial"/>
          <w:b/>
          <w:bCs/>
          <w:color w:val="auto"/>
          <w:sz w:val="28"/>
          <w:szCs w:val="28"/>
        </w:rPr>
        <w:t>«____» _____________</w:t>
      </w:r>
      <w:r>
        <w:rPr>
          <w:rFonts w:ascii="Arial" w:hAnsi="Arial" w:cs="Arial"/>
          <w:b/>
          <w:bCs/>
          <w:color w:val="auto"/>
          <w:sz w:val="28"/>
          <w:szCs w:val="28"/>
        </w:rPr>
        <w:t>__ 2025</w:t>
      </w:r>
      <w:r w:rsidRPr="00CB03E5">
        <w:rPr>
          <w:rFonts w:ascii="Arial" w:hAnsi="Arial" w:cs="Arial"/>
          <w:b/>
          <w:bCs/>
          <w:color w:val="auto"/>
          <w:sz w:val="28"/>
          <w:szCs w:val="28"/>
        </w:rPr>
        <w:t xml:space="preserve"> р                </w:t>
      </w:r>
    </w:p>
    <w:p w:rsidR="00586475" w:rsidRDefault="00586475" w:rsidP="00586475">
      <w:pPr>
        <w:widowControl/>
        <w:tabs>
          <w:tab w:val="left" w:pos="851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:rsidR="00586475" w:rsidRPr="00CB03E5" w:rsidRDefault="00586475" w:rsidP="00586475">
      <w:pPr>
        <w:widowControl/>
        <w:tabs>
          <w:tab w:val="left" w:pos="851"/>
        </w:tabs>
        <w:ind w:left="84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CB03E5">
        <w:rPr>
          <w:rFonts w:ascii="Arial" w:hAnsi="Arial" w:cs="Arial"/>
          <w:b/>
          <w:bCs/>
          <w:color w:val="auto"/>
          <w:sz w:val="40"/>
          <w:szCs w:val="40"/>
        </w:rPr>
        <w:t>НАВЧАЛЬНИЙ ПЛАН</w:t>
      </w:r>
    </w:p>
    <w:p w:rsidR="00586475" w:rsidRDefault="00586475" w:rsidP="00586475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підготовки здобувачів вищої світи</w:t>
      </w:r>
    </w:p>
    <w:p w:rsidR="00586475" w:rsidRPr="00CB03E5" w:rsidRDefault="00586475" w:rsidP="00586475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 xml:space="preserve"> 2025</w:t>
      </w:r>
      <w:r w:rsidRPr="00CB03E5">
        <w:rPr>
          <w:rFonts w:ascii="Arial" w:hAnsi="Arial" w:cs="Arial"/>
          <w:b/>
          <w:bCs/>
          <w:color w:val="auto"/>
          <w:sz w:val="40"/>
          <w:szCs w:val="40"/>
        </w:rPr>
        <w:t xml:space="preserve"> року вступу</w:t>
      </w:r>
    </w:p>
    <w:p w:rsidR="00586475" w:rsidRPr="00CB03E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b/>
          <w:color w:val="auto"/>
          <w:sz w:val="28"/>
          <w:szCs w:val="28"/>
        </w:rPr>
      </w:pPr>
    </w:p>
    <w:p w:rsidR="00586475" w:rsidRPr="00CB03E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Рівень вищої освіти</w:t>
      </w:r>
      <w:r w:rsidRPr="00CB03E5">
        <w:rPr>
          <w:rFonts w:ascii="Arial" w:hAnsi="Arial" w:cs="Arial"/>
          <w:color w:val="FF0000"/>
          <w:sz w:val="28"/>
          <w:szCs w:val="28"/>
        </w:rPr>
        <w:t xml:space="preserve"> </w:t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            </w:t>
      </w:r>
      <w:r w:rsidRPr="00CB03E5">
        <w:rPr>
          <w:rFonts w:ascii="Arial" w:hAnsi="Arial" w:cs="Arial"/>
          <w:color w:val="auto"/>
          <w:sz w:val="28"/>
          <w:szCs w:val="28"/>
        </w:rPr>
        <w:t xml:space="preserve">другий (магістерський) </w:t>
      </w:r>
    </w:p>
    <w:p w:rsidR="0058647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sz w:val="28"/>
          <w:szCs w:val="28"/>
          <w:lang w:val="ru-RU"/>
        </w:rPr>
      </w:pPr>
      <w:r w:rsidRPr="00CB03E5">
        <w:rPr>
          <w:rFonts w:ascii="Arial" w:hAnsi="Arial" w:cs="Arial"/>
          <w:color w:val="auto"/>
          <w:sz w:val="28"/>
          <w:szCs w:val="28"/>
        </w:rPr>
        <w:t>Галузь знань</w:t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            </w:t>
      </w:r>
      <w:r w:rsidRPr="00562332">
        <w:rPr>
          <w:rFonts w:ascii="Arial" w:hAnsi="Arial" w:cs="Arial"/>
          <w:sz w:val="28"/>
          <w:szCs w:val="28"/>
        </w:rPr>
        <w:t>Сільське, лісове, рибне господарство та</w:t>
      </w:r>
      <w:r w:rsidRPr="00562332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58647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                                     ветеринара медицина</w:t>
      </w:r>
    </w:p>
    <w:p w:rsidR="00586475" w:rsidRPr="00CB03E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Спеціальність</w:t>
      </w:r>
      <w:r w:rsidRPr="00CB03E5">
        <w:rPr>
          <w:rFonts w:ascii="Arial" w:hAnsi="Arial" w:cs="Arial"/>
          <w:color w:val="FF0000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            Н6</w:t>
      </w:r>
      <w:r w:rsidRPr="00CB03E5">
        <w:rPr>
          <w:rFonts w:ascii="Arial" w:hAnsi="Arial" w:cs="Arial"/>
          <w:color w:val="auto"/>
          <w:sz w:val="28"/>
          <w:szCs w:val="28"/>
        </w:rPr>
        <w:t xml:space="preserve"> «Ветеринарна медицина»</w:t>
      </w:r>
    </w:p>
    <w:p w:rsidR="00586475" w:rsidRPr="00CB03E5" w:rsidRDefault="00586475" w:rsidP="00586475">
      <w:pPr>
        <w:widowControl/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Освітня програма</w:t>
      </w:r>
      <w:r w:rsidRPr="00CB03E5">
        <w:rPr>
          <w:rFonts w:ascii="Arial" w:hAnsi="Arial" w:cs="Arial"/>
          <w:color w:val="auto"/>
          <w:sz w:val="28"/>
          <w:szCs w:val="28"/>
        </w:rPr>
        <w:tab/>
        <w:t xml:space="preserve">                </w:t>
      </w:r>
      <w:r>
        <w:rPr>
          <w:rFonts w:ascii="Arial" w:hAnsi="Arial" w:cs="Arial"/>
          <w:color w:val="auto"/>
          <w:sz w:val="28"/>
          <w:szCs w:val="28"/>
        </w:rPr>
        <w:t xml:space="preserve">          </w:t>
      </w:r>
      <w:r w:rsidRPr="00CB03E5">
        <w:rPr>
          <w:rFonts w:ascii="Arial" w:hAnsi="Arial" w:cs="Arial"/>
          <w:color w:val="auto"/>
          <w:sz w:val="28"/>
          <w:szCs w:val="28"/>
        </w:rPr>
        <w:t>«Ветеринарна медицина»</w:t>
      </w:r>
    </w:p>
    <w:p w:rsidR="00586475" w:rsidRPr="00CB03E5" w:rsidRDefault="00586475" w:rsidP="00586475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Орієнтація освітньої програми</w:t>
      </w:r>
      <w:r w:rsidRPr="00CB03E5">
        <w:rPr>
          <w:rFonts w:ascii="Arial" w:hAnsi="Arial" w:cs="Arial"/>
          <w:color w:val="auto"/>
          <w:sz w:val="28"/>
          <w:szCs w:val="28"/>
        </w:rPr>
        <w:tab/>
        <w:t xml:space="preserve">                   </w:t>
      </w:r>
      <w:r>
        <w:rPr>
          <w:rFonts w:ascii="Arial" w:hAnsi="Arial" w:cs="Arial"/>
          <w:color w:val="auto"/>
          <w:sz w:val="28"/>
          <w:szCs w:val="28"/>
        </w:rPr>
        <w:t xml:space="preserve">          </w:t>
      </w:r>
      <w:r w:rsidRPr="00CB03E5">
        <w:rPr>
          <w:rFonts w:ascii="Arial" w:hAnsi="Arial" w:cs="Arial"/>
          <w:color w:val="auto"/>
          <w:sz w:val="28"/>
          <w:szCs w:val="28"/>
        </w:rPr>
        <w:t xml:space="preserve"> освітньо-професійна </w:t>
      </w:r>
    </w:p>
    <w:p w:rsidR="00586475" w:rsidRPr="00CB03E5" w:rsidRDefault="00586475" w:rsidP="00586475">
      <w:pPr>
        <w:widowControl/>
        <w:tabs>
          <w:tab w:val="left" w:pos="0"/>
        </w:tabs>
        <w:ind w:left="85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Форма здобуття вищої освіти 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 xml:space="preserve">    </w:t>
      </w:r>
      <w:r w:rsidRPr="00CB03E5">
        <w:rPr>
          <w:rFonts w:ascii="Arial" w:hAnsi="Arial" w:cs="Arial"/>
          <w:color w:val="auto"/>
          <w:sz w:val="28"/>
          <w:szCs w:val="28"/>
        </w:rPr>
        <w:t xml:space="preserve"> денна</w:t>
      </w:r>
    </w:p>
    <w:p w:rsidR="00586475" w:rsidRPr="00CB03E5" w:rsidRDefault="00586475" w:rsidP="00586475">
      <w:pPr>
        <w:widowControl/>
        <w:tabs>
          <w:tab w:val="left" w:pos="7938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Термін навчання (обсяг кредитів ЄКТС)</w:t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 xml:space="preserve">           </w:t>
      </w:r>
      <w:r w:rsidRPr="00CB03E5">
        <w:rPr>
          <w:rFonts w:ascii="Arial" w:hAnsi="Arial" w:cs="Arial"/>
          <w:color w:val="auto"/>
          <w:sz w:val="28"/>
          <w:szCs w:val="28"/>
        </w:rPr>
        <w:t xml:space="preserve"> </w:t>
      </w:r>
      <w:r w:rsidR="00AD3A32">
        <w:rPr>
          <w:rFonts w:ascii="Arial" w:hAnsi="Arial" w:cs="Arial"/>
          <w:color w:val="auto"/>
          <w:sz w:val="28"/>
          <w:szCs w:val="28"/>
        </w:rPr>
        <w:t>5</w:t>
      </w:r>
      <w:r w:rsidRPr="00CB03E5">
        <w:rPr>
          <w:rFonts w:ascii="Arial" w:hAnsi="Arial" w:cs="Arial"/>
          <w:color w:val="auto"/>
          <w:sz w:val="28"/>
          <w:szCs w:val="28"/>
        </w:rPr>
        <w:t xml:space="preserve"> років </w:t>
      </w:r>
      <w:r w:rsidR="00AD3A32">
        <w:rPr>
          <w:rFonts w:ascii="Arial" w:hAnsi="Arial" w:cs="Arial"/>
          <w:color w:val="auto"/>
          <w:sz w:val="28"/>
          <w:szCs w:val="28"/>
        </w:rPr>
        <w:t xml:space="preserve">10 місяців </w:t>
      </w:r>
      <w:r w:rsidRPr="00CB03E5">
        <w:rPr>
          <w:rFonts w:ascii="Arial" w:hAnsi="Arial" w:cs="Arial"/>
          <w:color w:val="auto"/>
          <w:sz w:val="28"/>
          <w:szCs w:val="28"/>
        </w:rPr>
        <w:t>(360)</w:t>
      </w:r>
    </w:p>
    <w:p w:rsidR="00586475" w:rsidRPr="00CB03E5" w:rsidRDefault="00586475" w:rsidP="00586475">
      <w:pPr>
        <w:widowControl/>
        <w:ind w:left="851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 xml:space="preserve">На основі </w:t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</w:r>
      <w:r w:rsidRPr="00CB03E5">
        <w:rPr>
          <w:rFonts w:ascii="Arial" w:hAnsi="Arial" w:cs="Arial"/>
          <w:color w:val="auto"/>
          <w:sz w:val="28"/>
          <w:szCs w:val="28"/>
        </w:rPr>
        <w:tab/>
        <w:t xml:space="preserve">              повної загальної середньої освіти</w:t>
      </w:r>
    </w:p>
    <w:p w:rsidR="00586475" w:rsidRPr="00CB03E5" w:rsidRDefault="00586475" w:rsidP="00586475">
      <w:pPr>
        <w:widowControl/>
        <w:tabs>
          <w:tab w:val="left" w:pos="8789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Освітній ступінь                                                                          «Магістр»</w:t>
      </w:r>
    </w:p>
    <w:p w:rsidR="00586475" w:rsidRPr="00CB03E5" w:rsidRDefault="00586475" w:rsidP="00586475">
      <w:pPr>
        <w:widowControl/>
        <w:tabs>
          <w:tab w:val="left" w:pos="1403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CB03E5">
        <w:rPr>
          <w:rFonts w:ascii="Arial" w:hAnsi="Arial" w:cs="Arial"/>
          <w:color w:val="auto"/>
          <w:sz w:val="28"/>
          <w:szCs w:val="28"/>
        </w:rPr>
        <w:t>Кваліфікація                                                                                 лікар ветеринарної медицини</w:t>
      </w:r>
    </w:p>
    <w:p w:rsidR="000811FF" w:rsidRDefault="000811FF" w:rsidP="00586475">
      <w:pPr>
        <w:suppressAutoHyphens/>
        <w:jc w:val="center"/>
        <w:rPr>
          <w:rFonts w:ascii="Arial" w:eastAsia="SimSun" w:hAnsi="Arial" w:cs="Arial"/>
          <w:b/>
          <w:bCs/>
          <w:caps/>
          <w:color w:val="000000" w:themeColor="text1"/>
          <w:kern w:val="1"/>
          <w:szCs w:val="28"/>
          <w:lang w:eastAsia="hi-IN" w:bidi="hi-IN"/>
        </w:rPr>
      </w:pPr>
    </w:p>
    <w:p w:rsidR="000811FF" w:rsidRDefault="000811FF" w:rsidP="00586475">
      <w:pPr>
        <w:suppressAutoHyphens/>
        <w:jc w:val="center"/>
        <w:rPr>
          <w:rFonts w:ascii="Arial" w:eastAsia="SimSun" w:hAnsi="Arial" w:cs="Arial"/>
          <w:b/>
          <w:bCs/>
          <w:caps/>
          <w:color w:val="000000" w:themeColor="text1"/>
          <w:kern w:val="1"/>
          <w:szCs w:val="28"/>
          <w:lang w:eastAsia="hi-IN" w:bidi="hi-IN"/>
        </w:rPr>
      </w:pPr>
    </w:p>
    <w:p w:rsidR="00586475" w:rsidRPr="009620F9" w:rsidRDefault="00586475" w:rsidP="00586475">
      <w:pPr>
        <w:suppressAutoHyphens/>
        <w:jc w:val="center"/>
        <w:rPr>
          <w:rFonts w:ascii="Arial" w:eastAsia="SimSun" w:hAnsi="Arial" w:cs="Arial"/>
          <w:b/>
          <w:bCs/>
          <w:caps/>
          <w:color w:val="000000" w:themeColor="text1"/>
          <w:kern w:val="1"/>
          <w:szCs w:val="28"/>
          <w:lang w:eastAsia="hi-IN" w:bidi="hi-IN"/>
        </w:rPr>
      </w:pPr>
      <w:r w:rsidRPr="009620F9">
        <w:rPr>
          <w:rFonts w:ascii="Arial" w:eastAsia="SimSun" w:hAnsi="Arial" w:cs="Arial"/>
          <w:b/>
          <w:bCs/>
          <w:caps/>
          <w:color w:val="000000" w:themeColor="text1"/>
          <w:kern w:val="1"/>
          <w:szCs w:val="28"/>
          <w:lang w:eastAsia="hi-IN" w:bidi="hi-IN"/>
        </w:rPr>
        <w:lastRenderedPageBreak/>
        <w:t xml:space="preserve">I. Графік ОСВІТНЬОГО процесу </w:t>
      </w:r>
    </w:p>
    <w:p w:rsidR="00586475" w:rsidRPr="009620F9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підготовки здобувачів</w:t>
      </w: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другого (магісте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рського) рівня вищої освіти 2025</w:t>
      </w: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року вступу </w:t>
      </w:r>
    </w:p>
    <w:p w:rsidR="00586475" w:rsidRPr="009620F9" w:rsidRDefault="00586475" w:rsidP="00586475">
      <w:pPr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спеціальності Н6</w:t>
      </w: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«Ветеринарна медицини»</w:t>
      </w:r>
    </w:p>
    <w:p w:rsidR="00586475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val="ru-RU" w:eastAsia="hi-IN" w:bidi="hi-IN"/>
        </w:rPr>
      </w:pP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освітньо-професійної програми «Ветеринарна медицина»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val="ru-RU" w:eastAsia="hi-IN" w:bidi="hi-IN"/>
        </w:rPr>
        <w:t xml:space="preserve"> </w:t>
      </w:r>
    </w:p>
    <w:p w:rsidR="00586475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val="en-US" w:eastAsia="hi-IN" w:bidi="hi-IN"/>
        </w:rPr>
        <w:t>(</w:t>
      </w:r>
      <w:r w:rsidR="00AD3A32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термін підготовки 5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років</w:t>
      </w:r>
      <w:r w:rsidR="00AD3A32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10 місяців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)</w:t>
      </w:r>
    </w:p>
    <w:p w:rsidR="00586475" w:rsidRPr="00CC48A1" w:rsidRDefault="00586475" w:rsidP="00586475">
      <w:pPr>
        <w:widowControl/>
        <w:jc w:val="center"/>
        <w:rPr>
          <w:rFonts w:ascii="Arial" w:hAnsi="Arial" w:cs="Arial"/>
          <w:b/>
          <w:bCs/>
          <w:color w:val="auto"/>
        </w:rPr>
      </w:pPr>
    </w:p>
    <w:tbl>
      <w:tblPr>
        <w:tblpPr w:leftFromText="180" w:rightFromText="180" w:vertAnchor="text" w:tblpY="1"/>
        <w:tblOverlap w:val="never"/>
        <w:tblW w:w="509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2"/>
      </w:tblGrid>
      <w:tr w:rsidR="00586475" w:rsidRPr="009C7E28" w:rsidTr="00E90A42">
        <w:trPr>
          <w:trHeight w:hRule="exact" w:val="216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475" w:rsidRPr="0080055F" w:rsidRDefault="00586475" w:rsidP="00E90A42">
            <w:pPr>
              <w:spacing w:line="216" w:lineRule="auto"/>
              <w:ind w:left="-179" w:right="-8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59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9C7E28" w:rsidRDefault="00586475" w:rsidP="00E90A42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C7E2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2025 рік</w:t>
            </w:r>
          </w:p>
        </w:tc>
        <w:tc>
          <w:tcPr>
            <w:tcW w:w="329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9C7E28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C7E2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2026 рік</w:t>
            </w: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B2423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9807D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475" w:rsidRPr="0080055F" w:rsidRDefault="00586475" w:rsidP="00E90A42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C17A99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3144EB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XII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A706A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right="-169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3144EB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6475" w:rsidRPr="00F5263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C17A99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CB1BD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V</w:t>
            </w: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E7B73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6D29C1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C1" w:rsidRPr="0080055F" w:rsidRDefault="006D29C1" w:rsidP="006D29C1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6D29C1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C1" w:rsidRPr="0080055F" w:rsidRDefault="006D29C1" w:rsidP="006D29C1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6D29C1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C1" w:rsidRPr="0080055F" w:rsidRDefault="006D29C1" w:rsidP="006D29C1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6D29C1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C1" w:rsidRPr="0080055F" w:rsidRDefault="006D29C1" w:rsidP="006D29C1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62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6D29C1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C1" w:rsidRPr="0080055F" w:rsidRDefault="006D29C1" w:rsidP="006D29C1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62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2F5D71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2F5D71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Х</w:t>
            </w:r>
          </w:p>
        </w:tc>
      </w:tr>
      <w:tr w:rsidR="006D29C1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C1" w:rsidRPr="0080055F" w:rsidRDefault="006D29C1" w:rsidP="006D29C1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62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A244E8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44E8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A244E8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44E8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A244E8" w:rsidRDefault="00A244E8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44E8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9C1" w:rsidRPr="0080055F" w:rsidRDefault="006D29C1" w:rsidP="006D29C1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1" w:rsidRPr="0080055F" w:rsidRDefault="006D29C1" w:rsidP="006D29C1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9C1" w:rsidRPr="0080055F" w:rsidRDefault="006D29C1" w:rsidP="006D29C1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586475" w:rsidRPr="00EE2893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</w:p>
    <w:p w:rsidR="00586475" w:rsidRPr="00035F6E" w:rsidRDefault="00586475" w:rsidP="00586475">
      <w:pPr>
        <w:widowControl/>
        <w:jc w:val="center"/>
        <w:rPr>
          <w:rFonts w:ascii="Arial" w:hAnsi="Arial" w:cs="Arial"/>
          <w:b/>
          <w:bCs/>
          <w:color w:val="auto"/>
        </w:rPr>
      </w:pPr>
    </w:p>
    <w:p w:rsidR="00586475" w:rsidRPr="00CB03E5" w:rsidRDefault="00586475" w:rsidP="00586475">
      <w:pPr>
        <w:jc w:val="center"/>
        <w:rPr>
          <w:rFonts w:ascii="Arial" w:hAnsi="Arial" w:cs="Arial"/>
          <w:b/>
        </w:rPr>
      </w:pPr>
      <w:r w:rsidRPr="00CB03E5">
        <w:rPr>
          <w:rFonts w:ascii="Arial" w:hAnsi="Arial" w:cs="Arial"/>
          <w:b/>
        </w:rPr>
        <w:t>Умовні позначення:</w:t>
      </w:r>
    </w:p>
    <w:p w:rsidR="00586475" w:rsidRPr="00CB03E5" w:rsidRDefault="00586475" w:rsidP="00586475">
      <w:pPr>
        <w:rPr>
          <w:rFonts w:ascii="Arial" w:hAnsi="Arial" w:cs="Arial"/>
          <w:b/>
          <w:sz w:val="20"/>
          <w:lang w:val="en-US"/>
        </w:rPr>
      </w:pPr>
    </w:p>
    <w:p w:rsidR="00586475" w:rsidRPr="00CB03E5" w:rsidRDefault="00586475" w:rsidP="00586475">
      <w:pPr>
        <w:rPr>
          <w:rFonts w:ascii="Arial" w:hAnsi="Arial" w:cs="Arial"/>
          <w:b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46"/>
        <w:gridCol w:w="567"/>
        <w:gridCol w:w="1701"/>
        <w:gridCol w:w="567"/>
        <w:gridCol w:w="1275"/>
        <w:gridCol w:w="709"/>
        <w:gridCol w:w="1276"/>
        <w:gridCol w:w="709"/>
        <w:gridCol w:w="1304"/>
        <w:gridCol w:w="425"/>
        <w:gridCol w:w="1308"/>
        <w:gridCol w:w="540"/>
        <w:gridCol w:w="2340"/>
      </w:tblGrid>
      <w:tr w:rsidR="00586475" w:rsidRPr="00CB03E5" w:rsidTr="00E90A42">
        <w:trPr>
          <w:cantSplit/>
          <w:trHeight w:val="486"/>
        </w:trPr>
        <w:tc>
          <w:tcPr>
            <w:tcW w:w="534" w:type="dxa"/>
          </w:tcPr>
          <w:p w:rsidR="00586475" w:rsidRPr="00CB03E5" w:rsidRDefault="00586475" w:rsidP="00E90A42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Теоретичне навчання</w:t>
            </w:r>
          </w:p>
        </w:tc>
        <w:tc>
          <w:tcPr>
            <w:tcW w:w="567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3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 xml:space="preserve">Екзаменаційна сесія </w:t>
            </w:r>
          </w:p>
        </w:tc>
        <w:tc>
          <w:tcPr>
            <w:tcW w:w="567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</w:rPr>
            </w:pPr>
            <w:r w:rsidRPr="00447EA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Канікули</w:t>
            </w:r>
          </w:p>
        </w:tc>
        <w:tc>
          <w:tcPr>
            <w:tcW w:w="709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3E5">
              <w:rPr>
                <w:rFonts w:ascii="Arial" w:hAnsi="Arial" w:cs="Arial"/>
                <w:b/>
                <w:bCs/>
              </w:rPr>
              <w:t>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Навчальна практика</w:t>
            </w:r>
          </w:p>
        </w:tc>
        <w:tc>
          <w:tcPr>
            <w:tcW w:w="709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3E5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Виробнича практика</w:t>
            </w:r>
          </w:p>
        </w:tc>
        <w:tc>
          <w:tcPr>
            <w:tcW w:w="425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</w:rPr>
            </w:pPr>
            <w:r w:rsidRPr="00CB03E5">
              <w:rPr>
                <w:rFonts w:ascii="Arial" w:hAnsi="Arial" w:cs="Arial"/>
                <w:b/>
              </w:rPr>
              <w:t>//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</w:p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Атестація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A72C3">
              <w:rPr>
                <w:rFonts w:ascii="Arial" w:hAnsi="Arial" w:cs="Arial"/>
                <w:sz w:val="20"/>
              </w:rPr>
              <w:t>здобувачів ВО</w:t>
            </w:r>
          </w:p>
        </w:tc>
        <w:tc>
          <w:tcPr>
            <w:tcW w:w="540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</w:rPr>
            </w:pPr>
            <w:r w:rsidRPr="00CB03E5">
              <w:rPr>
                <w:rFonts w:ascii="Arial" w:hAnsi="Arial" w:cs="Arial"/>
                <w:b/>
              </w:rPr>
              <w:t>З</w:t>
            </w: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Захист</w:t>
            </w:r>
          </w:p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матеріалів</w:t>
            </w:r>
          </w:p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практики</w:t>
            </w:r>
          </w:p>
        </w:tc>
      </w:tr>
    </w:tbl>
    <w:p w:rsidR="00586475" w:rsidRPr="00CB03E5" w:rsidRDefault="00586475" w:rsidP="00586475">
      <w:pPr>
        <w:widowControl/>
        <w:rPr>
          <w:rFonts w:ascii="Arial" w:hAnsi="Arial" w:cs="Arial"/>
          <w:color w:val="auto"/>
        </w:rPr>
      </w:pPr>
    </w:p>
    <w:p w:rsidR="00586475" w:rsidRPr="00CB03E5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Pr="00CB03E5" w:rsidRDefault="00586475" w:rsidP="00586475">
      <w:pPr>
        <w:rPr>
          <w:rFonts w:ascii="Arial" w:hAnsi="Arial" w:cs="Arial"/>
          <w:b/>
          <w:sz w:val="28"/>
          <w:szCs w:val="28"/>
        </w:rPr>
        <w:sectPr w:rsidR="00586475" w:rsidRPr="00CB03E5" w:rsidSect="00E90A42">
          <w:headerReference w:type="even" r:id="rId13"/>
          <w:headerReference w:type="default" r:id="rId1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24" w:tblpY="-172"/>
        <w:tblOverlap w:val="never"/>
        <w:tblW w:w="1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129"/>
        <w:gridCol w:w="567"/>
        <w:gridCol w:w="567"/>
        <w:gridCol w:w="510"/>
        <w:gridCol w:w="540"/>
        <w:gridCol w:w="389"/>
        <w:gridCol w:w="658"/>
        <w:gridCol w:w="24"/>
        <w:gridCol w:w="709"/>
        <w:gridCol w:w="716"/>
        <w:gridCol w:w="24"/>
        <w:gridCol w:w="566"/>
        <w:gridCol w:w="24"/>
        <w:gridCol w:w="567"/>
        <w:gridCol w:w="24"/>
        <w:gridCol w:w="7"/>
        <w:gridCol w:w="629"/>
        <w:gridCol w:w="72"/>
        <w:gridCol w:w="7"/>
        <w:gridCol w:w="420"/>
        <w:gridCol w:w="24"/>
        <w:gridCol w:w="456"/>
        <w:gridCol w:w="24"/>
        <w:gridCol w:w="7"/>
        <w:gridCol w:w="395"/>
        <w:gridCol w:w="24"/>
        <w:gridCol w:w="393"/>
        <w:gridCol w:w="24"/>
        <w:gridCol w:w="496"/>
        <w:gridCol w:w="24"/>
        <w:gridCol w:w="401"/>
        <w:gridCol w:w="24"/>
        <w:gridCol w:w="8"/>
        <w:gridCol w:w="394"/>
        <w:gridCol w:w="24"/>
        <w:gridCol w:w="401"/>
        <w:gridCol w:w="24"/>
        <w:gridCol w:w="8"/>
        <w:gridCol w:w="393"/>
        <w:gridCol w:w="24"/>
        <w:gridCol w:w="401"/>
        <w:gridCol w:w="24"/>
        <w:gridCol w:w="8"/>
        <w:gridCol w:w="219"/>
        <w:gridCol w:w="175"/>
        <w:gridCol w:w="24"/>
        <w:gridCol w:w="236"/>
        <w:gridCol w:w="282"/>
        <w:gridCol w:w="24"/>
        <w:gridCol w:w="8"/>
        <w:gridCol w:w="414"/>
        <w:gridCol w:w="24"/>
        <w:gridCol w:w="60"/>
        <w:gridCol w:w="329"/>
        <w:gridCol w:w="24"/>
        <w:gridCol w:w="13"/>
        <w:gridCol w:w="9"/>
        <w:gridCol w:w="8"/>
        <w:gridCol w:w="58"/>
        <w:gridCol w:w="189"/>
      </w:tblGrid>
      <w:tr w:rsidR="00586475" w:rsidRPr="00CB03E5" w:rsidTr="00E90A42">
        <w:trPr>
          <w:trHeight w:val="570"/>
        </w:trPr>
        <w:tc>
          <w:tcPr>
            <w:tcW w:w="14217" w:type="dxa"/>
            <w:gridSpan w:val="45"/>
            <w:tcBorders>
              <w:top w:val="nil"/>
              <w:left w:val="nil"/>
              <w:right w:val="nil"/>
            </w:tcBorders>
            <w:noWrap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</w:rPr>
              <w:lastRenderedPageBreak/>
              <w:t>ІІ. ПЛАН ОСВІТНЬОГО ПРОЦЕСУ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B03E5" w:rsidTr="00E90A42">
        <w:trPr>
          <w:gridAfter w:val="3"/>
          <w:wAfter w:w="255" w:type="dxa"/>
          <w:trHeight w:val="990"/>
        </w:trPr>
        <w:tc>
          <w:tcPr>
            <w:tcW w:w="848" w:type="dxa"/>
            <w:vMerge w:val="restart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129" w:type="dxa"/>
            <w:vMerge w:val="restart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Дисципліни</w:t>
            </w:r>
          </w:p>
        </w:tc>
        <w:tc>
          <w:tcPr>
            <w:tcW w:w="1134" w:type="dxa"/>
            <w:gridSpan w:val="2"/>
            <w:vAlign w:val="center"/>
          </w:tcPr>
          <w:p w:rsidR="00586475" w:rsidRPr="00AB0938" w:rsidRDefault="00586475" w:rsidP="00E90A42">
            <w:pPr>
              <w:widowControl/>
              <w:ind w:left="-89" w:right="-99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Загальний обсяг</w:t>
            </w:r>
          </w:p>
        </w:tc>
        <w:tc>
          <w:tcPr>
            <w:tcW w:w="1439" w:type="dxa"/>
            <w:gridSpan w:val="3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Форма контролю знань (за сем-ми)</w:t>
            </w:r>
          </w:p>
        </w:tc>
        <w:tc>
          <w:tcPr>
            <w:tcW w:w="3319" w:type="dxa"/>
            <w:gridSpan w:val="10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Аудиторні заняття (години)</w:t>
            </w:r>
          </w:p>
        </w:tc>
        <w:tc>
          <w:tcPr>
            <w:tcW w:w="708" w:type="dxa"/>
            <w:gridSpan w:val="3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Align w:val="center"/>
          </w:tcPr>
          <w:p w:rsidR="00586475" w:rsidRPr="00AB0938" w:rsidRDefault="00586475" w:rsidP="00E90A42">
            <w:pPr>
              <w:widowControl/>
              <w:ind w:left="-176" w:right="-108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Практична підготовка</w:t>
            </w:r>
          </w:p>
        </w:tc>
        <w:tc>
          <w:tcPr>
            <w:tcW w:w="5331" w:type="dxa"/>
            <w:gridSpan w:val="33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Розподіл годин в тиждень за курсами і семестрами</w:t>
            </w:r>
          </w:p>
        </w:tc>
      </w:tr>
      <w:tr w:rsidR="00586475" w:rsidRPr="00CB03E5" w:rsidTr="00E90A42">
        <w:trPr>
          <w:gridAfter w:val="4"/>
          <w:wAfter w:w="264" w:type="dxa"/>
          <w:trHeight w:val="255"/>
        </w:trPr>
        <w:tc>
          <w:tcPr>
            <w:tcW w:w="848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Години</w:t>
            </w:r>
          </w:p>
        </w:tc>
        <w:tc>
          <w:tcPr>
            <w:tcW w:w="567" w:type="dxa"/>
            <w:vMerge w:val="restart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Кредитів</w:t>
            </w:r>
          </w:p>
        </w:tc>
        <w:tc>
          <w:tcPr>
            <w:tcW w:w="510" w:type="dxa"/>
            <w:vMerge w:val="restart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Екзамен</w:t>
            </w:r>
          </w:p>
        </w:tc>
        <w:tc>
          <w:tcPr>
            <w:tcW w:w="540" w:type="dxa"/>
            <w:vMerge w:val="restart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Залік</w:t>
            </w:r>
          </w:p>
        </w:tc>
        <w:tc>
          <w:tcPr>
            <w:tcW w:w="389" w:type="dxa"/>
            <w:vMerge w:val="restart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Курсова робота</w:t>
            </w:r>
          </w:p>
        </w:tc>
        <w:tc>
          <w:tcPr>
            <w:tcW w:w="682" w:type="dxa"/>
            <w:gridSpan w:val="2"/>
            <w:vMerge w:val="restart"/>
            <w:noWrap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2630" w:type="dxa"/>
            <w:gridSpan w:val="7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у тому числі</w:t>
            </w:r>
          </w:p>
        </w:tc>
        <w:tc>
          <w:tcPr>
            <w:tcW w:w="708" w:type="dxa"/>
            <w:gridSpan w:val="3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ind w:left="113" w:right="11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Самостійна робота</w:t>
            </w:r>
          </w:p>
        </w:tc>
        <w:tc>
          <w:tcPr>
            <w:tcW w:w="451" w:type="dxa"/>
            <w:gridSpan w:val="3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Навчальна практика</w:t>
            </w:r>
          </w:p>
        </w:tc>
        <w:tc>
          <w:tcPr>
            <w:tcW w:w="480" w:type="dxa"/>
            <w:gridSpan w:val="2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Виробнича практика</w:t>
            </w:r>
          </w:p>
        </w:tc>
        <w:tc>
          <w:tcPr>
            <w:tcW w:w="843" w:type="dxa"/>
            <w:gridSpan w:val="5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 курс</w:t>
            </w:r>
          </w:p>
        </w:tc>
        <w:tc>
          <w:tcPr>
            <w:tcW w:w="953" w:type="dxa"/>
            <w:gridSpan w:val="5"/>
            <w:noWrap/>
            <w:vAlign w:val="center"/>
          </w:tcPr>
          <w:p w:rsidR="00586475" w:rsidRPr="00AB0938" w:rsidRDefault="00586475" w:rsidP="00E90A42">
            <w:pPr>
              <w:widowControl/>
              <w:ind w:left="-11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 курс</w:t>
            </w:r>
          </w:p>
        </w:tc>
        <w:tc>
          <w:tcPr>
            <w:tcW w:w="851" w:type="dxa"/>
            <w:gridSpan w:val="5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 курс</w:t>
            </w:r>
          </w:p>
        </w:tc>
        <w:tc>
          <w:tcPr>
            <w:tcW w:w="850" w:type="dxa"/>
            <w:gridSpan w:val="5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 курс</w:t>
            </w:r>
          </w:p>
        </w:tc>
        <w:tc>
          <w:tcPr>
            <w:tcW w:w="968" w:type="dxa"/>
            <w:gridSpan w:val="7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 курс</w:t>
            </w:r>
          </w:p>
        </w:tc>
        <w:tc>
          <w:tcPr>
            <w:tcW w:w="864" w:type="dxa"/>
            <w:gridSpan w:val="6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 курс</w:t>
            </w:r>
          </w:p>
        </w:tc>
      </w:tr>
      <w:tr w:rsidR="00586475" w:rsidRPr="00CB03E5" w:rsidTr="00E90A42">
        <w:trPr>
          <w:gridAfter w:val="3"/>
          <w:wAfter w:w="255" w:type="dxa"/>
          <w:trHeight w:val="255"/>
        </w:trPr>
        <w:tc>
          <w:tcPr>
            <w:tcW w:w="848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Лекції</w:t>
            </w:r>
          </w:p>
        </w:tc>
        <w:tc>
          <w:tcPr>
            <w:tcW w:w="740" w:type="dxa"/>
            <w:gridSpan w:val="2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Лабораторні заняття</w:t>
            </w:r>
          </w:p>
        </w:tc>
        <w:tc>
          <w:tcPr>
            <w:tcW w:w="590" w:type="dxa"/>
            <w:gridSpan w:val="2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Практичні заняття</w:t>
            </w:r>
          </w:p>
        </w:tc>
        <w:tc>
          <w:tcPr>
            <w:tcW w:w="591" w:type="dxa"/>
            <w:gridSpan w:val="2"/>
            <w:vMerge w:val="restart"/>
            <w:textDirection w:val="btLr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Семінарські заняття</w:t>
            </w:r>
          </w:p>
        </w:tc>
        <w:tc>
          <w:tcPr>
            <w:tcW w:w="708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338" w:type="dxa"/>
            <w:gridSpan w:val="3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семестри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</w:tr>
      <w:tr w:rsidR="00586475" w:rsidRPr="00CB03E5" w:rsidTr="00E90A42">
        <w:trPr>
          <w:gridAfter w:val="3"/>
          <w:wAfter w:w="255" w:type="dxa"/>
          <w:trHeight w:val="255"/>
        </w:trPr>
        <w:tc>
          <w:tcPr>
            <w:tcW w:w="848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338" w:type="dxa"/>
            <w:gridSpan w:val="3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кількість тижнів у семестрі</w:t>
            </w:r>
          </w:p>
        </w:tc>
      </w:tr>
      <w:tr w:rsidR="00586475" w:rsidRPr="00CB03E5" w:rsidTr="00E90A42">
        <w:trPr>
          <w:gridAfter w:val="5"/>
          <w:wAfter w:w="277" w:type="dxa"/>
          <w:trHeight w:val="1331"/>
        </w:trPr>
        <w:tc>
          <w:tcPr>
            <w:tcW w:w="848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85" w:hanging="13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right="-87" w:hanging="13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right="-88"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13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27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135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3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28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212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right="-113" w:hanging="132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85" w:hanging="13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right="-87" w:hanging="13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right="-88"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13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27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135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24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30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28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27</w:t>
            </w:r>
          </w:p>
        </w:tc>
      </w:tr>
      <w:tr w:rsidR="00586475" w:rsidRPr="00CB03E5" w:rsidTr="00E90A42">
        <w:trPr>
          <w:gridAfter w:val="1"/>
          <w:wAfter w:w="189" w:type="dxa"/>
          <w:trHeight w:val="169"/>
        </w:trPr>
        <w:tc>
          <w:tcPr>
            <w:tcW w:w="15905" w:type="dxa"/>
            <w:gridSpan w:val="60"/>
            <w:noWrap/>
            <w:vAlign w:val="center"/>
          </w:tcPr>
          <w:p w:rsidR="00586475" w:rsidRPr="00AB0938" w:rsidRDefault="00212703" w:rsidP="00586475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220"/>
                <w:rFonts w:ascii="Arial" w:hAnsi="Arial" w:cs="Arial"/>
                <w:sz w:val="18"/>
                <w:szCs w:val="18"/>
              </w:rPr>
              <w:t>ОБОВЯЗКОВІ КОМПОНЕНТИ</w:t>
            </w:r>
            <w:r w:rsidRPr="00AB0938">
              <w:rPr>
                <w:rStyle w:val="220"/>
                <w:rFonts w:ascii="Arial" w:hAnsi="Arial" w:cs="Arial"/>
                <w:sz w:val="18"/>
                <w:szCs w:val="18"/>
              </w:rPr>
              <w:t xml:space="preserve"> ОПП</w:t>
            </w:r>
          </w:p>
        </w:tc>
      </w:tr>
      <w:tr w:rsidR="00586475" w:rsidRPr="00CB03E5" w:rsidTr="00E90A42">
        <w:trPr>
          <w:gridAfter w:val="1"/>
          <w:wAfter w:w="189" w:type="dxa"/>
          <w:trHeight w:val="255"/>
        </w:trPr>
        <w:tc>
          <w:tcPr>
            <w:tcW w:w="15905" w:type="dxa"/>
            <w:gridSpan w:val="60"/>
            <w:noWrap/>
            <w:vAlign w:val="center"/>
          </w:tcPr>
          <w:p w:rsidR="00586475" w:rsidRPr="00AB0938" w:rsidRDefault="00212703" w:rsidP="00212703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sz w:val="18"/>
                <w:szCs w:val="18"/>
              </w:rPr>
              <w:t>ЦИКЛ ЗАГАЛЬНОЇ ПІДГОТОВКИ</w:t>
            </w:r>
            <w:r w:rsidRPr="00AB0938">
              <w:rPr>
                <w:rStyle w:val="220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sz w:val="18"/>
                <w:szCs w:val="18"/>
              </w:rPr>
              <w:t>ОК 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Неорганічна хімія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sz w:val="18"/>
                <w:szCs w:val="18"/>
              </w:rPr>
              <w:t>ОК 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Біофізика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  <w:vAlign w:val="bottom"/>
          </w:tcPr>
          <w:p w:rsidR="00586475" w:rsidRPr="00AB0938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sz w:val="18"/>
                <w:szCs w:val="18"/>
              </w:rPr>
              <w:t>ОК З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Латинська мова (термінологія)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  <w:vAlign w:val="bottom"/>
          </w:tcPr>
          <w:p w:rsidR="00586475" w:rsidRPr="00AB0938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sz w:val="18"/>
                <w:szCs w:val="18"/>
              </w:rPr>
              <w:t>ОК 4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Органічна хімія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  <w:vAlign w:val="bottom"/>
          </w:tcPr>
          <w:p w:rsidR="00586475" w:rsidRPr="00AB0938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sz w:val="18"/>
                <w:szCs w:val="18"/>
              </w:rPr>
              <w:t>ОК 5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Генетика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  <w:vAlign w:val="bottom"/>
          </w:tcPr>
          <w:p w:rsidR="00586475" w:rsidRPr="00AB0938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sz w:val="18"/>
                <w:szCs w:val="18"/>
              </w:rPr>
              <w:t>ОК 6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Історія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у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країнської державності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left="121" w:hanging="25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b w:val="0"/>
                <w:sz w:val="18"/>
                <w:szCs w:val="18"/>
              </w:rPr>
              <w:t xml:space="preserve">ОК 7 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Українська мова (за проф. спрямуванням)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left="121" w:hanging="25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b w:val="0"/>
                <w:sz w:val="18"/>
                <w:szCs w:val="18"/>
              </w:rPr>
              <w:t>ОК 8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Філософія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з основами логіки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left="121" w:hanging="25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Style w:val="25"/>
                <w:rFonts w:ascii="Arial" w:hAnsi="Arial" w:cs="Arial"/>
                <w:b w:val="0"/>
                <w:sz w:val="18"/>
                <w:szCs w:val="18"/>
              </w:rPr>
              <w:t>ОК 9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Іноземна мова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8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C0C0C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25"/>
                <w:rFonts w:ascii="Arial" w:hAnsi="Arial" w:cs="Arial"/>
                <w:b w:val="0"/>
                <w:sz w:val="18"/>
                <w:szCs w:val="18"/>
              </w:rPr>
              <w:t>ОК 10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Безпека 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праці і життєдіяльності </w:t>
            </w:r>
          </w:p>
        </w:tc>
        <w:tc>
          <w:tcPr>
            <w:tcW w:w="567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BB24BC" w:rsidRDefault="00586475" w:rsidP="00E90A42">
            <w:pPr>
              <w:widowControl/>
              <w:ind w:hanging="85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C0C0C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C0C0C0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B0938">
              <w:rPr>
                <w:rStyle w:val="25"/>
                <w:rFonts w:ascii="Arial" w:hAnsi="Arial" w:cs="Arial"/>
                <w:b w:val="0"/>
                <w:sz w:val="18"/>
                <w:szCs w:val="18"/>
              </w:rPr>
              <w:t>ОК 1</w:t>
            </w:r>
            <w:r>
              <w:rPr>
                <w:rStyle w:val="25"/>
                <w:rFonts w:ascii="Arial" w:hAnsi="Arial" w:cs="Arial"/>
                <w:b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Методологія та організація наукових досліджень з основами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інтелек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туальної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власності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="007548C1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F674DD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74DD">
              <w:rPr>
                <w:rFonts w:ascii="Arial" w:hAnsi="Arial" w:cs="Arial"/>
                <w:bCs/>
                <w:color w:val="auto"/>
                <w:sz w:val="18"/>
                <w:szCs w:val="18"/>
              </w:rPr>
              <w:t> 3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Style w:val="25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Фізичне виховання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Style w:val="25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586475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Теоретична  підготовка базової загальновійськової підготовки</w:t>
            </w:r>
          </w:p>
        </w:tc>
        <w:tc>
          <w:tcPr>
            <w:tcW w:w="567" w:type="dxa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AD3A32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36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AD3A32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DC3F7B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C3F7B">
              <w:rPr>
                <w:rFonts w:ascii="Arial" w:hAnsi="Arial" w:cs="Arial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255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bottom"/>
          </w:tcPr>
          <w:p w:rsidR="00586475" w:rsidRPr="00B754C6" w:rsidRDefault="00586475" w:rsidP="00E90A42">
            <w:pPr>
              <w:ind w:left="-119" w:right="-102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500</w:t>
            </w:r>
          </w:p>
        </w:tc>
        <w:tc>
          <w:tcPr>
            <w:tcW w:w="567" w:type="dxa"/>
            <w:noWrap/>
            <w:vAlign w:val="bottom"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510" w:type="dxa"/>
            <w:noWrap/>
            <w:vAlign w:val="bottom"/>
          </w:tcPr>
          <w:p w:rsidR="00586475" w:rsidRPr="00AB0938" w:rsidRDefault="00586475" w:rsidP="00E90A42">
            <w:pPr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40" w:type="dxa"/>
            <w:noWrap/>
            <w:vAlign w:val="bottom"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38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810</w:t>
            </w:r>
          </w:p>
        </w:tc>
        <w:tc>
          <w:tcPr>
            <w:tcW w:w="733" w:type="dxa"/>
            <w:gridSpan w:val="2"/>
            <w:noWrap/>
            <w:vAlign w:val="bottom"/>
          </w:tcPr>
          <w:p w:rsidR="00586475" w:rsidRPr="00AB0938" w:rsidRDefault="00AD3A32" w:rsidP="00E90A42">
            <w:pPr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201</w:t>
            </w:r>
          </w:p>
        </w:tc>
        <w:tc>
          <w:tcPr>
            <w:tcW w:w="716" w:type="dxa"/>
            <w:noWrap/>
            <w:vAlign w:val="bottom"/>
          </w:tcPr>
          <w:p w:rsidR="00586475" w:rsidRPr="00AB0938" w:rsidRDefault="00942289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201</w:t>
            </w:r>
          </w:p>
        </w:tc>
        <w:tc>
          <w:tcPr>
            <w:tcW w:w="590" w:type="dxa"/>
            <w:gridSpan w:val="2"/>
            <w:noWrap/>
            <w:vAlign w:val="bottom"/>
          </w:tcPr>
          <w:p w:rsidR="00586475" w:rsidRPr="00AB0938" w:rsidRDefault="00942289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32</w:t>
            </w:r>
            <w:r w:rsidR="0058647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gridSpan w:val="2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660" w:type="dxa"/>
            <w:gridSpan w:val="3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  <w:r w:rsidR="00AD3A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499" w:type="dxa"/>
            <w:gridSpan w:val="3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417" w:type="dxa"/>
            <w:gridSpan w:val="2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520" w:type="dxa"/>
            <w:gridSpan w:val="2"/>
            <w:shd w:val="clear" w:color="auto" w:fill="FFFFFF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3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3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46" w:type="dxa"/>
            <w:gridSpan w:val="3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bottom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586475" w:rsidRPr="00CB03E5" w:rsidTr="00E90A42">
        <w:trPr>
          <w:gridAfter w:val="1"/>
          <w:wAfter w:w="189" w:type="dxa"/>
          <w:trHeight w:val="255"/>
        </w:trPr>
        <w:tc>
          <w:tcPr>
            <w:tcW w:w="15905" w:type="dxa"/>
            <w:gridSpan w:val="60"/>
            <w:noWrap/>
            <w:vAlign w:val="center"/>
          </w:tcPr>
          <w:p w:rsidR="00586475" w:rsidRPr="00AB0938" w:rsidRDefault="00586475" w:rsidP="00586475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sz w:val="18"/>
                <w:szCs w:val="18"/>
              </w:rPr>
              <w:t>ЦИКЛ СПЕЦІАЛЬНОЇ (ФАХОВОЇ) ПІДГОТОВКИ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Історія ветеринарної медицини</w:t>
            </w:r>
          </w:p>
        </w:tc>
        <w:tc>
          <w:tcPr>
            <w:tcW w:w="567" w:type="dxa"/>
            <w:noWrap/>
            <w:vAlign w:val="center"/>
          </w:tcPr>
          <w:p w:rsidR="00586475" w:rsidRPr="00A244E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244E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244E8" w:rsidRDefault="00A244E8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244E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ind w:hanging="13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Ветеринарна екологія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="00942289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Анатомія 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свійських 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360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Цитологія,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гісто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логія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, ембріологія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Основи розведення тварин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shd w:val="clear" w:color="auto" w:fill="FFFFFF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Ветеринарна мікробіологія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1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Біохімія т-н з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осн.фіз.і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кол.хімії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19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Фізіологія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BD27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:rsidR="00586475" w:rsidRPr="00BD27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Годівля тварин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Ветеринарна імунологія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Ветеринарна вірусологія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8A4827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480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Благополуччя тварин, етологія та професійна етика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Патофізіологія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135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Оперативна хірургія, топографічна анатомія та анестезіологія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942289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  <w:r w:rsidR="00586475"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942289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244E8" w:rsidRDefault="00586475" w:rsidP="00A244E8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244E8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:rsidR="00586475" w:rsidRPr="00A244E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244E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244E8" w:rsidRDefault="00A244E8" w:rsidP="00A244E8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244E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244E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244E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Клінічна діагностика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2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Ветеринарна фармакологія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29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Ветеринарна радіобіологія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ind w:right="-107" w:hanging="16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Паразитологія та інвазійні хвороби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lastRenderedPageBreak/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Патологічна морфологія та судова ветеринарія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Ветеринарна клінічна біохімія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Акушерство, гінекологія і біотехнологія  відтворення  тварин з основами андрології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567" w:type="dxa"/>
            <w:noWrap/>
            <w:vAlign w:val="center"/>
          </w:tcPr>
          <w:p w:rsidR="00586475" w:rsidRPr="00B754C6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10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121" w:hanging="28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195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135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105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Загальна і спеціальна хірургія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121" w:hanging="28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8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Внутрішні хвороби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B754C6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70</w:t>
            </w:r>
          </w:p>
        </w:tc>
        <w:tc>
          <w:tcPr>
            <w:tcW w:w="567" w:type="dxa"/>
            <w:noWrap/>
            <w:vAlign w:val="center"/>
          </w:tcPr>
          <w:p w:rsidR="00586475" w:rsidRPr="00B754C6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9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121" w:hanging="28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135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90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8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Ветеринарна токсикологія</w:t>
            </w:r>
          </w:p>
        </w:tc>
        <w:tc>
          <w:tcPr>
            <w:tcW w:w="567" w:type="dxa"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харчових продуктів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123" w:hanging="28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3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Епізоотологія та інфекційні хвороби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567" w:type="dxa"/>
            <w:noWrap/>
            <w:vAlign w:val="center"/>
          </w:tcPr>
          <w:p w:rsidR="00586475" w:rsidRPr="00B754C6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10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123" w:hanging="28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135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105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765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39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Організація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ветери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н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арної справи та національне і міжнародне ветеринарне законодавство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777D2D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Репродуктологія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Спеціальна пропедевтика, терапія і профілактика внутрішніх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Хірургічні хвороби продуктивних тварин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12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Спеціальна епізоотологія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12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F1757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Глобальна паразитологія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12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75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Державна ветеринарно-санітарна експертиза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451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jc w:val="center"/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Style w:val="af4"/>
                <w:rFonts w:ascii="Arial" w:hAnsi="Arial" w:cs="Arial"/>
                <w:sz w:val="18"/>
                <w:szCs w:val="18"/>
              </w:rPr>
              <w:t>ОК 4</w:t>
            </w:r>
            <w:r>
              <w:rPr>
                <w:rStyle w:val="af4"/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С</w:t>
            </w:r>
            <w:r w:rsidRPr="005C6A55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пеціальна </w:t>
            </w:r>
            <w:proofErr w:type="spellStart"/>
            <w:r w:rsidRPr="005C6A55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патоморфологія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0665E6" w:rsidRDefault="000665E6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B754C6" w:rsidRDefault="00586475" w:rsidP="00E90A42">
            <w:pPr>
              <w:widowControl/>
              <w:rPr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lastRenderedPageBreak/>
              <w:t>НП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Навчальна практика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widowControl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ВП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Виробнича практика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296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  <w:lang w:eastAsia="ru-RU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B754C6" w:rsidRDefault="00586475" w:rsidP="00E90A42">
            <w:pPr>
              <w:ind w:left="-119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7050</w:t>
            </w:r>
          </w:p>
        </w:tc>
        <w:tc>
          <w:tcPr>
            <w:tcW w:w="567" w:type="dxa"/>
            <w:noWrap/>
            <w:vAlign w:val="center"/>
          </w:tcPr>
          <w:p w:rsidR="00586475" w:rsidRPr="00B754C6" w:rsidRDefault="00586475" w:rsidP="00E90A4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3525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1260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942289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219</w:t>
            </w:r>
            <w:r w:rsidR="005864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BD27CF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2565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3C5AC1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3C5AC1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9070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586475" w:rsidRPr="00CB03E5" w:rsidTr="00E90A42">
        <w:trPr>
          <w:gridAfter w:val="1"/>
          <w:wAfter w:w="189" w:type="dxa"/>
          <w:trHeight w:val="255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B0938">
              <w:rPr>
                <w:rStyle w:val="220"/>
                <w:rFonts w:ascii="Arial" w:hAnsi="Arial" w:cs="Arial"/>
                <w:sz w:val="18"/>
                <w:szCs w:val="18"/>
              </w:rPr>
              <w:t xml:space="preserve">Вибіркові компоненти </w:t>
            </w:r>
            <w:r w:rsidR="009A1E97">
              <w:rPr>
                <w:rStyle w:val="220"/>
                <w:rFonts w:ascii="Arial" w:hAnsi="Arial" w:cs="Arial"/>
                <w:sz w:val="18"/>
                <w:szCs w:val="18"/>
              </w:rPr>
              <w:t>ОПП</w:t>
            </w:r>
          </w:p>
        </w:tc>
      </w:tr>
      <w:tr w:rsidR="00586475" w:rsidRPr="00CB03E5" w:rsidTr="00E90A42">
        <w:trPr>
          <w:gridAfter w:val="1"/>
          <w:wAfter w:w="189" w:type="dxa"/>
          <w:trHeight w:val="255"/>
        </w:trPr>
        <w:tc>
          <w:tcPr>
            <w:tcW w:w="15905" w:type="dxa"/>
            <w:gridSpan w:val="60"/>
            <w:noWrap/>
          </w:tcPr>
          <w:p w:rsidR="00586475" w:rsidRPr="00AB0938" w:rsidRDefault="009A1E97" w:rsidP="00E90A42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0"/>
                <w:rFonts w:ascii="Arial" w:hAnsi="Arial" w:cs="Arial"/>
                <w:i/>
                <w:sz w:val="18"/>
                <w:szCs w:val="18"/>
              </w:rPr>
            </w:pPr>
            <w:r>
              <w:rPr>
                <w:rStyle w:val="220"/>
                <w:rFonts w:ascii="Arial" w:hAnsi="Arial" w:cs="Arial"/>
                <w:i/>
                <w:sz w:val="18"/>
                <w:szCs w:val="18"/>
              </w:rPr>
              <w:t>Цикл спеціально</w:t>
            </w:r>
            <w:r w:rsidR="00586475">
              <w:rPr>
                <w:rStyle w:val="220"/>
                <w:rFonts w:ascii="Arial" w:hAnsi="Arial" w:cs="Arial"/>
                <w:i/>
                <w:sz w:val="18"/>
                <w:szCs w:val="18"/>
              </w:rPr>
              <w:t xml:space="preserve"> фахової підготовки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1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Політологія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84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2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Конфліктологія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33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3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Аграрна політика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359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Етнокультурологія</w:t>
            </w:r>
            <w:proofErr w:type="spellEnd"/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5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Анатомія і фізіологія риб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6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Анатомія і фізіологія мисливських та диких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7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Мікробіологія м'яса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359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8</w:t>
            </w:r>
          </w:p>
        </w:tc>
        <w:tc>
          <w:tcPr>
            <w:tcW w:w="2129" w:type="dxa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Біохімічні процеси клітини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341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9</w:t>
            </w:r>
          </w:p>
        </w:tc>
        <w:tc>
          <w:tcPr>
            <w:tcW w:w="2129" w:type="dxa"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Нейрофізіологія з основами зоопсихології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10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Санітарна мікробіологія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11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ind w:right="-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Санітарна вірусологія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12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Органічне тваринництво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13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Організація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лабора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sz w:val="18"/>
                <w:szCs w:val="18"/>
              </w:rPr>
              <w:t>торної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справи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14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Мікробіологія риби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15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Лікарські рослини у ветеринарній медицині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16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widowControl/>
              <w:outlineLvl w:val="0"/>
              <w:rPr>
                <w:rFonts w:ascii="Arial" w:hAnsi="Arial" w:cs="Arial"/>
                <w:color w:val="auto"/>
                <w:sz w:val="18"/>
                <w:szCs w:val="18"/>
                <w:lang w:val="ru-RU" w:eastAsia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Методи мікологічних досліджень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17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Анестезіологія 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18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Менеджмент та маркетинг у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ветери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sz w:val="18"/>
                <w:szCs w:val="18"/>
              </w:rPr>
              <w:t>нарній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медицині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 19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Основи ветеринарної фармації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20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Ветеринарна гематологія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lastRenderedPageBreak/>
              <w:t>ВК 21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Дієтологія дрібних домашніх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22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Біотехнологія у ветеринарній медицині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23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Візуальна діагностика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24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Технічна мікробіологія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2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25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Дерматологія та ендокри</w:t>
            </w:r>
            <w:r w:rsidRPr="00AB0938">
              <w:rPr>
                <w:rFonts w:ascii="Arial" w:hAnsi="Arial" w:cs="Arial"/>
                <w:sz w:val="18"/>
                <w:szCs w:val="18"/>
              </w:rPr>
              <w:t>нологія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26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Ветеринарна нефрологія та урологія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27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Біобезпека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і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біозахист</w:t>
            </w:r>
            <w:proofErr w:type="spellEnd"/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43B1">
              <w:rPr>
                <w:rFonts w:ascii="Arial" w:hAnsi="Arial" w:cs="Arial"/>
                <w:sz w:val="18"/>
                <w:szCs w:val="18"/>
              </w:rPr>
              <w:t>Біохімічний аналіз у ветеринарній клінічній практиці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ВК </w:t>
            </w: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бжільництва</w:t>
            </w:r>
            <w:proofErr w:type="spellEnd"/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Ветеринарне забезпечення у птахівництві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Хвороби хутрових звірів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Репродуктивна біотехнологія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B09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Зоонози та концепція єдиного здоров'я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3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Ветеринарна трансфузіологія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Менеджмент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  <w:lang w:val="en-US"/>
              </w:rPr>
              <w:t>’</w:t>
            </w:r>
            <w:r w:rsidRPr="00AB0938">
              <w:rPr>
                <w:rFonts w:ascii="Arial" w:hAnsi="Arial" w:cs="Arial"/>
                <w:sz w:val="18"/>
                <w:szCs w:val="18"/>
              </w:rPr>
              <w:t xml:space="preserve">я стада тварин 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Ветеринарна онкологія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Ветеринарна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мікотоксикологія</w:t>
            </w:r>
            <w:proofErr w:type="spellEnd"/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Ветеринарна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неонатологія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 xml:space="preserve">ВК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39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Основи раціональної</w:t>
            </w:r>
            <w:r w:rsidRPr="00AB09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антибіотикотерапії</w:t>
            </w:r>
            <w:proofErr w:type="spellEnd"/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154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Хвороби акваріумних риб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Репродуктивна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lastRenderedPageBreak/>
              <w:t>сонографія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жуйних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Хвороби собак і котів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Інтенсивна терапія та реанімація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Організація </w:t>
            </w:r>
            <w:proofErr w:type="spellStart"/>
            <w:r w:rsidRPr="00AB0938">
              <w:rPr>
                <w:rFonts w:ascii="Arial" w:hAnsi="Arial" w:cs="Arial"/>
                <w:sz w:val="18"/>
                <w:szCs w:val="18"/>
              </w:rPr>
              <w:t>ветери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sz w:val="18"/>
                <w:szCs w:val="18"/>
              </w:rPr>
              <w:t>нарного</w:t>
            </w:r>
            <w:proofErr w:type="spellEnd"/>
            <w:r w:rsidRPr="00AB0938">
              <w:rPr>
                <w:rFonts w:ascii="Arial" w:hAnsi="Arial" w:cs="Arial"/>
                <w:sz w:val="18"/>
                <w:szCs w:val="18"/>
              </w:rPr>
              <w:t xml:space="preserve"> бізнесу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Хвороби екзотичних тварин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 4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Тропічна ветеринарія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 xml:space="preserve">Ветеринарна андрологія 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255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  <w:lang w:val="ru-RU"/>
              </w:rPr>
              <w:t>ВК 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129" w:type="dxa"/>
            <w:noWrap/>
            <w:vAlign w:val="bottom"/>
          </w:tcPr>
          <w:p w:rsidR="00586475" w:rsidRPr="00AB0938" w:rsidRDefault="00586475" w:rsidP="00E90A4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Клінічна токсикологія 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EB6EDE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</w:tcPr>
          <w:p w:rsidR="00586475" w:rsidRDefault="00586475" w:rsidP="00E90A42">
            <w:r w:rsidRPr="0026223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 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</w:tcPr>
          <w:p w:rsidR="00586475" w:rsidRDefault="00586475" w:rsidP="00E90A42">
            <w:r w:rsidRPr="00085BB7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255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-119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1800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79781F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9781F">
              <w:rPr>
                <w:rFonts w:ascii="Arial" w:hAnsi="Arial" w:cs="Arial"/>
                <w:b/>
                <w:color w:val="auto"/>
                <w:sz w:val="18"/>
                <w:szCs w:val="18"/>
              </w:rPr>
              <w:t>450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79781F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9781F">
              <w:rPr>
                <w:rFonts w:ascii="Arial" w:hAnsi="Arial" w:cs="Arial"/>
                <w:b/>
                <w:color w:val="auto"/>
                <w:sz w:val="18"/>
                <w:szCs w:val="18"/>
              </w:rPr>
              <w:t>225</w:t>
            </w:r>
          </w:p>
        </w:tc>
        <w:tc>
          <w:tcPr>
            <w:tcW w:w="716" w:type="dxa"/>
            <w:noWrap/>
            <w:vAlign w:val="center"/>
          </w:tcPr>
          <w:p w:rsidR="00586475" w:rsidRPr="0079781F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9781F">
              <w:rPr>
                <w:rFonts w:ascii="Arial" w:hAnsi="Arial" w:cs="Arial"/>
                <w:b/>
                <w:color w:val="auto"/>
                <w:sz w:val="18"/>
                <w:szCs w:val="18"/>
              </w:rPr>
              <w:t>225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79781F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79781F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79781F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60</w:t>
            </w:r>
            <w:r w:rsidRPr="0079781F"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1.1.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я великої рогатої худоби </w:t>
            </w:r>
          </w:p>
        </w:tc>
      </w:tr>
      <w:tr w:rsidR="00586475" w:rsidRPr="00CB03E5" w:rsidTr="00E90A42">
        <w:trPr>
          <w:gridAfter w:val="5"/>
          <w:wAfter w:w="277" w:type="dxa"/>
          <w:trHeight w:val="447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ВК1.1.1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неза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-разних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великої рогатої худоби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510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165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345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</w:tr>
      <w:tr w:rsidR="00586475" w:rsidRPr="00CB03E5" w:rsidTr="00E90A42">
        <w:trPr>
          <w:gridAfter w:val="5"/>
          <w:wAfter w:w="277" w:type="dxa"/>
          <w:trHeight w:val="447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1.1.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і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заразних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великої рогатої худоби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586475" w:rsidRPr="00CB03E5" w:rsidTr="00E90A42">
        <w:trPr>
          <w:gridAfter w:val="5"/>
          <w:wAfter w:w="277" w:type="dxa"/>
          <w:trHeight w:val="447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1.1.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Гігієна утримання великої рогатої худоби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586475" w:rsidRPr="00CB03E5" w:rsidTr="00E90A42">
        <w:trPr>
          <w:gridAfter w:val="6"/>
          <w:wAfter w:w="301" w:type="dxa"/>
          <w:trHeight w:val="267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1.2.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я коней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1.2.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неза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разних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коней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135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1.2.2.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превентивні технології 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коней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 1.2.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утримання коней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540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1.3.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я собак і котів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1.3.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незаразних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собак і котів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255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ВК 1.3.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собак і котів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1.3.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утримання собак і котів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540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ВБ1.4.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я свиней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1.4.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незаразних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свиней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135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1.4.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свиней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1.4.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утримання свиней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540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1.5.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овець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і кіз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1.5.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незаразних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овець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і кіз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1.5.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овець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і кіз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 1.5.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Гігієна утримання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овець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і кіз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1.6.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я екзотичних тварин і хутрових звірів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1.6.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незаразних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екзотичних тварин і хутрових звірів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1.6.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екзотичних тварин і хутрових звірів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ВК 1.6.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утримання екзотичних тварин і хутрових звірів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1.7.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Ветеринарне забезпечення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я птиці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1.7.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ind w:right="-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 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незаразних птиці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1.7.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Ветеринарні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превен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тивні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технології заразних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птиці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1.7.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Гігієна і санітарія у птахівництві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1.8.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Ветеринарна фармація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1.8.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Аптечна справа та фармацевтична технологія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1.8.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Клінічна ветеринарна фармакологія і клінічна фармація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360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255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1.8.3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Доклінічні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і клінічні дослідження лікарських засобів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360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255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1.9.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Ветеринарна лабораторна діагностика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1.9.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Менеджмент якості діяльності лабораторій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1.9.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Клінічна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лабор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аторна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діагностика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1.9.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Лабораторна діагностика інфекційних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хвороб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</w:tr>
      <w:tr w:rsidR="00586475" w:rsidRPr="00CB03E5" w:rsidTr="00E90A42">
        <w:trPr>
          <w:gridAfter w:val="5"/>
          <w:wAfter w:w="277" w:type="dxa"/>
          <w:trHeight w:val="7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1.9.</w:t>
            </w:r>
            <w:r w:rsidRPr="00AB09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Патоморфологічна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діагностика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</w:tr>
      <w:tr w:rsidR="00586475" w:rsidRPr="00CB03E5" w:rsidTr="00E90A42">
        <w:trPr>
          <w:gridAfter w:val="6"/>
          <w:wAfter w:w="301" w:type="dxa"/>
          <w:trHeight w:val="70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105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165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70"/>
        </w:trPr>
        <w:tc>
          <w:tcPr>
            <w:tcW w:w="15905" w:type="dxa"/>
            <w:gridSpan w:val="60"/>
            <w:noWrap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ВБ 1.10.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Ветеринарне забезпечення громадського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здоров</w:t>
            </w:r>
            <w:proofErr w:type="spellEnd"/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’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я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1.10.</w:t>
            </w:r>
            <w:r w:rsidRPr="00AB0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Лабораторний аналіз харчових продуктів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 1.10.</w:t>
            </w:r>
            <w:r w:rsidRPr="00AB0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Аналіз ризиків харчових продуктів і кормів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</w:tr>
      <w:tr w:rsidR="00586475" w:rsidRPr="00CB03E5" w:rsidTr="00E90A42">
        <w:trPr>
          <w:gridAfter w:val="5"/>
          <w:wAfter w:w="277" w:type="dxa"/>
          <w:trHeight w:val="510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ВК 1.10.</w:t>
            </w:r>
            <w:r w:rsidRPr="00AB0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9" w:type="dxa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Біобезпека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і </w:t>
            </w:r>
            <w:proofErr w:type="spellStart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біозахист</w:t>
            </w:r>
            <w:proofErr w:type="spellEnd"/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 xml:space="preserve"> у ветеринарії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523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</w:tr>
      <w:tr w:rsidR="00586475" w:rsidRPr="00CB03E5" w:rsidTr="00E90A42">
        <w:trPr>
          <w:gridAfter w:val="6"/>
          <w:wAfter w:w="301" w:type="dxa"/>
          <w:trHeight w:val="108"/>
        </w:trPr>
        <w:tc>
          <w:tcPr>
            <w:tcW w:w="2977" w:type="dxa"/>
            <w:gridSpan w:val="2"/>
            <w:noWrap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840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270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120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150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550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1"/>
          <w:wAfter w:w="189" w:type="dxa"/>
          <w:trHeight w:val="58"/>
        </w:trPr>
        <w:tc>
          <w:tcPr>
            <w:tcW w:w="15905" w:type="dxa"/>
            <w:gridSpan w:val="60"/>
            <w:noWrap/>
            <w:vAlign w:val="center"/>
          </w:tcPr>
          <w:p w:rsidR="00586475" w:rsidRPr="009A1E97" w:rsidRDefault="009A1E97" w:rsidP="00E90A42">
            <w:pPr>
              <w:widowControl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9A1E97">
              <w:rPr>
                <w:rStyle w:val="211"/>
                <w:rFonts w:ascii="Arial" w:hAnsi="Arial" w:cs="Arial"/>
                <w:b w:val="0"/>
                <w:bCs/>
                <w:i w:val="0"/>
                <w:iCs/>
              </w:rPr>
              <w:t>Цикл загальної підготовки</w:t>
            </w:r>
          </w:p>
        </w:tc>
      </w:tr>
      <w:tr w:rsidR="00586475" w:rsidRPr="00CB03E5" w:rsidTr="00E90A42">
        <w:trPr>
          <w:gridAfter w:val="5"/>
          <w:wAfter w:w="277" w:type="dxa"/>
          <w:trHeight w:val="337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ВКУ 1</w:t>
            </w:r>
          </w:p>
        </w:tc>
        <w:tc>
          <w:tcPr>
            <w:tcW w:w="2129" w:type="dxa"/>
            <w:vAlign w:val="center"/>
          </w:tcPr>
          <w:p w:rsidR="00586475" w:rsidRPr="00AB0938" w:rsidRDefault="009A1E97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Вибір з каталогу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634D0C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634D0C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5"/>
          <w:wAfter w:w="277" w:type="dxa"/>
          <w:trHeight w:val="337"/>
        </w:trPr>
        <w:tc>
          <w:tcPr>
            <w:tcW w:w="848" w:type="dxa"/>
            <w:noWrap/>
          </w:tcPr>
          <w:p w:rsidR="00586475" w:rsidRPr="00AB0938" w:rsidRDefault="00586475" w:rsidP="00E90A4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0938">
              <w:rPr>
                <w:rFonts w:ascii="Arial" w:hAnsi="Arial" w:cs="Arial"/>
                <w:sz w:val="18"/>
                <w:szCs w:val="18"/>
              </w:rPr>
              <w:t>ВКУ 2</w:t>
            </w:r>
          </w:p>
        </w:tc>
        <w:tc>
          <w:tcPr>
            <w:tcW w:w="2129" w:type="dxa"/>
            <w:vAlign w:val="center"/>
          </w:tcPr>
          <w:p w:rsidR="00586475" w:rsidRPr="00AB0938" w:rsidRDefault="009A1E97" w:rsidP="00E9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Вибір з каталогу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634D0C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634D0C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х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</w:p>
        </w:tc>
        <w:tc>
          <w:tcPr>
            <w:tcW w:w="451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348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60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180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255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Кількість курсових робіт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51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255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Кількість заліків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</w:tcPr>
          <w:p w:rsidR="00586475" w:rsidRPr="003834E3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9A099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48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147"/>
        </w:trPr>
        <w:tc>
          <w:tcPr>
            <w:tcW w:w="2977" w:type="dxa"/>
            <w:gridSpan w:val="2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Кількість екзаменів 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</w:tcPr>
          <w:p w:rsidR="00586475" w:rsidRPr="009A09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540" w:type="dxa"/>
            <w:noWrap/>
            <w:vAlign w:val="center"/>
          </w:tcPr>
          <w:p w:rsidR="00586475" w:rsidRPr="009A0995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586475" w:rsidRPr="00CB03E5" w:rsidTr="00E90A42">
        <w:trPr>
          <w:gridAfter w:val="6"/>
          <w:wAfter w:w="301" w:type="dxa"/>
          <w:trHeight w:val="147"/>
        </w:trPr>
        <w:tc>
          <w:tcPr>
            <w:tcW w:w="2977" w:type="dxa"/>
            <w:gridSpan w:val="2"/>
            <w:vAlign w:val="center"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Практична підготовка</w:t>
            </w:r>
          </w:p>
        </w:tc>
        <w:tc>
          <w:tcPr>
            <w:tcW w:w="567" w:type="dxa"/>
            <w:noWrap/>
            <w:vAlign w:val="center"/>
          </w:tcPr>
          <w:p w:rsidR="00586475" w:rsidRPr="003834E3" w:rsidRDefault="00586475" w:rsidP="00E90A42">
            <w:pPr>
              <w:widowControl/>
              <w:ind w:left="-119" w:right="-117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834E3">
              <w:rPr>
                <w:rFonts w:ascii="Arial" w:hAnsi="Arial" w:cs="Arial"/>
                <w:b/>
                <w:color w:val="auto"/>
                <w:sz w:val="18"/>
                <w:szCs w:val="18"/>
              </w:rPr>
              <w:t>990</w:t>
            </w:r>
          </w:p>
        </w:tc>
        <w:tc>
          <w:tcPr>
            <w:tcW w:w="567" w:type="dxa"/>
            <w:noWrap/>
            <w:vAlign w:val="center"/>
          </w:tcPr>
          <w:p w:rsidR="00586475" w:rsidRPr="003834E3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834E3">
              <w:rPr>
                <w:rFonts w:ascii="Arial" w:hAnsi="Arial" w:cs="Arial"/>
                <w:b/>
                <w:color w:val="auto"/>
                <w:sz w:val="18"/>
                <w:szCs w:val="18"/>
              </w:rPr>
              <w:t>33</w:t>
            </w:r>
          </w:p>
        </w:tc>
        <w:tc>
          <w:tcPr>
            <w:tcW w:w="510" w:type="dxa"/>
            <w:noWrap/>
            <w:vAlign w:val="center"/>
          </w:tcPr>
          <w:p w:rsidR="00586475" w:rsidRPr="009A09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9A0995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147"/>
        </w:trPr>
        <w:tc>
          <w:tcPr>
            <w:tcW w:w="2977" w:type="dxa"/>
            <w:gridSpan w:val="2"/>
            <w:vAlign w:val="center"/>
          </w:tcPr>
          <w:p w:rsidR="00586475" w:rsidRPr="00AB0938" w:rsidRDefault="00586475" w:rsidP="00E90A42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Підготовка до </w:t>
            </w:r>
            <w:r w:rsidRPr="00AB0938">
              <w:rPr>
                <w:rFonts w:ascii="Arial" w:hAnsi="Arial" w:cs="Arial"/>
                <w:b/>
                <w:color w:val="auto"/>
                <w:sz w:val="18"/>
                <w:szCs w:val="18"/>
              </w:rPr>
              <w:t>ЄДКІ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:rsidR="00586475" w:rsidRPr="00BB24BC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510" w:type="dxa"/>
            <w:noWrap/>
            <w:vAlign w:val="center"/>
          </w:tcPr>
          <w:p w:rsidR="00586475" w:rsidRPr="009A09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/>
            <w:vAlign w:val="center"/>
          </w:tcPr>
          <w:p w:rsidR="00586475" w:rsidRPr="009A0995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586475" w:rsidRPr="00CB03E5" w:rsidTr="00E90A42">
        <w:trPr>
          <w:gridAfter w:val="6"/>
          <w:wAfter w:w="301" w:type="dxa"/>
          <w:trHeight w:val="147"/>
        </w:trPr>
        <w:tc>
          <w:tcPr>
            <w:tcW w:w="2977" w:type="dxa"/>
            <w:gridSpan w:val="2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Загальний обсяг обов’язкових компонентів</w:t>
            </w:r>
          </w:p>
        </w:tc>
        <w:tc>
          <w:tcPr>
            <w:tcW w:w="567" w:type="dxa"/>
            <w:noWrap/>
            <w:vAlign w:val="center"/>
          </w:tcPr>
          <w:p w:rsidR="00586475" w:rsidRPr="004B6DD3" w:rsidRDefault="00586475" w:rsidP="00E90A42">
            <w:pPr>
              <w:widowControl/>
              <w:ind w:left="-119" w:right="-117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8640</w:t>
            </w:r>
          </w:p>
        </w:tc>
        <w:tc>
          <w:tcPr>
            <w:tcW w:w="567" w:type="dxa"/>
            <w:noWrap/>
            <w:vAlign w:val="center"/>
          </w:tcPr>
          <w:p w:rsidR="00586475" w:rsidRPr="004B6DD3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288</w:t>
            </w:r>
          </w:p>
        </w:tc>
        <w:tc>
          <w:tcPr>
            <w:tcW w:w="510" w:type="dxa"/>
            <w:noWrap/>
            <w:vAlign w:val="center"/>
          </w:tcPr>
          <w:p w:rsidR="00586475" w:rsidRPr="004B6DD3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540" w:type="dxa"/>
            <w:noWrap/>
            <w:vAlign w:val="center"/>
          </w:tcPr>
          <w:p w:rsidR="00586475" w:rsidRPr="004B6DD3" w:rsidRDefault="00586475" w:rsidP="00E90A42">
            <w:pPr>
              <w:ind w:right="-107" w:hanging="16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389" w:type="dxa"/>
            <w:noWrap/>
            <w:vAlign w:val="center"/>
          </w:tcPr>
          <w:p w:rsidR="00586475" w:rsidRPr="004B6DD3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4B6DD3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B6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3945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4B6DD3" w:rsidRDefault="00586475" w:rsidP="00E90A42">
            <w:pPr>
              <w:widowControl/>
              <w:ind w:hanging="15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B6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1395</w:t>
            </w:r>
          </w:p>
        </w:tc>
        <w:tc>
          <w:tcPr>
            <w:tcW w:w="716" w:type="dxa"/>
            <w:noWrap/>
            <w:vAlign w:val="center"/>
          </w:tcPr>
          <w:p w:rsidR="00586475" w:rsidRPr="004B6DD3" w:rsidRDefault="00586475" w:rsidP="00E90A42">
            <w:pPr>
              <w:widowControl/>
              <w:ind w:right="-133" w:hanging="83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B6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2280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4B6DD3" w:rsidRDefault="00586475" w:rsidP="00E90A42">
            <w:pPr>
              <w:widowControl/>
              <w:ind w:hanging="85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  <w:r w:rsidRPr="004B6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4B6DD3" w:rsidRDefault="00586475" w:rsidP="00E90A42">
            <w:pPr>
              <w:widowControl/>
              <w:ind w:right="-101" w:hanging="132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B6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75</w:t>
            </w: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4B6DD3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B6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2835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792B1E" w:rsidRDefault="003C5AC1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792B1E" w:rsidRDefault="003C5AC1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right="-227" w:hanging="134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right="-76" w:hanging="13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right="-79" w:hanging="142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39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3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37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792B1E" w:rsidRDefault="00586475" w:rsidP="00E90A42">
            <w:pPr>
              <w:widowControl/>
              <w:ind w:hanging="13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left="-24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color w:val="auto"/>
                <w:sz w:val="18"/>
                <w:szCs w:val="18"/>
              </w:rPr>
              <w:t>18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586475" w:rsidRPr="00CB03E5" w:rsidTr="00E90A42">
        <w:trPr>
          <w:gridAfter w:val="6"/>
          <w:wAfter w:w="301" w:type="dxa"/>
          <w:trHeight w:val="147"/>
        </w:trPr>
        <w:tc>
          <w:tcPr>
            <w:tcW w:w="2977" w:type="dxa"/>
            <w:gridSpan w:val="2"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Загальний обсяг вибіркових компонентів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-119" w:right="-117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1940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510" w:type="dxa"/>
            <w:noWrap/>
            <w:vAlign w:val="center"/>
          </w:tcPr>
          <w:p w:rsidR="00586475" w:rsidRPr="009A09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A099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86475" w:rsidRPr="009A0995" w:rsidRDefault="00586475" w:rsidP="00E90A42">
            <w:pPr>
              <w:widowControl/>
              <w:ind w:left="-19" w:right="-249" w:hanging="296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389" w:type="dxa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780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AB0938" w:rsidRDefault="009E6D5D" w:rsidP="00E90A42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366</w:t>
            </w:r>
          </w:p>
        </w:tc>
        <w:tc>
          <w:tcPr>
            <w:tcW w:w="716" w:type="dxa"/>
            <w:noWrap/>
            <w:vAlign w:val="center"/>
          </w:tcPr>
          <w:p w:rsidR="00586475" w:rsidRPr="00AB0938" w:rsidRDefault="009E6D5D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375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1920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left="-5" w:right="-75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</w:tr>
      <w:tr w:rsidR="00586475" w:rsidRPr="00CB03E5" w:rsidTr="00E90A42">
        <w:trPr>
          <w:gridAfter w:val="6"/>
          <w:wAfter w:w="301" w:type="dxa"/>
          <w:trHeight w:val="381"/>
        </w:trPr>
        <w:tc>
          <w:tcPr>
            <w:tcW w:w="2977" w:type="dxa"/>
            <w:gridSpan w:val="2"/>
            <w:noWrap/>
            <w:vAlign w:val="center"/>
          </w:tcPr>
          <w:p w:rsidR="00586475" w:rsidRPr="00AB0938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Разом за ОПП (без військової підготовки)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ind w:left="-119" w:right="-117" w:hanging="107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10800</w:t>
            </w:r>
          </w:p>
        </w:tc>
        <w:tc>
          <w:tcPr>
            <w:tcW w:w="567" w:type="dxa"/>
            <w:noWrap/>
            <w:vAlign w:val="center"/>
          </w:tcPr>
          <w:p w:rsidR="00586475" w:rsidRPr="00AB093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B09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360</w:t>
            </w:r>
          </w:p>
        </w:tc>
        <w:tc>
          <w:tcPr>
            <w:tcW w:w="510" w:type="dxa"/>
            <w:noWrap/>
            <w:vAlign w:val="center"/>
          </w:tcPr>
          <w:p w:rsidR="00586475" w:rsidRPr="009A0995" w:rsidRDefault="00586475" w:rsidP="00E90A42">
            <w:pPr>
              <w:widowControl/>
              <w:ind w:hanging="11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 39</w:t>
            </w:r>
          </w:p>
        </w:tc>
        <w:tc>
          <w:tcPr>
            <w:tcW w:w="540" w:type="dxa"/>
            <w:noWrap/>
            <w:vAlign w:val="center"/>
          </w:tcPr>
          <w:p w:rsidR="00586475" w:rsidRPr="009A0995" w:rsidRDefault="00586475" w:rsidP="00E90A42">
            <w:pPr>
              <w:widowControl/>
              <w:ind w:hanging="16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389" w:type="dxa"/>
            <w:noWrap/>
            <w:vAlign w:val="center"/>
          </w:tcPr>
          <w:p w:rsidR="00586475" w:rsidRPr="009A09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A099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 w:rsidR="00586475" w:rsidRPr="009E7478" w:rsidRDefault="003C5AC1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469</w:t>
            </w:r>
            <w:r w:rsidR="00586475" w:rsidRPr="009E74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33" w:type="dxa"/>
            <w:gridSpan w:val="2"/>
            <w:noWrap/>
            <w:vAlign w:val="center"/>
          </w:tcPr>
          <w:p w:rsidR="00586475" w:rsidRPr="009E7478" w:rsidRDefault="003C5AC1" w:rsidP="00E90A42">
            <w:pPr>
              <w:widowControl/>
              <w:ind w:hanging="150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1761</w:t>
            </w:r>
          </w:p>
        </w:tc>
        <w:tc>
          <w:tcPr>
            <w:tcW w:w="716" w:type="dxa"/>
            <w:noWrap/>
            <w:vAlign w:val="center"/>
          </w:tcPr>
          <w:p w:rsidR="00586475" w:rsidRPr="009E7478" w:rsidRDefault="009E6D5D" w:rsidP="00E90A42">
            <w:pPr>
              <w:widowControl/>
              <w:ind w:right="-275" w:hanging="225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2655</w:t>
            </w:r>
          </w:p>
        </w:tc>
        <w:tc>
          <w:tcPr>
            <w:tcW w:w="590" w:type="dxa"/>
            <w:gridSpan w:val="2"/>
            <w:noWrap/>
            <w:vAlign w:val="center"/>
          </w:tcPr>
          <w:p w:rsidR="00586475" w:rsidRPr="009E7478" w:rsidRDefault="003C5AC1" w:rsidP="00E90A42">
            <w:pPr>
              <w:widowControl/>
              <w:ind w:hanging="85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324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586475" w:rsidRPr="009E7478" w:rsidRDefault="00586475" w:rsidP="00E90A42">
            <w:pPr>
              <w:widowControl/>
              <w:ind w:right="-101" w:hanging="132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9E7478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660" w:type="dxa"/>
            <w:gridSpan w:val="3"/>
            <w:noWrap/>
            <w:vAlign w:val="center"/>
          </w:tcPr>
          <w:p w:rsidR="00586475" w:rsidRPr="009E7478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E74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  <w:r w:rsidR="003C5AC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605</w:t>
            </w:r>
          </w:p>
        </w:tc>
        <w:tc>
          <w:tcPr>
            <w:tcW w:w="499" w:type="dxa"/>
            <w:gridSpan w:val="3"/>
            <w:noWrap/>
            <w:vAlign w:val="center"/>
          </w:tcPr>
          <w:p w:rsidR="00586475" w:rsidRPr="00792B1E" w:rsidRDefault="003C5AC1" w:rsidP="00E90A42">
            <w:pPr>
              <w:widowControl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586475" w:rsidRPr="00792B1E" w:rsidRDefault="003C5AC1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34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17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3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520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42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42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39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38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37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586475" w:rsidRPr="00792B1E" w:rsidRDefault="00586475" w:rsidP="00E90A42">
            <w:pPr>
              <w:widowControl/>
              <w:ind w:hanging="135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  <w:noWrap/>
            <w:vAlign w:val="center"/>
          </w:tcPr>
          <w:p w:rsidR="00586475" w:rsidRPr="00792B1E" w:rsidRDefault="00586475" w:rsidP="00E90A42">
            <w:pPr>
              <w:widowControl/>
              <w:ind w:hanging="13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542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3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446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42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413" w:type="dxa"/>
            <w:gridSpan w:val="3"/>
            <w:noWrap/>
            <w:vAlign w:val="center"/>
          </w:tcPr>
          <w:p w:rsidR="00586475" w:rsidRPr="00792B1E" w:rsidRDefault="00586475" w:rsidP="00E90A42">
            <w:pPr>
              <w:widowControl/>
              <w:ind w:hanging="14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2B1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</w:tr>
    </w:tbl>
    <w:p w:rsidR="00586475" w:rsidRPr="00CB03E5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CB03E5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CB03E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Pr="008F384B" w:rsidRDefault="00586475" w:rsidP="00F67D15">
      <w:pPr>
        <w:jc w:val="center"/>
        <w:rPr>
          <w:rFonts w:ascii="Arial" w:hAnsi="Arial" w:cs="Arial"/>
          <w:b/>
          <w:sz w:val="28"/>
          <w:szCs w:val="28"/>
        </w:rPr>
      </w:pPr>
      <w:r w:rsidRPr="00CB03E5"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138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38"/>
        <w:gridCol w:w="957"/>
        <w:gridCol w:w="1097"/>
        <w:gridCol w:w="689"/>
        <w:gridCol w:w="527"/>
        <w:gridCol w:w="941"/>
        <w:gridCol w:w="1370"/>
        <w:gridCol w:w="1646"/>
        <w:gridCol w:w="1358"/>
        <w:gridCol w:w="1267"/>
        <w:gridCol w:w="1097"/>
        <w:gridCol w:w="981"/>
        <w:gridCol w:w="20"/>
      </w:tblGrid>
      <w:tr w:rsidR="00586475" w:rsidRPr="00CB03E5" w:rsidTr="00F67D15">
        <w:trPr>
          <w:trHeight w:val="34"/>
        </w:trPr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</w:rPr>
              <w:lastRenderedPageBreak/>
              <w:t>ІІІ. СТРУКТУРА НАВЧАЛЬНОГО ПЛАНУ</w:t>
            </w:r>
          </w:p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</w:rPr>
              <w:t>V. ЗВЕДЕНІ ДАНІ БЮДЖЕТНОГО ЧАСУ, ТИЖНІ</w:t>
            </w:r>
          </w:p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586475" w:rsidRPr="00CB03E5" w:rsidTr="00F67D15">
        <w:trPr>
          <w:gridAfter w:val="1"/>
          <w:wAfter w:w="20" w:type="dxa"/>
          <w:trHeight w:val="75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Навчальні дисципліни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Години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Кредити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Курси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Теоретичне навчання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Екзаменаційна сесія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Практична підготовка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Атестація здобувачів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Канікули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</w:tr>
      <w:tr w:rsidR="00586475" w:rsidRPr="00CB03E5" w:rsidTr="00F67D15">
        <w:trPr>
          <w:gridAfter w:val="1"/>
          <w:wAfter w:w="20" w:type="dxa"/>
          <w:trHeight w:val="121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1. Обов'язкові компоненти ОПП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8880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81,4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52</w:t>
            </w:r>
          </w:p>
        </w:tc>
      </w:tr>
      <w:tr w:rsidR="00586475" w:rsidRPr="00CB03E5" w:rsidTr="00F67D15">
        <w:trPr>
          <w:gridAfter w:val="1"/>
          <w:wAfter w:w="20" w:type="dxa"/>
          <w:trHeight w:val="169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color w:val="auto"/>
                <w:sz w:val="20"/>
                <w:szCs w:val="20"/>
              </w:rPr>
              <w:t>2. Вибіркові компоненти ОПП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17,6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52</w:t>
            </w:r>
          </w:p>
        </w:tc>
      </w:tr>
      <w:tr w:rsidR="00586475" w:rsidRPr="00CB03E5" w:rsidTr="00F67D15">
        <w:trPr>
          <w:gridAfter w:val="1"/>
          <w:wAfter w:w="20" w:type="dxa"/>
          <w:trHeight w:val="32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ind w:firstLineChars="100" w:firstLine="20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i/>
                <w:color w:val="auto"/>
                <w:sz w:val="20"/>
                <w:szCs w:val="20"/>
              </w:rPr>
              <w:t>Вибіркові дисципліни за спеціальністю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16,4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52</w:t>
            </w:r>
          </w:p>
        </w:tc>
      </w:tr>
      <w:tr w:rsidR="00586475" w:rsidRPr="00CB03E5" w:rsidTr="00F67D15">
        <w:trPr>
          <w:gridAfter w:val="1"/>
          <w:wAfter w:w="20" w:type="dxa"/>
          <w:trHeight w:val="368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ind w:firstLineChars="100" w:firstLine="20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Вибіркові дисципліни за уподобанням студента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180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1,2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68671D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44E8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A669B9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52</w:t>
            </w:r>
          </w:p>
        </w:tc>
      </w:tr>
      <w:tr w:rsidR="00586475" w:rsidRPr="00CB03E5" w:rsidTr="00F67D15">
        <w:trPr>
          <w:gridAfter w:val="1"/>
          <w:wAfter w:w="20" w:type="dxa"/>
          <w:trHeight w:val="185"/>
        </w:trPr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FA6F21" w:rsidP="00A669B9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53</w:t>
            </w:r>
          </w:p>
        </w:tc>
      </w:tr>
      <w:tr w:rsidR="00586475" w:rsidRPr="00CB03E5" w:rsidTr="00F67D15">
        <w:trPr>
          <w:gridAfter w:val="1"/>
          <w:wAfter w:w="20" w:type="dxa"/>
          <w:trHeight w:val="249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Разом за ОПП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6867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D2A4E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FA6F21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</w:tr>
      <w:tr w:rsidR="00586475" w:rsidRPr="00CB03E5" w:rsidTr="00F67D15">
        <w:trPr>
          <w:gridAfter w:val="1"/>
          <w:wAfter w:w="20" w:type="dxa"/>
          <w:trHeight w:val="112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ind w:firstLineChars="100" w:firstLine="2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Разом за ОПП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A669B9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B03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21" w:rsidRPr="00CB03E5" w:rsidRDefault="00FA6F21" w:rsidP="00FA6F2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B03E5" w:rsidRDefault="00A669B9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303</w:t>
            </w:r>
          </w:p>
        </w:tc>
      </w:tr>
    </w:tbl>
    <w:p w:rsidR="00586475" w:rsidRPr="00CB03E5" w:rsidRDefault="00586475" w:rsidP="00586475">
      <w:pPr>
        <w:rPr>
          <w:rFonts w:ascii="Arial" w:hAnsi="Arial" w:cs="Arial"/>
        </w:rPr>
      </w:pPr>
    </w:p>
    <w:p w:rsidR="00F67D15" w:rsidRPr="00F67D15" w:rsidRDefault="009C1FD8" w:rsidP="00F67D15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CB03E5">
        <w:rPr>
          <w:rFonts w:ascii="Arial" w:hAnsi="Arial" w:cs="Arial"/>
          <w:b/>
          <w:bCs/>
          <w:color w:val="auto"/>
        </w:rPr>
        <w:t>IV</w:t>
      </w:r>
      <w:r w:rsidR="00F67D15" w:rsidRPr="00D017F4">
        <w:rPr>
          <w:rFonts w:ascii="Arial" w:hAnsi="Arial" w:cs="Arial"/>
          <w:b/>
          <w:bCs/>
          <w:color w:val="auto"/>
          <w:sz w:val="20"/>
          <w:szCs w:val="20"/>
        </w:rPr>
        <w:t xml:space="preserve">. ЗВЕДЕНІ ДАНІ ПРО КІЛЬКІСТЬ КРЕДИТІВ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14"/>
        <w:gridCol w:w="1396"/>
        <w:gridCol w:w="9"/>
        <w:gridCol w:w="2932"/>
        <w:gridCol w:w="1757"/>
      </w:tblGrid>
      <w:tr w:rsidR="00F67D15" w:rsidRPr="00F67D15" w:rsidTr="009C1FD8">
        <w:trPr>
          <w:trHeight w:val="550"/>
        </w:trPr>
        <w:tc>
          <w:tcPr>
            <w:tcW w:w="1214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Курс</w:t>
            </w: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Семестр</w:t>
            </w:r>
          </w:p>
        </w:tc>
        <w:tc>
          <w:tcPr>
            <w:tcW w:w="2940" w:type="dxa"/>
            <w:gridSpan w:val="2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Кількість кредитів</w:t>
            </w:r>
          </w:p>
        </w:tc>
        <w:tc>
          <w:tcPr>
            <w:tcW w:w="1757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Всього за навчальний рік</w:t>
            </w:r>
          </w:p>
        </w:tc>
      </w:tr>
      <w:tr w:rsidR="00F67D15" w:rsidRPr="00F67D15" w:rsidTr="009C1FD8">
        <w:trPr>
          <w:trHeight w:val="179"/>
        </w:trPr>
        <w:tc>
          <w:tcPr>
            <w:tcW w:w="1214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29</w:t>
            </w:r>
          </w:p>
        </w:tc>
        <w:tc>
          <w:tcPr>
            <w:tcW w:w="1757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F67D15" w:rsidRPr="00F67D15" w:rsidTr="009C1FD8">
        <w:trPr>
          <w:trHeight w:val="189"/>
        </w:trPr>
        <w:tc>
          <w:tcPr>
            <w:tcW w:w="1214" w:type="dxa"/>
            <w:vMerge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1757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67D15" w:rsidRPr="00F67D15" w:rsidTr="009C1FD8">
        <w:trPr>
          <w:trHeight w:val="179"/>
        </w:trPr>
        <w:tc>
          <w:tcPr>
            <w:tcW w:w="1214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F67D15" w:rsidRPr="00F67D15" w:rsidTr="009C1FD8">
        <w:trPr>
          <w:trHeight w:val="189"/>
        </w:trPr>
        <w:tc>
          <w:tcPr>
            <w:tcW w:w="1214" w:type="dxa"/>
            <w:vMerge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67D15" w:rsidRPr="00F67D15" w:rsidTr="009C1FD8">
        <w:trPr>
          <w:trHeight w:val="179"/>
        </w:trPr>
        <w:tc>
          <w:tcPr>
            <w:tcW w:w="1214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F67D15" w:rsidRPr="00F67D15" w:rsidTr="009C1FD8">
        <w:trPr>
          <w:trHeight w:val="189"/>
        </w:trPr>
        <w:tc>
          <w:tcPr>
            <w:tcW w:w="1214" w:type="dxa"/>
            <w:vMerge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67D15" w:rsidRPr="00F67D15" w:rsidTr="009C1FD8">
        <w:trPr>
          <w:trHeight w:val="47"/>
        </w:trPr>
        <w:tc>
          <w:tcPr>
            <w:tcW w:w="1214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F67D15" w:rsidRPr="00F67D15" w:rsidTr="009C1FD8">
        <w:trPr>
          <w:trHeight w:val="189"/>
        </w:trPr>
        <w:tc>
          <w:tcPr>
            <w:tcW w:w="1214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0" w:type="dxa"/>
            <w:gridSpan w:val="2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67D15" w:rsidRPr="00F67D15" w:rsidTr="009C1FD8">
        <w:trPr>
          <w:trHeight w:val="179"/>
        </w:trPr>
        <w:tc>
          <w:tcPr>
            <w:tcW w:w="1214" w:type="dxa"/>
            <w:vMerge w:val="restart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05" w:type="dxa"/>
            <w:gridSpan w:val="2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31" w:type="dxa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F67D15" w:rsidRPr="00F67D15" w:rsidTr="009C1FD8">
        <w:trPr>
          <w:trHeight w:val="189"/>
        </w:trPr>
        <w:tc>
          <w:tcPr>
            <w:tcW w:w="1214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31" w:type="dxa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67D15" w:rsidRPr="00F67D15" w:rsidTr="009C1FD8">
        <w:trPr>
          <w:trHeight w:val="179"/>
        </w:trPr>
        <w:tc>
          <w:tcPr>
            <w:tcW w:w="1214" w:type="dxa"/>
            <w:vMerge w:val="restart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05" w:type="dxa"/>
            <w:gridSpan w:val="2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31" w:type="dxa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F67D15" w:rsidRPr="00F67D15" w:rsidTr="009C1FD8">
        <w:trPr>
          <w:trHeight w:val="200"/>
        </w:trPr>
        <w:tc>
          <w:tcPr>
            <w:tcW w:w="1214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31" w:type="dxa"/>
          </w:tcPr>
          <w:p w:rsidR="00F67D15" w:rsidRPr="009C1FD8" w:rsidRDefault="009C1FD8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67D15" w:rsidRPr="00F67D15" w:rsidTr="009C1FD8">
        <w:trPr>
          <w:trHeight w:val="179"/>
        </w:trPr>
        <w:tc>
          <w:tcPr>
            <w:tcW w:w="5551" w:type="dxa"/>
            <w:gridSpan w:val="4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Разом</w:t>
            </w:r>
          </w:p>
        </w:tc>
        <w:tc>
          <w:tcPr>
            <w:tcW w:w="1757" w:type="dxa"/>
          </w:tcPr>
          <w:p w:rsidR="00F67D15" w:rsidRPr="009C1FD8" w:rsidRDefault="00F67D15" w:rsidP="009C1FD8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360</w:t>
            </w:r>
          </w:p>
        </w:tc>
      </w:tr>
    </w:tbl>
    <w:p w:rsidR="00586475" w:rsidRDefault="00586475" w:rsidP="00586475"/>
    <w:tbl>
      <w:tblPr>
        <w:tblpPr w:leftFromText="180" w:rightFromText="180" w:vertAnchor="text" w:horzAnchor="margin" w:tblpY="-1251"/>
        <w:tblW w:w="14092" w:type="dxa"/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2242"/>
        <w:gridCol w:w="1167"/>
        <w:gridCol w:w="55"/>
        <w:gridCol w:w="937"/>
        <w:gridCol w:w="257"/>
        <w:gridCol w:w="877"/>
        <w:gridCol w:w="326"/>
        <w:gridCol w:w="808"/>
        <w:gridCol w:w="6"/>
        <w:gridCol w:w="363"/>
        <w:gridCol w:w="198"/>
        <w:gridCol w:w="6"/>
        <w:gridCol w:w="581"/>
        <w:gridCol w:w="12"/>
        <w:gridCol w:w="11"/>
        <w:gridCol w:w="2759"/>
        <w:gridCol w:w="992"/>
        <w:gridCol w:w="625"/>
        <w:gridCol w:w="651"/>
        <w:gridCol w:w="586"/>
        <w:gridCol w:w="40"/>
      </w:tblGrid>
      <w:tr w:rsidR="00586475" w:rsidRPr="00CA42CF" w:rsidTr="00E90A42">
        <w:trPr>
          <w:gridAfter w:val="3"/>
          <w:wAfter w:w="1277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 w:rsidRPr="00544B9E">
              <w:rPr>
                <w:rFonts w:ascii="Arial" w:hAnsi="Arial" w:cs="Arial"/>
                <w:b/>
                <w:color w:val="auto"/>
              </w:rPr>
              <w:t>V</w:t>
            </w:r>
            <w:r w:rsidR="009C1FD8">
              <w:rPr>
                <w:rFonts w:ascii="Arial" w:hAnsi="Arial" w:cs="Arial"/>
                <w:b/>
                <w:color w:val="auto"/>
                <w:lang w:val="en-US"/>
              </w:rPr>
              <w:t>I</w:t>
            </w:r>
            <w:r w:rsidRPr="00544B9E">
              <w:rPr>
                <w:rFonts w:ascii="Arial" w:hAnsi="Arial" w:cs="Arial"/>
                <w:b/>
                <w:color w:val="auto"/>
              </w:rPr>
              <w:t>. ПРАКТИЧНА ПІДГОТОВКА</w:t>
            </w:r>
          </w:p>
          <w:p w:rsidR="00586475" w:rsidRPr="00544B9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544B9E" w:rsidRDefault="00586475" w:rsidP="00E90A42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544B9E" w:rsidRDefault="00586475" w:rsidP="00E90A42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544B9E" w:rsidRDefault="00586475" w:rsidP="00E90A42">
            <w:pPr>
              <w:widowControl/>
              <w:rPr>
                <w:rFonts w:ascii="Arial" w:hAnsi="Arial" w:cs="Arial"/>
                <w:color w:val="auto"/>
              </w:rPr>
            </w:pPr>
            <w:r w:rsidRPr="00544B9E">
              <w:rPr>
                <w:rFonts w:ascii="Arial" w:hAnsi="Arial" w:cs="Arial"/>
                <w:b/>
                <w:color w:val="auto"/>
              </w:rPr>
              <w:t>VІ</w:t>
            </w:r>
            <w:r w:rsidR="009C1FD8">
              <w:rPr>
                <w:rFonts w:ascii="Arial" w:hAnsi="Arial" w:cs="Arial"/>
                <w:b/>
                <w:color w:val="auto"/>
                <w:lang w:val="en-US"/>
              </w:rPr>
              <w:t>I</w:t>
            </w:r>
            <w:r w:rsidRPr="00544B9E">
              <w:rPr>
                <w:rFonts w:ascii="Arial" w:hAnsi="Arial" w:cs="Arial"/>
                <w:b/>
                <w:color w:val="auto"/>
              </w:rPr>
              <w:t>. КУРСОВІ РОБОТИ І ПРЕКТИ</w:t>
            </w:r>
          </w:p>
        </w:tc>
      </w:tr>
      <w:tr w:rsidR="00586475" w:rsidRPr="00CA42CF" w:rsidTr="00E90A42">
        <w:trPr>
          <w:gridAfter w:val="1"/>
          <w:wAfter w:w="40" w:type="dxa"/>
          <w:trHeight w:val="1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№</w:t>
            </w:r>
          </w:p>
          <w:p w:rsidR="00586475" w:rsidRPr="00CA42CF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п\п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Назва практики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Години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Кредити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Кількість тижнів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544B9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4B9E">
              <w:rPr>
                <w:rFonts w:ascii="Arial" w:hAnsi="Arial" w:cs="Arial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544B9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4B9E">
              <w:rPr>
                <w:rFonts w:ascii="Arial" w:hAnsi="Arial" w:cs="Arial"/>
                <w:b/>
                <w:color w:val="auto"/>
                <w:sz w:val="20"/>
                <w:szCs w:val="20"/>
              </w:rPr>
              <w:t>Назва дисципліни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86475" w:rsidRPr="00544B9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4B9E">
              <w:rPr>
                <w:rFonts w:ascii="Arial" w:hAnsi="Arial" w:cs="Arial"/>
                <w:b/>
                <w:color w:val="auto"/>
                <w:sz w:val="20"/>
                <w:szCs w:val="20"/>
              </w:rPr>
              <w:t>Години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544B9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4B9E">
              <w:rPr>
                <w:rFonts w:ascii="Arial" w:hAnsi="Arial" w:cs="Arial"/>
                <w:b/>
                <w:color w:val="auto"/>
                <w:sz w:val="20"/>
                <w:szCs w:val="20"/>
              </w:rPr>
              <w:t>Кредити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544B9E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4B9E">
              <w:rPr>
                <w:rFonts w:ascii="Arial" w:hAnsi="Arial" w:cs="Arial"/>
                <w:b/>
                <w:color w:val="auto"/>
                <w:sz w:val="20"/>
                <w:szCs w:val="20"/>
              </w:rPr>
              <w:t>КР</w:t>
            </w:r>
          </w:p>
        </w:tc>
      </w:tr>
      <w:tr w:rsidR="00586475" w:rsidRPr="00CA42CF" w:rsidTr="00E90A42">
        <w:trPr>
          <w:gridAfter w:val="1"/>
          <w:wAfter w:w="40" w:type="dxa"/>
          <w:trHeight w:val="35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Клінічна діагностика внутрішніх </w:t>
            </w:r>
            <w:proofErr w:type="spellStart"/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 тварин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Топографічна анатомія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Загальна і спеціальна хірургія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Ветеринарно-санітарна практика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Акушерство і гінекологія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Цитологія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2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Годівля тварин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Патологічна анатомія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3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Основи розведення тварин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Паразитологія та інвазійні хвороби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2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Мікробіологія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Внутрішні хвороби тварин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3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Вірусологія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Епізоотологія та інфекційні хвороби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Гігієна тварин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 Організація і економіка ветеринарної справи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86475" w:rsidRPr="00CA42CF" w:rsidTr="00E90A42">
        <w:trPr>
          <w:gridAfter w:val="1"/>
          <w:wAfter w:w="40" w:type="dxa"/>
          <w:trHeight w:val="26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Оперативна хірургія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Клінічна діагностика внутрішніх </w:t>
            </w:r>
            <w:proofErr w:type="spellStart"/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 тварин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9" w:type="dxa"/>
            <w:gridSpan w:val="5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9" w:type="dxa"/>
            <w:gridSpan w:val="5"/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Фармакологія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Епізоотологія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Біотехніка відтворення тварин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Загальна і спеціальна хірургія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Паразитологія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1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Ветеринарно-санітарна експертиза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2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Внутрішні хвороби тварин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1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Акушерство та гінекологія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Патологічна анатомія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trHeight w:val="270"/>
        </w:trPr>
        <w:tc>
          <w:tcPr>
            <w:tcW w:w="7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"/>
          <w:wAfter w:w="40" w:type="dxa"/>
          <w:trHeight w:val="27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 xml:space="preserve"> За фаховим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с</w:t>
            </w: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прямуванням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1"/>
          <w:wAfter w:w="6461" w:type="dxa"/>
          <w:trHeight w:val="390"/>
        </w:trPr>
        <w:tc>
          <w:tcPr>
            <w:tcW w:w="76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6475" w:rsidRDefault="00586475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586475" w:rsidRDefault="00586475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D017F4" w:rsidRDefault="00D017F4" w:rsidP="00D017F4">
            <w:pPr>
              <w:widowControl/>
              <w:tabs>
                <w:tab w:val="left" w:pos="3744"/>
              </w:tabs>
              <w:rPr>
                <w:rFonts w:ascii="Arial" w:hAnsi="Arial" w:cs="Arial"/>
                <w:b/>
                <w:bCs/>
                <w:color w:val="auto"/>
              </w:rPr>
            </w:pPr>
          </w:p>
          <w:p w:rsidR="00D017F4" w:rsidRDefault="00D017F4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D017F4" w:rsidRDefault="00D017F4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D017F4" w:rsidRDefault="00D017F4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586475" w:rsidRPr="009A1E1D" w:rsidRDefault="00586475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9A1E1D">
              <w:rPr>
                <w:rFonts w:ascii="Arial" w:hAnsi="Arial" w:cs="Arial"/>
                <w:b/>
                <w:bCs/>
                <w:color w:val="auto"/>
              </w:rPr>
              <w:t>VII</w:t>
            </w:r>
            <w:r w:rsidR="009C1FD8">
              <w:rPr>
                <w:rFonts w:ascii="Arial" w:hAnsi="Arial" w:cs="Arial"/>
                <w:b/>
                <w:bCs/>
                <w:color w:val="auto"/>
                <w:lang w:val="en-US"/>
              </w:rPr>
              <w:t>I</w:t>
            </w:r>
            <w:r w:rsidRPr="009A1E1D">
              <w:rPr>
                <w:rFonts w:ascii="Arial" w:hAnsi="Arial" w:cs="Arial"/>
                <w:b/>
                <w:bCs/>
                <w:color w:val="auto"/>
              </w:rPr>
              <w:t>. АТЕСТАЦІЯ ЗДОБУВАЧІВ ВИЩОЇ ОСВІТИ</w:t>
            </w:r>
          </w:p>
          <w:p w:rsidR="00586475" w:rsidRPr="00CA42CF" w:rsidRDefault="00586475" w:rsidP="00E90A42">
            <w:pPr>
              <w:widowControl/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86475" w:rsidRPr="00CA42CF" w:rsidTr="00E90A42">
        <w:trPr>
          <w:gridAfter w:val="11"/>
          <w:wAfter w:w="6461" w:type="dxa"/>
          <w:trHeight w:val="50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9A1E1D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1E1D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9A1E1D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1E1D">
              <w:rPr>
                <w:rFonts w:ascii="Arial" w:hAnsi="Arial" w:cs="Arial"/>
                <w:b/>
                <w:color w:val="auto"/>
                <w:sz w:val="20"/>
                <w:szCs w:val="20"/>
              </w:rPr>
              <w:t>Складова атестації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9A1E1D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1E1D">
              <w:rPr>
                <w:rFonts w:ascii="Arial" w:hAnsi="Arial" w:cs="Arial"/>
                <w:b/>
                <w:color w:val="auto"/>
                <w:sz w:val="20"/>
                <w:szCs w:val="20"/>
              </w:rPr>
              <w:t>Години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9A1E1D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1E1D">
              <w:rPr>
                <w:rFonts w:ascii="Arial" w:hAnsi="Arial" w:cs="Arial"/>
                <w:b/>
                <w:color w:val="auto"/>
                <w:sz w:val="20"/>
                <w:szCs w:val="20"/>
              </w:rPr>
              <w:t>Кредити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9A1E1D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1E1D">
              <w:rPr>
                <w:rFonts w:ascii="Arial" w:hAnsi="Arial" w:cs="Arial"/>
                <w:b/>
                <w:color w:val="auto"/>
                <w:sz w:val="20"/>
                <w:szCs w:val="20"/>
              </w:rPr>
              <w:t>Кількість тижнів</w:t>
            </w:r>
          </w:p>
        </w:tc>
      </w:tr>
      <w:tr w:rsidR="00586475" w:rsidRPr="00CA42CF" w:rsidTr="00E90A42">
        <w:trPr>
          <w:gridAfter w:val="11"/>
          <w:wAfter w:w="6461" w:type="dxa"/>
          <w:trHeight w:val="71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2C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Єдиний державний кваліфікаційний іспит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</w:tr>
    </w:tbl>
    <w:p w:rsidR="00586475" w:rsidRDefault="00586475" w:rsidP="00586475"/>
    <w:p w:rsidR="00586475" w:rsidRPr="00CA42CF" w:rsidRDefault="00586475" w:rsidP="00586475">
      <w:pPr>
        <w:jc w:val="center"/>
        <w:rPr>
          <w:rFonts w:ascii="Arial" w:hAnsi="Arial" w:cs="Arial"/>
          <w:b/>
          <w:sz w:val="20"/>
          <w:szCs w:val="20"/>
        </w:rPr>
      </w:pPr>
    </w:p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560" w:type="dxa"/>
        <w:tblLook w:val="00A0" w:firstRow="1" w:lastRow="0" w:firstColumn="1" w:lastColumn="0" w:noHBand="0" w:noVBand="0"/>
      </w:tblPr>
      <w:tblGrid>
        <w:gridCol w:w="7655"/>
        <w:gridCol w:w="6905"/>
      </w:tblGrid>
      <w:tr w:rsidR="00586475" w:rsidRPr="00D44C52" w:rsidTr="00E90A42">
        <w:tc>
          <w:tcPr>
            <w:tcW w:w="7655" w:type="dxa"/>
          </w:tcPr>
          <w:p w:rsidR="00586475" w:rsidRPr="00F4278F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586475" w:rsidRPr="00F4278F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78F">
              <w:rPr>
                <w:rFonts w:ascii="Times New Roman" w:hAnsi="Times New Roman" w:cs="Times New Roman"/>
                <w:b/>
                <w:color w:val="auto"/>
              </w:rPr>
              <w:t>«ПОГОДЖЕНО»</w:t>
            </w:r>
          </w:p>
        </w:tc>
        <w:tc>
          <w:tcPr>
            <w:tcW w:w="6905" w:type="dxa"/>
          </w:tcPr>
          <w:p w:rsidR="00586475" w:rsidRPr="00F4278F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586475" w:rsidRPr="00F4278F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78F">
              <w:rPr>
                <w:rFonts w:ascii="Times New Roman" w:hAnsi="Times New Roman" w:cs="Times New Roman"/>
                <w:b/>
                <w:color w:val="auto"/>
              </w:rPr>
              <w:t>«РОЗРОБЛЕНО»</w:t>
            </w:r>
          </w:p>
        </w:tc>
      </w:tr>
      <w:tr w:rsidR="00586475" w:rsidRPr="00D44C52" w:rsidTr="00E90A42">
        <w:tc>
          <w:tcPr>
            <w:tcW w:w="7655" w:type="dxa"/>
          </w:tcPr>
          <w:p w:rsidR="00586475" w:rsidRPr="0093275E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3275E">
              <w:rPr>
                <w:rFonts w:ascii="Times New Roman" w:hAnsi="Times New Roman" w:cs="Times New Roman"/>
                <w:b/>
                <w:color w:val="auto"/>
              </w:rPr>
              <w:t xml:space="preserve">Проректор з науково-педагогічної </w:t>
            </w:r>
          </w:p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3275E">
              <w:rPr>
                <w:rFonts w:ascii="Times New Roman" w:hAnsi="Times New Roman" w:cs="Times New Roman"/>
                <w:b/>
                <w:color w:val="auto"/>
              </w:rPr>
              <w:t xml:space="preserve">роботи та цифрової трансформації  </w:t>
            </w:r>
            <w:r>
              <w:rPr>
                <w:rFonts w:ascii="Times New Roman" w:hAnsi="Times New Roman" w:cs="Times New Roman"/>
                <w:b/>
                <w:color w:val="auto"/>
              </w:rPr>
              <w:t>_________Олена ГЛАЗУНОВА</w:t>
            </w:r>
          </w:p>
        </w:tc>
        <w:tc>
          <w:tcPr>
            <w:tcW w:w="6905" w:type="dxa"/>
            <w:vMerge w:val="restart"/>
          </w:tcPr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4278F">
              <w:rPr>
                <w:rFonts w:ascii="Times New Roman" w:hAnsi="Times New Roman" w:cs="Times New Roman"/>
                <w:b/>
                <w:color w:val="auto"/>
              </w:rPr>
              <w:t>Гарант про</w:t>
            </w:r>
            <w:r>
              <w:rPr>
                <w:rFonts w:ascii="Times New Roman" w:hAnsi="Times New Roman" w:cs="Times New Roman"/>
                <w:b/>
                <w:color w:val="auto"/>
              </w:rPr>
              <w:t>грами __________Наталія ГРУШАНСЬКА</w:t>
            </w:r>
          </w:p>
        </w:tc>
      </w:tr>
      <w:tr w:rsidR="00586475" w:rsidRPr="00D44C52" w:rsidTr="00E90A42">
        <w:tc>
          <w:tcPr>
            <w:tcW w:w="7655" w:type="dxa"/>
          </w:tcPr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586475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D74D0">
              <w:rPr>
                <w:rFonts w:ascii="Times New Roman" w:hAnsi="Times New Roman" w:cs="Times New Roman"/>
                <w:b/>
                <w:color w:val="auto"/>
              </w:rPr>
              <w:t xml:space="preserve">Керівник центру забезпечення </w:t>
            </w:r>
          </w:p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D74D0">
              <w:rPr>
                <w:rFonts w:ascii="Times New Roman" w:hAnsi="Times New Roman" w:cs="Times New Roman"/>
                <w:b/>
                <w:color w:val="auto"/>
              </w:rPr>
              <w:t>якості освіти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                      ___________Ярослав РУДИК</w:t>
            </w:r>
          </w:p>
        </w:tc>
        <w:tc>
          <w:tcPr>
            <w:tcW w:w="6905" w:type="dxa"/>
            <w:vMerge/>
            <w:vAlign w:val="center"/>
          </w:tcPr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86475" w:rsidRPr="00D44C52" w:rsidTr="00E90A42">
        <w:tc>
          <w:tcPr>
            <w:tcW w:w="7655" w:type="dxa"/>
          </w:tcPr>
          <w:p w:rsidR="00586475" w:rsidRDefault="00586475" w:rsidP="00E90A4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  <w:p w:rsidR="00586475" w:rsidRPr="00F4278F" w:rsidRDefault="00586475" w:rsidP="00E90A4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Начальник</w:t>
            </w:r>
            <w:r w:rsidRPr="00F4278F">
              <w:rPr>
                <w:rFonts w:ascii="Times New Roman" w:hAnsi="Times New Roman" w:cs="Times New Roman"/>
                <w:b/>
                <w:color w:val="auto"/>
              </w:rPr>
              <w:t xml:space="preserve"> навчального </w:t>
            </w:r>
          </w:p>
          <w:p w:rsidR="00586475" w:rsidRPr="00F4278F" w:rsidRDefault="00586475" w:rsidP="00E90A4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278F">
              <w:rPr>
                <w:rFonts w:ascii="Times New Roman" w:hAnsi="Times New Roman" w:cs="Times New Roman"/>
                <w:b/>
                <w:color w:val="auto"/>
              </w:rPr>
              <w:t>ві</w:t>
            </w:r>
            <w:r>
              <w:rPr>
                <w:rFonts w:ascii="Times New Roman" w:hAnsi="Times New Roman" w:cs="Times New Roman"/>
                <w:b/>
                <w:color w:val="auto"/>
              </w:rPr>
              <w:t>дділу                                        ___________Оксана ЗАЗИМКО</w:t>
            </w:r>
          </w:p>
        </w:tc>
        <w:tc>
          <w:tcPr>
            <w:tcW w:w="6905" w:type="dxa"/>
            <w:vAlign w:val="center"/>
          </w:tcPr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278F">
              <w:rPr>
                <w:rFonts w:ascii="Times New Roman" w:hAnsi="Times New Roman" w:cs="Times New Roman"/>
                <w:b/>
                <w:color w:val="auto"/>
              </w:rPr>
              <w:t>Декан факультету _</w:t>
            </w:r>
            <w:r>
              <w:rPr>
                <w:rFonts w:ascii="Times New Roman" w:hAnsi="Times New Roman" w:cs="Times New Roman"/>
                <w:b/>
                <w:color w:val="auto"/>
              </w:rPr>
              <w:t>________Микола ЦВІЛІХОВСЬКИЙ</w:t>
            </w:r>
          </w:p>
        </w:tc>
      </w:tr>
    </w:tbl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8F384B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jc w:val="center"/>
        <w:rPr>
          <w:rFonts w:ascii="Arial" w:hAnsi="Arial" w:cs="Arial"/>
          <w:b/>
          <w:sz w:val="28"/>
          <w:szCs w:val="28"/>
        </w:rPr>
      </w:pPr>
    </w:p>
    <w:p w:rsidR="00586475" w:rsidRPr="00CC3075" w:rsidRDefault="00586475" w:rsidP="00586475">
      <w:pPr>
        <w:widowControl/>
        <w:rPr>
          <w:rFonts w:ascii="Arial" w:hAnsi="Arial" w:cs="Arial"/>
          <w:b/>
          <w:sz w:val="28"/>
          <w:szCs w:val="28"/>
        </w:rPr>
      </w:pPr>
    </w:p>
    <w:p w:rsidR="00737334" w:rsidRDefault="00737334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Default="00586475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Default="00586475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Default="00586475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Default="00586475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Default="00586475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Pr="00D410D0" w:rsidRDefault="00586475" w:rsidP="00586475">
      <w:pPr>
        <w:pStyle w:val="32"/>
        <w:keepNext/>
        <w:keepLines/>
        <w:shd w:val="clear" w:color="auto" w:fill="auto"/>
        <w:tabs>
          <w:tab w:val="left" w:pos="2100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D410D0">
        <w:rPr>
          <w:rFonts w:ascii="Arial" w:hAnsi="Arial" w:cs="Arial"/>
          <w:sz w:val="28"/>
          <w:szCs w:val="28"/>
        </w:rPr>
        <w:t>МІНІСТЕРСТВО ОСВІТИ І НАУКИ УКРАЇНИ</w:t>
      </w:r>
    </w:p>
    <w:p w:rsidR="00586475" w:rsidRPr="00D410D0" w:rsidRDefault="00586475" w:rsidP="00586475">
      <w:pPr>
        <w:widowControl/>
        <w:tabs>
          <w:tab w:val="left" w:pos="484"/>
          <w:tab w:val="left" w:pos="4204"/>
        </w:tabs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410D0">
        <w:rPr>
          <w:rFonts w:ascii="Arial" w:hAnsi="Arial" w:cs="Arial"/>
          <w:b/>
          <w:bCs/>
          <w:color w:val="auto"/>
          <w:sz w:val="28"/>
          <w:szCs w:val="28"/>
        </w:rPr>
        <w:t>НАЦІОНАЛЬНИЙ УНІВЕРСИТЕТ БІОРЕСУРСІВ І ПРИРОДОКОРИСТУВАННЯ УКРАЇНИ</w:t>
      </w:r>
    </w:p>
    <w:p w:rsidR="00586475" w:rsidRPr="00D410D0" w:rsidRDefault="00586475" w:rsidP="00586475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86475" w:rsidRPr="00D410D0" w:rsidRDefault="00586475" w:rsidP="00586475">
      <w:pPr>
        <w:widowControl/>
        <w:ind w:left="84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  <w:r w:rsidRPr="00D410D0">
        <w:rPr>
          <w:rFonts w:ascii="Arial" w:hAnsi="Arial" w:cs="Arial"/>
          <w:b/>
          <w:bCs/>
          <w:caps/>
          <w:color w:val="auto"/>
          <w:sz w:val="28"/>
          <w:szCs w:val="28"/>
        </w:rPr>
        <w:t>Факультет ветеринарної медицини</w:t>
      </w:r>
    </w:p>
    <w:p w:rsidR="00586475" w:rsidRPr="0046013B" w:rsidRDefault="00586475" w:rsidP="00586475">
      <w:pPr>
        <w:widowControl/>
        <w:ind w:left="90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586475" w:rsidRPr="0046013B" w:rsidRDefault="00586475" w:rsidP="00586475">
      <w:pPr>
        <w:widowControl/>
        <w:ind w:left="90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586475" w:rsidRDefault="00586475" w:rsidP="00586475">
      <w:pPr>
        <w:widowControl/>
        <w:ind w:left="90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Розглянуто і схвалено                                                                                             «ЗАТВЕРДЖУЮ»</w:t>
      </w:r>
    </w:p>
    <w:p w:rsidR="00586475" w:rsidRDefault="00586475" w:rsidP="00586475">
      <w:pPr>
        <w:widowControl/>
        <w:ind w:left="90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вченою радою НУБіП України                                                                         Ректор НУБіП України</w:t>
      </w:r>
    </w:p>
    <w:p w:rsidR="00586475" w:rsidRDefault="00586475" w:rsidP="00586475">
      <w:pPr>
        <w:widowControl/>
        <w:ind w:left="84" w:firstLineChars="374" w:firstLine="10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«_____» _______________ 2025 р.                                                                   _________Вадим ТКАЧУК</w:t>
      </w:r>
    </w:p>
    <w:p w:rsidR="00586475" w:rsidRDefault="00586475" w:rsidP="00586475">
      <w:pPr>
        <w:widowControl/>
        <w:ind w:left="84" w:firstLineChars="374" w:firstLine="10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(протокол №_____)                                                                                               «_____» _______________ 2025 р                </w:t>
      </w:r>
    </w:p>
    <w:p w:rsidR="00586475" w:rsidRPr="00D410D0" w:rsidRDefault="00586475" w:rsidP="00586475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86475" w:rsidRPr="0046013B" w:rsidRDefault="00586475" w:rsidP="00586475">
      <w:pPr>
        <w:widowControl/>
        <w:tabs>
          <w:tab w:val="left" w:pos="13325"/>
          <w:tab w:val="left" w:pos="13750"/>
        </w:tabs>
        <w:rPr>
          <w:rFonts w:ascii="Arial" w:hAnsi="Arial" w:cs="Arial"/>
          <w:b/>
          <w:bCs/>
          <w:color w:val="auto"/>
          <w:sz w:val="28"/>
          <w:szCs w:val="28"/>
          <w:lang w:val="ru-RU"/>
        </w:rPr>
      </w:pPr>
    </w:p>
    <w:p w:rsidR="00586475" w:rsidRPr="00D410D0" w:rsidRDefault="00586475" w:rsidP="00586475">
      <w:pPr>
        <w:widowControl/>
        <w:tabs>
          <w:tab w:val="left" w:pos="851"/>
        </w:tabs>
        <w:ind w:left="84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D410D0">
        <w:rPr>
          <w:rFonts w:ascii="Arial" w:hAnsi="Arial" w:cs="Arial"/>
          <w:b/>
          <w:bCs/>
          <w:color w:val="auto"/>
          <w:sz w:val="40"/>
          <w:szCs w:val="40"/>
        </w:rPr>
        <w:t>НАВЧАЛЬНИЙ ПЛАН</w:t>
      </w:r>
    </w:p>
    <w:p w:rsidR="00586475" w:rsidRDefault="00586475" w:rsidP="00586475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0773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підготовки здобувачів вищої освіти</w:t>
      </w:r>
    </w:p>
    <w:p w:rsidR="00586475" w:rsidRPr="00D410D0" w:rsidRDefault="00586475" w:rsidP="00586475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0773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D410D0">
        <w:rPr>
          <w:rFonts w:ascii="Arial" w:hAnsi="Arial" w:cs="Arial"/>
          <w:b/>
          <w:bCs/>
          <w:color w:val="auto"/>
          <w:sz w:val="40"/>
          <w:szCs w:val="40"/>
        </w:rPr>
        <w:t xml:space="preserve"> 202</w:t>
      </w:r>
      <w:r>
        <w:rPr>
          <w:rFonts w:ascii="Arial" w:hAnsi="Arial" w:cs="Arial"/>
          <w:b/>
          <w:bCs/>
          <w:color w:val="auto"/>
          <w:sz w:val="40"/>
          <w:szCs w:val="40"/>
        </w:rPr>
        <w:t>5</w:t>
      </w:r>
      <w:r w:rsidRPr="00D410D0">
        <w:rPr>
          <w:rFonts w:ascii="Arial" w:hAnsi="Arial" w:cs="Arial"/>
          <w:b/>
          <w:bCs/>
          <w:color w:val="auto"/>
          <w:sz w:val="40"/>
          <w:szCs w:val="40"/>
        </w:rPr>
        <w:t xml:space="preserve"> року вступу</w:t>
      </w:r>
    </w:p>
    <w:p w:rsidR="00586475" w:rsidRPr="00D410D0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b/>
          <w:color w:val="auto"/>
          <w:sz w:val="28"/>
          <w:szCs w:val="28"/>
        </w:rPr>
      </w:pPr>
    </w:p>
    <w:p w:rsidR="00586475" w:rsidRPr="00D410D0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>Рівень вищої освіти</w:t>
      </w:r>
      <w:r w:rsidRPr="00D410D0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 w:rsidRPr="00D410D0">
        <w:rPr>
          <w:rFonts w:ascii="Arial" w:hAnsi="Arial" w:cs="Arial"/>
          <w:color w:val="auto"/>
          <w:sz w:val="28"/>
          <w:szCs w:val="28"/>
        </w:rPr>
        <w:t xml:space="preserve">другий (магістерський) </w:t>
      </w:r>
    </w:p>
    <w:p w:rsidR="0058647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sz w:val="28"/>
          <w:szCs w:val="28"/>
          <w:lang w:val="ru-RU"/>
        </w:rPr>
      </w:pPr>
      <w:r w:rsidRPr="00D410D0">
        <w:rPr>
          <w:rFonts w:ascii="Arial" w:hAnsi="Arial" w:cs="Arial"/>
          <w:color w:val="auto"/>
          <w:sz w:val="28"/>
          <w:szCs w:val="28"/>
        </w:rPr>
        <w:t>Галузь знан</w:t>
      </w:r>
      <w:r>
        <w:rPr>
          <w:rFonts w:ascii="Arial" w:hAnsi="Arial" w:cs="Arial"/>
          <w:color w:val="auto"/>
          <w:sz w:val="28"/>
          <w:szCs w:val="28"/>
        </w:rPr>
        <w:t>ь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 w:rsidRPr="00562332">
        <w:rPr>
          <w:rFonts w:ascii="Arial" w:hAnsi="Arial" w:cs="Arial"/>
          <w:sz w:val="28"/>
          <w:szCs w:val="28"/>
        </w:rPr>
        <w:t>Сільське, лісове, рибне господарство та</w:t>
      </w:r>
      <w:r w:rsidRPr="00562332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586475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                         ветеринара медицина</w:t>
      </w:r>
    </w:p>
    <w:p w:rsidR="00586475" w:rsidRPr="00D410D0" w:rsidRDefault="00586475" w:rsidP="0058647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>Спеціальність</w:t>
      </w:r>
      <w:r w:rsidRPr="00D410D0"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 xml:space="preserve"> Н 6 </w:t>
      </w:r>
      <w:r w:rsidRPr="00D410D0">
        <w:rPr>
          <w:rFonts w:ascii="Arial" w:hAnsi="Arial" w:cs="Arial"/>
          <w:color w:val="auto"/>
          <w:sz w:val="28"/>
          <w:szCs w:val="28"/>
        </w:rPr>
        <w:t>«Ветеринарна медицина»</w:t>
      </w:r>
    </w:p>
    <w:p w:rsidR="00586475" w:rsidRPr="00D410D0" w:rsidRDefault="00586475" w:rsidP="00586475">
      <w:pPr>
        <w:widowControl/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>Осв</w:t>
      </w:r>
      <w:r>
        <w:rPr>
          <w:rFonts w:ascii="Arial" w:hAnsi="Arial" w:cs="Arial"/>
          <w:color w:val="auto"/>
          <w:sz w:val="28"/>
          <w:szCs w:val="28"/>
        </w:rPr>
        <w:t>ітня програма</w:t>
      </w:r>
      <w:r>
        <w:rPr>
          <w:rFonts w:ascii="Arial" w:hAnsi="Arial" w:cs="Arial"/>
          <w:color w:val="auto"/>
          <w:sz w:val="28"/>
          <w:szCs w:val="28"/>
        </w:rPr>
        <w:tab/>
        <w:t xml:space="preserve">               </w:t>
      </w:r>
      <w:r w:rsidRPr="00D410D0">
        <w:rPr>
          <w:rFonts w:ascii="Arial" w:hAnsi="Arial" w:cs="Arial"/>
          <w:color w:val="auto"/>
          <w:sz w:val="28"/>
          <w:szCs w:val="28"/>
        </w:rPr>
        <w:t>«Ветеринарна медицина»</w:t>
      </w:r>
    </w:p>
    <w:p w:rsidR="00586475" w:rsidRPr="00D410D0" w:rsidRDefault="00586475" w:rsidP="00586475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>Орієнтація освітньо</w:t>
      </w:r>
      <w:r>
        <w:rPr>
          <w:rFonts w:ascii="Arial" w:hAnsi="Arial" w:cs="Arial"/>
          <w:color w:val="auto"/>
          <w:sz w:val="28"/>
          <w:szCs w:val="28"/>
        </w:rPr>
        <w:t>ї програми</w:t>
      </w:r>
      <w:r>
        <w:rPr>
          <w:rFonts w:ascii="Arial" w:hAnsi="Arial" w:cs="Arial"/>
          <w:color w:val="auto"/>
          <w:sz w:val="28"/>
          <w:szCs w:val="28"/>
        </w:rPr>
        <w:tab/>
        <w:t xml:space="preserve">                   </w:t>
      </w:r>
      <w:r w:rsidRPr="00D410D0">
        <w:rPr>
          <w:rFonts w:ascii="Arial" w:hAnsi="Arial" w:cs="Arial"/>
          <w:color w:val="auto"/>
          <w:sz w:val="28"/>
          <w:szCs w:val="28"/>
        </w:rPr>
        <w:t xml:space="preserve">освітньо-професійна </w:t>
      </w:r>
    </w:p>
    <w:p w:rsidR="00586475" w:rsidRPr="00D410D0" w:rsidRDefault="00586475" w:rsidP="00586475">
      <w:pPr>
        <w:widowControl/>
        <w:tabs>
          <w:tab w:val="left" w:pos="0"/>
        </w:tabs>
        <w:ind w:left="85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Форма здобуття вищої освіти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 w:rsidRPr="00D410D0">
        <w:rPr>
          <w:rFonts w:ascii="Arial" w:hAnsi="Arial" w:cs="Arial"/>
          <w:color w:val="auto"/>
          <w:sz w:val="28"/>
          <w:szCs w:val="28"/>
        </w:rPr>
        <w:t xml:space="preserve"> денна</w:t>
      </w:r>
    </w:p>
    <w:p w:rsidR="00586475" w:rsidRDefault="00586475" w:rsidP="00586475">
      <w:pPr>
        <w:widowControl/>
        <w:tabs>
          <w:tab w:val="left" w:pos="7938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>Термін навчання (обсяг кредитів ЄКТС)</w:t>
      </w:r>
      <w:r w:rsidRPr="00D410D0">
        <w:rPr>
          <w:rFonts w:ascii="Arial" w:hAnsi="Arial" w:cs="Arial"/>
          <w:color w:val="auto"/>
          <w:sz w:val="28"/>
          <w:szCs w:val="28"/>
        </w:rPr>
        <w:tab/>
        <w:t xml:space="preserve">    </w:t>
      </w:r>
      <w:r w:rsidR="00FA2ECE">
        <w:rPr>
          <w:rFonts w:ascii="Arial" w:hAnsi="Arial" w:cs="Arial"/>
          <w:color w:val="auto"/>
          <w:sz w:val="28"/>
          <w:szCs w:val="28"/>
        </w:rPr>
        <w:t>4 роки 10 місяців</w:t>
      </w:r>
      <w:r w:rsidRPr="00D410D0">
        <w:rPr>
          <w:rFonts w:ascii="Arial" w:hAnsi="Arial" w:cs="Arial"/>
          <w:color w:val="auto"/>
          <w:sz w:val="28"/>
          <w:szCs w:val="28"/>
        </w:rPr>
        <w:t xml:space="preserve"> (30</w:t>
      </w:r>
      <w:r>
        <w:rPr>
          <w:rFonts w:ascii="Arial" w:hAnsi="Arial" w:cs="Arial"/>
          <w:color w:val="auto"/>
          <w:sz w:val="28"/>
          <w:szCs w:val="28"/>
        </w:rPr>
        <w:t>0)</w:t>
      </w:r>
    </w:p>
    <w:p w:rsidR="00586475" w:rsidRDefault="00586475" w:rsidP="00586475">
      <w:pPr>
        <w:widowControl/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 xml:space="preserve">На основі </w:t>
      </w:r>
      <w:r>
        <w:rPr>
          <w:rFonts w:ascii="Arial" w:hAnsi="Arial" w:cs="Arial"/>
          <w:color w:val="auto"/>
          <w:sz w:val="28"/>
          <w:szCs w:val="28"/>
        </w:rPr>
        <w:t xml:space="preserve">                                                                             молодшого спеціаліста ветеринарної медицини</w:t>
      </w:r>
    </w:p>
    <w:p w:rsidR="00586475" w:rsidRPr="00D410D0" w:rsidRDefault="00586475" w:rsidP="00586475">
      <w:pPr>
        <w:widowControl/>
        <w:tabs>
          <w:tab w:val="left" w:pos="7938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 xml:space="preserve">Освітній ступінь                                   </w:t>
      </w:r>
      <w:r>
        <w:rPr>
          <w:rFonts w:ascii="Arial" w:hAnsi="Arial" w:cs="Arial"/>
          <w:color w:val="auto"/>
          <w:sz w:val="28"/>
          <w:szCs w:val="28"/>
        </w:rPr>
        <w:t xml:space="preserve">                      </w:t>
      </w:r>
      <w:r w:rsidRPr="00D410D0">
        <w:rPr>
          <w:rFonts w:ascii="Arial" w:hAnsi="Arial" w:cs="Arial"/>
          <w:color w:val="auto"/>
          <w:sz w:val="28"/>
          <w:szCs w:val="28"/>
        </w:rPr>
        <w:t xml:space="preserve">  </w:t>
      </w:r>
      <w:r>
        <w:rPr>
          <w:rFonts w:ascii="Arial" w:hAnsi="Arial" w:cs="Arial"/>
          <w:color w:val="auto"/>
          <w:sz w:val="28"/>
          <w:szCs w:val="28"/>
        </w:rPr>
        <w:t xml:space="preserve">         </w:t>
      </w:r>
      <w:r w:rsidRPr="00D410D0">
        <w:rPr>
          <w:rFonts w:ascii="Arial" w:hAnsi="Arial" w:cs="Arial"/>
          <w:color w:val="auto"/>
          <w:sz w:val="28"/>
          <w:szCs w:val="28"/>
        </w:rPr>
        <w:t>«Магі</w:t>
      </w:r>
      <w:r>
        <w:rPr>
          <w:rFonts w:ascii="Arial" w:hAnsi="Arial" w:cs="Arial"/>
          <w:color w:val="auto"/>
          <w:sz w:val="28"/>
          <w:szCs w:val="28"/>
        </w:rPr>
        <w:t>стр</w:t>
      </w:r>
      <w:r w:rsidRPr="00D410D0">
        <w:rPr>
          <w:rFonts w:ascii="Arial" w:hAnsi="Arial" w:cs="Arial"/>
          <w:color w:val="auto"/>
          <w:sz w:val="28"/>
          <w:szCs w:val="28"/>
        </w:rPr>
        <w:t>»</w:t>
      </w:r>
    </w:p>
    <w:p w:rsidR="00586475" w:rsidRDefault="00586475" w:rsidP="00586475">
      <w:pPr>
        <w:widowControl/>
        <w:tabs>
          <w:tab w:val="left" w:pos="1403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D410D0">
        <w:rPr>
          <w:rFonts w:ascii="Arial" w:hAnsi="Arial" w:cs="Arial"/>
          <w:color w:val="auto"/>
          <w:sz w:val="28"/>
          <w:szCs w:val="28"/>
        </w:rPr>
        <w:t>Кваліфікація                                                                           лікар ветеринарної медицини</w:t>
      </w:r>
    </w:p>
    <w:p w:rsidR="00586475" w:rsidRPr="009620F9" w:rsidRDefault="00586475" w:rsidP="00586475">
      <w:pPr>
        <w:suppressAutoHyphens/>
        <w:jc w:val="center"/>
        <w:rPr>
          <w:rFonts w:ascii="Arial" w:eastAsia="SimSun" w:hAnsi="Arial" w:cs="Arial"/>
          <w:b/>
          <w:bCs/>
          <w:caps/>
          <w:color w:val="000000" w:themeColor="text1"/>
          <w:kern w:val="1"/>
          <w:szCs w:val="28"/>
          <w:lang w:eastAsia="hi-IN" w:bidi="hi-IN"/>
        </w:rPr>
      </w:pPr>
      <w:r>
        <w:rPr>
          <w:rFonts w:ascii="Arial" w:hAnsi="Arial" w:cs="Arial"/>
          <w:color w:val="auto"/>
          <w:sz w:val="28"/>
          <w:szCs w:val="28"/>
        </w:rPr>
        <w:br w:type="page"/>
      </w:r>
      <w:r w:rsidRPr="009620F9">
        <w:rPr>
          <w:rFonts w:ascii="Arial" w:eastAsia="SimSun" w:hAnsi="Arial" w:cs="Arial"/>
          <w:b/>
          <w:bCs/>
          <w:caps/>
          <w:color w:val="000000" w:themeColor="text1"/>
          <w:kern w:val="1"/>
          <w:szCs w:val="28"/>
          <w:lang w:eastAsia="hi-IN" w:bidi="hi-IN"/>
        </w:rPr>
        <w:lastRenderedPageBreak/>
        <w:t xml:space="preserve">I. Графік ОСВІТНЬОГО процесу </w:t>
      </w:r>
    </w:p>
    <w:p w:rsidR="00586475" w:rsidRPr="009620F9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підготовки здобувачів</w:t>
      </w: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другого (магісте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рського) рівня вищої освіти 2025</w:t>
      </w: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 року вступу </w:t>
      </w:r>
    </w:p>
    <w:p w:rsidR="00586475" w:rsidRPr="009620F9" w:rsidRDefault="00586475" w:rsidP="00586475">
      <w:pPr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 xml:space="preserve">спеціальності Н 6 </w:t>
      </w: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«Ветеринарна медицини»</w:t>
      </w:r>
    </w:p>
    <w:p w:rsidR="00586475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val="ru-RU" w:eastAsia="hi-IN" w:bidi="hi-IN"/>
        </w:rPr>
      </w:pPr>
      <w:r w:rsidRPr="009620F9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освітньо-професійної програми «Ветеринарна медицина»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val="ru-RU" w:eastAsia="hi-IN" w:bidi="hi-IN"/>
        </w:rPr>
        <w:t xml:space="preserve"> </w:t>
      </w:r>
    </w:p>
    <w:p w:rsidR="00586475" w:rsidRPr="00EE2893" w:rsidRDefault="00586475" w:rsidP="00586475">
      <w:pPr>
        <w:suppressAutoHyphens/>
        <w:jc w:val="center"/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val="en-US" w:eastAsia="hi-IN" w:bidi="hi-IN"/>
        </w:rPr>
        <w:t>(</w:t>
      </w:r>
      <w:r w:rsidR="008434AB"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термін підготовки 4 роки 10 місяців</w:t>
      </w:r>
      <w:r>
        <w:rPr>
          <w:rFonts w:ascii="Arial" w:eastAsia="SimSun" w:hAnsi="Arial" w:cs="Arial"/>
          <w:b/>
          <w:bCs/>
          <w:color w:val="000000" w:themeColor="text1"/>
          <w:kern w:val="1"/>
          <w:szCs w:val="28"/>
          <w:lang w:eastAsia="hi-IN" w:bidi="hi-IN"/>
        </w:rPr>
        <w:t>)</w:t>
      </w:r>
    </w:p>
    <w:p w:rsidR="00586475" w:rsidRPr="00784474" w:rsidRDefault="00586475" w:rsidP="00586475">
      <w:pPr>
        <w:widowControl/>
        <w:jc w:val="center"/>
        <w:rPr>
          <w:rFonts w:ascii="Arial" w:hAnsi="Arial" w:cs="Arial"/>
          <w:b/>
          <w:bCs/>
          <w:color w:val="auto"/>
        </w:rPr>
      </w:pPr>
    </w:p>
    <w:tbl>
      <w:tblPr>
        <w:tblpPr w:leftFromText="180" w:rightFromText="180" w:vertAnchor="text" w:tblpY="1"/>
        <w:tblOverlap w:val="never"/>
        <w:tblW w:w="509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2"/>
      </w:tblGrid>
      <w:tr w:rsidR="00586475" w:rsidRPr="009C7E28" w:rsidTr="00E90A42">
        <w:trPr>
          <w:trHeight w:hRule="exact" w:val="216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475" w:rsidRPr="0080055F" w:rsidRDefault="00586475" w:rsidP="00E90A42">
            <w:pPr>
              <w:spacing w:line="216" w:lineRule="auto"/>
              <w:ind w:left="-179" w:right="-8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59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9C7E28" w:rsidRDefault="00586475" w:rsidP="00E90A42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C7E2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2025 рік</w:t>
            </w:r>
          </w:p>
        </w:tc>
        <w:tc>
          <w:tcPr>
            <w:tcW w:w="329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9C7E28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C7E2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2026 рік</w:t>
            </w: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B2423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9807D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475" w:rsidRPr="0080055F" w:rsidRDefault="00586475" w:rsidP="00E90A42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C17A99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3144EB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XII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A706A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right="-169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3144EB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6475" w:rsidRPr="00F5263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C17A99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CB1BD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V</w:t>
            </w: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E7B73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450079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F5263F" w:rsidRDefault="00586475" w:rsidP="00E90A42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</w:tr>
      <w:tr w:rsidR="00586475" w:rsidRPr="0080055F" w:rsidTr="00E90A42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80055F" w:rsidRDefault="00586475" w:rsidP="00E90A4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75" w:rsidRPr="0080055F" w:rsidRDefault="00586475" w:rsidP="00E90A42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75" w:rsidRPr="0080055F" w:rsidRDefault="00586475" w:rsidP="00E90A42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A24ABB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B" w:rsidRPr="0080055F" w:rsidRDefault="00A24ABB" w:rsidP="00A24ABB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A24ABB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B" w:rsidRPr="0080055F" w:rsidRDefault="00A24ABB" w:rsidP="00A24ABB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A24ABB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B" w:rsidRPr="0080055F" w:rsidRDefault="00A24ABB" w:rsidP="00A24ABB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3850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A24ABB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B" w:rsidRPr="0080055F" w:rsidRDefault="00A24ABB" w:rsidP="00A24ABB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62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A46AED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46AE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20F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311D7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2F5D71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2F5D71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Х</w:t>
            </w:r>
          </w:p>
        </w:tc>
      </w:tr>
      <w:tr w:rsidR="00A24ABB" w:rsidRPr="0080055F" w:rsidTr="008416CA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B" w:rsidRPr="0080055F" w:rsidRDefault="00A24ABB" w:rsidP="00A24ABB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62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130B3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52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BC09D3" w:rsidRDefault="00BC09D3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BC09D3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ABB" w:rsidRPr="0080055F" w:rsidRDefault="00A24ABB" w:rsidP="00A24ABB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BB" w:rsidRPr="0080055F" w:rsidRDefault="00A24ABB" w:rsidP="00A24ABB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BB" w:rsidRPr="0080055F" w:rsidRDefault="00A24ABB" w:rsidP="00A24AB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586475" w:rsidRPr="00784474" w:rsidRDefault="00586475" w:rsidP="00586475">
      <w:pPr>
        <w:widowControl/>
        <w:jc w:val="center"/>
        <w:rPr>
          <w:rFonts w:ascii="Arial" w:hAnsi="Arial" w:cs="Arial"/>
          <w:b/>
          <w:bCs/>
          <w:color w:val="auto"/>
        </w:rPr>
      </w:pPr>
    </w:p>
    <w:p w:rsidR="00586475" w:rsidRPr="009620F9" w:rsidRDefault="00586475" w:rsidP="00586475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000000" w:themeColor="text1"/>
        </w:rPr>
      </w:pPr>
    </w:p>
    <w:p w:rsidR="00586475" w:rsidRPr="00CB03E5" w:rsidRDefault="00586475" w:rsidP="00586475">
      <w:pPr>
        <w:jc w:val="center"/>
        <w:rPr>
          <w:rFonts w:ascii="Arial" w:hAnsi="Arial" w:cs="Arial"/>
          <w:b/>
        </w:rPr>
      </w:pPr>
      <w:r w:rsidRPr="00CB03E5">
        <w:rPr>
          <w:rFonts w:ascii="Arial" w:hAnsi="Arial" w:cs="Arial"/>
          <w:b/>
        </w:rPr>
        <w:t>Умовні позначення:</w:t>
      </w:r>
    </w:p>
    <w:p w:rsidR="00586475" w:rsidRPr="00CB03E5" w:rsidRDefault="00586475" w:rsidP="00586475">
      <w:pPr>
        <w:rPr>
          <w:rFonts w:ascii="Arial" w:hAnsi="Arial" w:cs="Arial"/>
          <w:b/>
          <w:sz w:val="20"/>
          <w:lang w:val="en-US"/>
        </w:rPr>
      </w:pPr>
    </w:p>
    <w:p w:rsidR="00586475" w:rsidRPr="00CB03E5" w:rsidRDefault="00586475" w:rsidP="00586475">
      <w:pPr>
        <w:rPr>
          <w:rFonts w:ascii="Arial" w:hAnsi="Arial" w:cs="Arial"/>
          <w:b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46"/>
        <w:gridCol w:w="567"/>
        <w:gridCol w:w="1701"/>
        <w:gridCol w:w="567"/>
        <w:gridCol w:w="1275"/>
        <w:gridCol w:w="709"/>
        <w:gridCol w:w="1276"/>
        <w:gridCol w:w="709"/>
        <w:gridCol w:w="1304"/>
        <w:gridCol w:w="425"/>
        <w:gridCol w:w="1308"/>
        <w:gridCol w:w="540"/>
        <w:gridCol w:w="2340"/>
      </w:tblGrid>
      <w:tr w:rsidR="00586475" w:rsidRPr="00CB03E5" w:rsidTr="00E90A42">
        <w:trPr>
          <w:cantSplit/>
          <w:trHeight w:val="486"/>
        </w:trPr>
        <w:tc>
          <w:tcPr>
            <w:tcW w:w="534" w:type="dxa"/>
          </w:tcPr>
          <w:p w:rsidR="00586475" w:rsidRPr="00CB03E5" w:rsidRDefault="00586475" w:rsidP="00E90A42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Теоретичне навчання</w:t>
            </w:r>
          </w:p>
        </w:tc>
        <w:tc>
          <w:tcPr>
            <w:tcW w:w="567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3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 xml:space="preserve">Екзаменаційна сесія </w:t>
            </w:r>
          </w:p>
        </w:tc>
        <w:tc>
          <w:tcPr>
            <w:tcW w:w="567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</w:rPr>
            </w:pPr>
            <w:r w:rsidRPr="00447EA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Канікули</w:t>
            </w:r>
          </w:p>
        </w:tc>
        <w:tc>
          <w:tcPr>
            <w:tcW w:w="709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3E5">
              <w:rPr>
                <w:rFonts w:ascii="Arial" w:hAnsi="Arial" w:cs="Arial"/>
                <w:b/>
                <w:bCs/>
              </w:rPr>
              <w:t>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Навчальна практика</w:t>
            </w:r>
          </w:p>
        </w:tc>
        <w:tc>
          <w:tcPr>
            <w:tcW w:w="709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3E5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Виробнича практика</w:t>
            </w:r>
          </w:p>
        </w:tc>
        <w:tc>
          <w:tcPr>
            <w:tcW w:w="425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</w:rPr>
            </w:pPr>
            <w:r w:rsidRPr="00CB03E5">
              <w:rPr>
                <w:rFonts w:ascii="Arial" w:hAnsi="Arial" w:cs="Arial"/>
                <w:b/>
              </w:rPr>
              <w:t>//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</w:p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Атестація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A72C3">
              <w:rPr>
                <w:rFonts w:ascii="Arial" w:hAnsi="Arial" w:cs="Arial"/>
                <w:sz w:val="20"/>
              </w:rPr>
              <w:t>здобувачів ВО</w:t>
            </w:r>
          </w:p>
        </w:tc>
        <w:tc>
          <w:tcPr>
            <w:tcW w:w="540" w:type="dxa"/>
            <w:vAlign w:val="center"/>
          </w:tcPr>
          <w:p w:rsidR="00586475" w:rsidRPr="00CB03E5" w:rsidRDefault="00586475" w:rsidP="00E90A42">
            <w:pPr>
              <w:jc w:val="center"/>
              <w:rPr>
                <w:rFonts w:ascii="Arial" w:hAnsi="Arial" w:cs="Arial"/>
                <w:b/>
              </w:rPr>
            </w:pPr>
            <w:r w:rsidRPr="00CB03E5">
              <w:rPr>
                <w:rFonts w:ascii="Arial" w:hAnsi="Arial" w:cs="Arial"/>
                <w:b/>
              </w:rPr>
              <w:t>З</w:t>
            </w: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Захист</w:t>
            </w:r>
          </w:p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матеріалів</w:t>
            </w:r>
          </w:p>
          <w:p w:rsidR="00586475" w:rsidRPr="00CB03E5" w:rsidRDefault="00586475" w:rsidP="00E90A42">
            <w:pPr>
              <w:rPr>
                <w:rFonts w:ascii="Arial" w:hAnsi="Arial" w:cs="Arial"/>
                <w:sz w:val="20"/>
              </w:rPr>
            </w:pPr>
            <w:r w:rsidRPr="00CB03E5">
              <w:rPr>
                <w:rFonts w:ascii="Arial" w:hAnsi="Arial" w:cs="Arial"/>
                <w:sz w:val="20"/>
              </w:rPr>
              <w:t>практики</w:t>
            </w:r>
          </w:p>
        </w:tc>
      </w:tr>
    </w:tbl>
    <w:p w:rsidR="00586475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Pr="003F4674" w:rsidRDefault="00586475" w:rsidP="00586475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p w:rsidR="00586475" w:rsidRDefault="00586475" w:rsidP="00586475">
      <w:pPr>
        <w:widowControl/>
        <w:rPr>
          <w:rFonts w:ascii="Arial" w:hAnsi="Arial" w:cs="Arial"/>
          <w:color w:val="auto"/>
          <w:sz w:val="28"/>
          <w:szCs w:val="28"/>
        </w:rPr>
      </w:pPr>
    </w:p>
    <w:p w:rsidR="00586475" w:rsidRDefault="00586475" w:rsidP="00586475">
      <w:pPr>
        <w:rPr>
          <w:b/>
          <w:bCs/>
          <w:lang w:val="en-US"/>
        </w:rPr>
      </w:pPr>
    </w:p>
    <w:p w:rsidR="00586475" w:rsidRDefault="00586475" w:rsidP="00586475"/>
    <w:p w:rsidR="00586475" w:rsidRDefault="00586475" w:rsidP="00586475">
      <w:pPr>
        <w:rPr>
          <w:b/>
          <w:bCs/>
          <w:lang w:val="en-US"/>
        </w:rPr>
      </w:pPr>
    </w:p>
    <w:p w:rsidR="00586475" w:rsidRPr="00D410D0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Default="00586475" w:rsidP="00586475">
      <w:pPr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86475" w:rsidRPr="00D410D0" w:rsidRDefault="00586475" w:rsidP="00586475">
      <w:pPr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4850" w:type="pct"/>
        <w:jc w:val="center"/>
        <w:tblLayout w:type="fixed"/>
        <w:tblLook w:val="00A0" w:firstRow="1" w:lastRow="0" w:firstColumn="1" w:lastColumn="0" w:noHBand="0" w:noVBand="0"/>
      </w:tblPr>
      <w:tblGrid>
        <w:gridCol w:w="4778"/>
        <w:gridCol w:w="244"/>
        <w:gridCol w:w="243"/>
        <w:gridCol w:w="1849"/>
        <w:gridCol w:w="305"/>
        <w:gridCol w:w="458"/>
        <w:gridCol w:w="317"/>
        <w:gridCol w:w="271"/>
        <w:gridCol w:w="271"/>
        <w:gridCol w:w="274"/>
        <w:gridCol w:w="274"/>
        <w:gridCol w:w="274"/>
        <w:gridCol w:w="2643"/>
        <w:gridCol w:w="271"/>
        <w:gridCol w:w="274"/>
        <w:gridCol w:w="274"/>
        <w:gridCol w:w="271"/>
        <w:gridCol w:w="274"/>
        <w:gridCol w:w="274"/>
        <w:gridCol w:w="294"/>
      </w:tblGrid>
      <w:tr w:rsidR="00586475" w:rsidRPr="00D410D0" w:rsidTr="00E90A42">
        <w:trPr>
          <w:trHeight w:val="255"/>
          <w:jc w:val="center"/>
        </w:trPr>
        <w:tc>
          <w:tcPr>
            <w:tcW w:w="1690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6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86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654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108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162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112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6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6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35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6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6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" w:type="pct"/>
            <w:noWrap/>
            <w:vAlign w:val="bottom"/>
          </w:tcPr>
          <w:p w:rsidR="00586475" w:rsidRPr="00D410D0" w:rsidRDefault="00586475" w:rsidP="00E90A42">
            <w:pPr>
              <w:tabs>
                <w:tab w:val="left" w:pos="720"/>
              </w:tabs>
              <w:rPr>
                <w:rFonts w:ascii="Arial" w:hAnsi="Arial" w:cs="Arial"/>
                <w:lang w:eastAsia="ru-RU"/>
              </w:rPr>
            </w:pPr>
          </w:p>
        </w:tc>
      </w:tr>
    </w:tbl>
    <w:p w:rsidR="00586475" w:rsidRPr="00D410D0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Pr="00D410D0" w:rsidRDefault="00586475" w:rsidP="00586475">
      <w:pPr>
        <w:jc w:val="center"/>
        <w:rPr>
          <w:rFonts w:ascii="Arial" w:hAnsi="Arial" w:cs="Arial"/>
          <w:b/>
          <w:bCs/>
        </w:rPr>
      </w:pPr>
      <w:r w:rsidRPr="00D410D0">
        <w:rPr>
          <w:rFonts w:ascii="Arial" w:hAnsi="Arial" w:cs="Arial"/>
          <w:b/>
          <w:bCs/>
        </w:rPr>
        <w:t xml:space="preserve">ІІ. ПЛАН </w:t>
      </w:r>
      <w:r w:rsidRPr="0028794E">
        <w:rPr>
          <w:rFonts w:ascii="Arial" w:hAnsi="Arial" w:cs="Arial"/>
          <w:b/>
          <w:bCs/>
        </w:rPr>
        <w:t>ОСВІТНЬОГО</w:t>
      </w:r>
      <w:r w:rsidRPr="00D410D0">
        <w:rPr>
          <w:rFonts w:ascii="Arial" w:hAnsi="Arial" w:cs="Arial"/>
          <w:b/>
          <w:bCs/>
        </w:rPr>
        <w:t xml:space="preserve"> ПРОЦЕСУ</w:t>
      </w:r>
    </w:p>
    <w:p w:rsidR="00586475" w:rsidRPr="00D410D0" w:rsidRDefault="00586475" w:rsidP="00586475">
      <w:pPr>
        <w:jc w:val="center"/>
        <w:rPr>
          <w:rFonts w:ascii="Arial" w:hAnsi="Arial" w:cs="Arial"/>
          <w:b/>
        </w:rPr>
      </w:pPr>
    </w:p>
    <w:tbl>
      <w:tblPr>
        <w:tblW w:w="53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"/>
        <w:gridCol w:w="2075"/>
        <w:gridCol w:w="691"/>
        <w:gridCol w:w="9"/>
        <w:gridCol w:w="556"/>
        <w:gridCol w:w="22"/>
        <w:gridCol w:w="541"/>
        <w:gridCol w:w="566"/>
        <w:gridCol w:w="12"/>
        <w:gridCol w:w="566"/>
        <w:gridCol w:w="16"/>
        <w:gridCol w:w="684"/>
        <w:gridCol w:w="16"/>
        <w:gridCol w:w="681"/>
        <w:gridCol w:w="16"/>
        <w:gridCol w:w="681"/>
        <w:gridCol w:w="16"/>
        <w:gridCol w:w="694"/>
        <w:gridCol w:w="322"/>
        <w:gridCol w:w="244"/>
        <w:gridCol w:w="625"/>
        <w:gridCol w:w="66"/>
        <w:gridCol w:w="606"/>
        <w:gridCol w:w="412"/>
        <w:gridCol w:w="94"/>
        <w:gridCol w:w="506"/>
        <w:gridCol w:w="6"/>
        <w:gridCol w:w="37"/>
        <w:gridCol w:w="409"/>
        <w:gridCol w:w="16"/>
        <w:gridCol w:w="31"/>
        <w:gridCol w:w="381"/>
        <w:gridCol w:w="19"/>
        <w:gridCol w:w="456"/>
        <w:gridCol w:w="31"/>
        <w:gridCol w:w="397"/>
        <w:gridCol w:w="34"/>
        <w:gridCol w:w="12"/>
        <w:gridCol w:w="387"/>
        <w:gridCol w:w="16"/>
        <w:gridCol w:w="12"/>
        <w:gridCol w:w="7"/>
        <w:gridCol w:w="387"/>
        <w:gridCol w:w="41"/>
        <w:gridCol w:w="372"/>
        <w:gridCol w:w="41"/>
        <w:gridCol w:w="34"/>
        <w:gridCol w:w="12"/>
        <w:gridCol w:w="387"/>
        <w:gridCol w:w="491"/>
      </w:tblGrid>
      <w:tr w:rsidR="00586475" w:rsidRPr="00D410D0" w:rsidTr="008416CA">
        <w:trPr>
          <w:cantSplit/>
          <w:trHeight w:val="1134"/>
        </w:trPr>
        <w:tc>
          <w:tcPr>
            <w:tcW w:w="269" w:type="pct"/>
            <w:vMerge w:val="restart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0" w:type="pct"/>
            <w:gridSpan w:val="2"/>
            <w:vMerge w:val="restar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Дисципліни</w:t>
            </w:r>
          </w:p>
        </w:tc>
        <w:tc>
          <w:tcPr>
            <w:tcW w:w="409" w:type="pct"/>
            <w:gridSpan w:val="4"/>
            <w:vAlign w:val="center"/>
          </w:tcPr>
          <w:p w:rsidR="00586475" w:rsidRPr="00D410D0" w:rsidRDefault="00586475" w:rsidP="00E90A42">
            <w:pPr>
              <w:ind w:left="-53" w:right="-113"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Загальний обсяг</w:t>
            </w:r>
          </w:p>
        </w:tc>
        <w:tc>
          <w:tcPr>
            <w:tcW w:w="544" w:type="pct"/>
            <w:gridSpan w:val="5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Форма контролю знань (за сем-ми)</w:t>
            </w:r>
          </w:p>
        </w:tc>
        <w:tc>
          <w:tcPr>
            <w:tcW w:w="995" w:type="pct"/>
            <w:gridSpan w:val="8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Аудиторні заняття (години)</w:t>
            </w:r>
          </w:p>
        </w:tc>
        <w:tc>
          <w:tcPr>
            <w:tcW w:w="278" w:type="pct"/>
            <w:gridSpan w:val="2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Самостійна робота</w:t>
            </w:r>
          </w:p>
        </w:tc>
        <w:tc>
          <w:tcPr>
            <w:tcW w:w="377" w:type="pct"/>
            <w:gridSpan w:val="4"/>
            <w:textDirection w:val="btLr"/>
            <w:vAlign w:val="center"/>
          </w:tcPr>
          <w:p w:rsidR="00586475" w:rsidRPr="00D410D0" w:rsidRDefault="00586475" w:rsidP="00E90A42">
            <w:pPr>
              <w:ind w:left="-90" w:right="-149"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Практична підготовка</w:t>
            </w:r>
          </w:p>
        </w:tc>
        <w:tc>
          <w:tcPr>
            <w:tcW w:w="1447" w:type="pct"/>
            <w:gridSpan w:val="25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Розподіл годин в тиждень за курсами і семестрами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 w:val="restart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Години</w:t>
            </w:r>
          </w:p>
        </w:tc>
        <w:tc>
          <w:tcPr>
            <w:tcW w:w="185" w:type="pct"/>
            <w:gridSpan w:val="2"/>
            <w:vMerge w:val="restart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Кредити</w:t>
            </w:r>
          </w:p>
        </w:tc>
        <w:tc>
          <w:tcPr>
            <w:tcW w:w="173" w:type="pct"/>
            <w:vMerge w:val="restart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Екзамен</w:t>
            </w:r>
          </w:p>
        </w:tc>
        <w:tc>
          <w:tcPr>
            <w:tcW w:w="185" w:type="pct"/>
            <w:gridSpan w:val="2"/>
            <w:vMerge w:val="restart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Залік</w:t>
            </w:r>
          </w:p>
        </w:tc>
        <w:tc>
          <w:tcPr>
            <w:tcW w:w="186" w:type="pct"/>
            <w:gridSpan w:val="2"/>
            <w:vMerge w:val="restart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Курсова робота</w:t>
            </w:r>
          </w:p>
        </w:tc>
        <w:tc>
          <w:tcPr>
            <w:tcW w:w="224" w:type="pct"/>
            <w:gridSpan w:val="2"/>
            <w:vMerge w:val="restart"/>
            <w:noWrap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396" w:type="pct"/>
            <w:gridSpan w:val="11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у тому числі</w:t>
            </w:r>
          </w:p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gridSpan w:val="7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 курс</w:t>
            </w:r>
          </w:p>
        </w:tc>
        <w:tc>
          <w:tcPr>
            <w:tcW w:w="284" w:type="pct"/>
            <w:gridSpan w:val="4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tcW w:w="277" w:type="pct"/>
            <w:gridSpan w:val="7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 курс</w:t>
            </w:r>
          </w:p>
        </w:tc>
        <w:tc>
          <w:tcPr>
            <w:tcW w:w="284" w:type="pct"/>
            <w:gridSpan w:val="6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4 курс</w:t>
            </w:r>
          </w:p>
        </w:tc>
        <w:tc>
          <w:tcPr>
            <w:tcW w:w="281" w:type="pct"/>
            <w:gridSpan w:val="2"/>
            <w:noWrap/>
            <w:vAlign w:val="center"/>
          </w:tcPr>
          <w:p w:rsidR="00586475" w:rsidRPr="00B325F3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5 курс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" w:type="pct"/>
            <w:vMerge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Лекції</w:t>
            </w:r>
          </w:p>
        </w:tc>
        <w:tc>
          <w:tcPr>
            <w:tcW w:w="223" w:type="pct"/>
            <w:gridSpan w:val="2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Лабораторні заняття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Практичні заняття</w:t>
            </w:r>
          </w:p>
        </w:tc>
        <w:tc>
          <w:tcPr>
            <w:tcW w:w="181" w:type="pct"/>
            <w:gridSpan w:val="2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Семінарські заняття</w:t>
            </w:r>
          </w:p>
        </w:tc>
        <w:tc>
          <w:tcPr>
            <w:tcW w:w="221" w:type="pct"/>
            <w:gridSpan w:val="2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Самостійна робота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Навчал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ьна</w:t>
            </w: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практика</w:t>
            </w:r>
          </w:p>
        </w:tc>
        <w:tc>
          <w:tcPr>
            <w:tcW w:w="132" w:type="pct"/>
            <w:vMerge w:val="restart"/>
            <w:textDirection w:val="btLr"/>
            <w:vAlign w:val="center"/>
          </w:tcPr>
          <w:p w:rsidR="00586475" w:rsidRPr="00D410D0" w:rsidRDefault="00586475" w:rsidP="00E90A4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Виробнича практика</w:t>
            </w:r>
          </w:p>
          <w:p w:rsidR="00586475" w:rsidRPr="00D410D0" w:rsidRDefault="00586475" w:rsidP="00E90A42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7" w:type="pct"/>
            <w:gridSpan w:val="26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семестри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" w:type="pct"/>
            <w:gridSpan w:val="5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right="-173" w:hanging="2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7" w:type="pct"/>
            <w:gridSpan w:val="26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кількість тижнів у семестрі</w:t>
            </w:r>
          </w:p>
        </w:tc>
      </w:tr>
      <w:tr w:rsidR="00586475" w:rsidRPr="00D410D0" w:rsidTr="008416CA">
        <w:trPr>
          <w:trHeight w:val="1373"/>
        </w:trPr>
        <w:tc>
          <w:tcPr>
            <w:tcW w:w="269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vMerge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5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6" w:type="pct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7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9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" w:type="pct"/>
            <w:gridSpan w:val="5"/>
            <w:noWrap/>
            <w:vAlign w:val="center"/>
          </w:tcPr>
          <w:p w:rsidR="00586475" w:rsidRPr="00D410D0" w:rsidRDefault="00586475" w:rsidP="00E90A42">
            <w:pPr>
              <w:ind w:hanging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3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8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hanging="9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6" w:type="pct"/>
            <w:gridSpan w:val="4"/>
            <w:noWrap/>
            <w:vAlign w:val="center"/>
          </w:tcPr>
          <w:p w:rsidR="00586475" w:rsidRPr="00D410D0" w:rsidRDefault="00586475" w:rsidP="00E90A42">
            <w:pPr>
              <w:ind w:hanging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6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right="-213" w:hanging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5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9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3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8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hanging="9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  <w:vAlign w:val="center"/>
          </w:tcPr>
          <w:p w:rsidR="00586475" w:rsidRPr="002212DE" w:rsidRDefault="00586475" w:rsidP="008416CA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10D0">
              <w:rPr>
                <w:rStyle w:val="220"/>
                <w:rFonts w:ascii="Arial" w:hAnsi="Arial" w:cs="Arial"/>
                <w:szCs w:val="24"/>
              </w:rPr>
              <w:t xml:space="preserve">1. </w:t>
            </w:r>
            <w:r w:rsidR="008416CA" w:rsidRPr="00D410D0">
              <w:rPr>
                <w:rStyle w:val="220"/>
                <w:rFonts w:ascii="Arial" w:hAnsi="Arial" w:cs="Arial"/>
                <w:szCs w:val="24"/>
              </w:rPr>
              <w:t xml:space="preserve">Обов’язкові компоненти ОПП </w:t>
            </w: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  <w:vAlign w:val="center"/>
          </w:tcPr>
          <w:p w:rsidR="00586475" w:rsidRPr="008416CA" w:rsidRDefault="008416CA" w:rsidP="00E90A42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0"/>
                <w:rFonts w:ascii="Arial" w:hAnsi="Arial" w:cs="Arial"/>
                <w:sz w:val="22"/>
                <w:szCs w:val="22"/>
              </w:rPr>
            </w:pPr>
            <w:r w:rsidRPr="008416CA">
              <w:rPr>
                <w:rStyle w:val="220"/>
                <w:rFonts w:ascii="Arial" w:hAnsi="Arial" w:cs="Arial"/>
                <w:sz w:val="22"/>
                <w:szCs w:val="22"/>
              </w:rPr>
              <w:t>ЦИКЛ ЗАГАЛЬНОЇ ПІДГОТОВКИ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212DE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22DB7">
              <w:rPr>
                <w:rStyle w:val="25"/>
                <w:rFonts w:ascii="Arial" w:hAnsi="Arial" w:cs="Arial"/>
                <w:sz w:val="20"/>
              </w:rPr>
              <w:t>ОК 1.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E7478">
              <w:rPr>
                <w:rFonts w:ascii="Arial" w:hAnsi="Arial" w:cs="Arial"/>
                <w:sz w:val="20"/>
                <w:szCs w:val="20"/>
              </w:rPr>
              <w:t xml:space="preserve">Латинська мова </w:t>
            </w:r>
            <w:r w:rsidRPr="009E7478">
              <w:rPr>
                <w:rFonts w:ascii="Arial" w:hAnsi="Arial" w:cs="Arial"/>
                <w:color w:val="auto"/>
                <w:sz w:val="20"/>
                <w:szCs w:val="20"/>
              </w:rPr>
              <w:t>(термінологія)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AF01D1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1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212DE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22DB7">
              <w:rPr>
                <w:rStyle w:val="25"/>
                <w:rFonts w:ascii="Arial" w:hAnsi="Arial" w:cs="Arial"/>
                <w:sz w:val="20"/>
              </w:rPr>
              <w:t>ОК 2.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E7478">
              <w:rPr>
                <w:rFonts w:ascii="Arial" w:hAnsi="Arial" w:cs="Arial"/>
                <w:sz w:val="20"/>
                <w:szCs w:val="20"/>
              </w:rPr>
              <w:t>Неорганічна хімія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AF01D1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1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  <w:vAlign w:val="bottom"/>
          </w:tcPr>
          <w:p w:rsidR="00586475" w:rsidRPr="002212DE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22DB7">
              <w:rPr>
                <w:rStyle w:val="25"/>
                <w:rFonts w:ascii="Arial" w:hAnsi="Arial" w:cs="Arial"/>
                <w:sz w:val="20"/>
              </w:rPr>
              <w:t>ОК З.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Біофізика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AF01D1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1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  <w:vAlign w:val="bottom"/>
          </w:tcPr>
          <w:p w:rsidR="00586475" w:rsidRPr="002212DE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22DB7">
              <w:rPr>
                <w:rStyle w:val="25"/>
                <w:rFonts w:ascii="Arial" w:hAnsi="Arial" w:cs="Arial"/>
                <w:sz w:val="20"/>
              </w:rPr>
              <w:t>ОК 4.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E7478">
              <w:rPr>
                <w:rFonts w:ascii="Arial" w:hAnsi="Arial" w:cs="Arial"/>
                <w:sz w:val="20"/>
                <w:szCs w:val="20"/>
              </w:rPr>
              <w:t>Органічна хімія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  <w:vAlign w:val="bottom"/>
          </w:tcPr>
          <w:p w:rsidR="00586475" w:rsidRPr="00F22DB7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sz w:val="20"/>
              </w:rPr>
            </w:pPr>
            <w:r w:rsidRPr="00F22DB7">
              <w:rPr>
                <w:rStyle w:val="25"/>
                <w:rFonts w:ascii="Arial" w:hAnsi="Arial" w:cs="Arial"/>
                <w:sz w:val="20"/>
              </w:rPr>
              <w:t>ОК 5.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E7478">
              <w:rPr>
                <w:rFonts w:ascii="Arial" w:hAnsi="Arial" w:cs="Arial"/>
                <w:sz w:val="20"/>
                <w:szCs w:val="20"/>
              </w:rPr>
              <w:t xml:space="preserve">Генетика 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  <w:vAlign w:val="bottom"/>
          </w:tcPr>
          <w:p w:rsidR="00586475" w:rsidRPr="002212DE" w:rsidRDefault="00586475" w:rsidP="00E90A42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Style w:val="25"/>
                <w:rFonts w:ascii="Arial" w:hAnsi="Arial" w:cs="Arial"/>
                <w:sz w:val="20"/>
              </w:rPr>
              <w:t>ОК 6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E7478">
              <w:rPr>
                <w:rFonts w:ascii="Arial" w:hAnsi="Arial" w:cs="Arial"/>
                <w:sz w:val="20"/>
                <w:szCs w:val="20"/>
              </w:rPr>
              <w:t xml:space="preserve">Історія Української державності 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47C95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ОК 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9E7478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E7478">
              <w:rPr>
                <w:rFonts w:ascii="Arial" w:hAnsi="Arial" w:cs="Arial"/>
                <w:sz w:val="20"/>
                <w:szCs w:val="20"/>
              </w:rPr>
              <w:t xml:space="preserve">Філософія </w:t>
            </w:r>
            <w:r>
              <w:rPr>
                <w:rFonts w:ascii="Arial" w:hAnsi="Arial" w:cs="Arial"/>
                <w:sz w:val="20"/>
                <w:szCs w:val="20"/>
              </w:rPr>
              <w:t>з основами логіки</w:t>
            </w:r>
          </w:p>
        </w:tc>
        <w:tc>
          <w:tcPr>
            <w:tcW w:w="224" w:type="pct"/>
            <w:gridSpan w:val="2"/>
            <w:noWrap/>
          </w:tcPr>
          <w:p w:rsidR="00586475" w:rsidRPr="009E7478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47C95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ОК 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Іноземна мова 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8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47C95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ОК 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Безпека життєдіяльності 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C0C0C0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47C95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ОК 10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Методологія та </w:t>
            </w:r>
            <w:r w:rsidRPr="00D410D0">
              <w:rPr>
                <w:rFonts w:ascii="Arial" w:hAnsi="Arial" w:cs="Arial"/>
                <w:sz w:val="20"/>
                <w:szCs w:val="20"/>
              </w:rPr>
              <w:lastRenderedPageBreak/>
              <w:t>організація науко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вих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досліджень з основами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інтелек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410D0">
              <w:rPr>
                <w:rFonts w:ascii="Arial" w:hAnsi="Arial" w:cs="Arial"/>
                <w:sz w:val="20"/>
                <w:szCs w:val="20"/>
              </w:rPr>
              <w:t>туальної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власності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6C3B96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B96">
              <w:rPr>
                <w:rFonts w:ascii="Arial" w:hAnsi="Arial" w:cs="Arial"/>
                <w:bCs/>
                <w:sz w:val="20"/>
                <w:szCs w:val="20"/>
              </w:rPr>
              <w:t>30 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8968B6" w:rsidP="00E90A42">
            <w:pPr>
              <w:rPr>
                <w:rStyle w:val="25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ОК 11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Фізичне виховання 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pPr>
              <w:rPr>
                <w:rStyle w:val="25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586475" w:rsidRPr="00813F23" w:rsidRDefault="00586475" w:rsidP="008303D1">
            <w:pPr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Теоретична  підготовка базової загальновійськової підготовки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13F23" w:rsidRDefault="00FA2ECE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13F23" w:rsidRDefault="00FA2ECE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" w:type="pct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F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813F2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A30397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47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124AB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124AB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234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124AB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  <w:vAlign w:val="center"/>
          </w:tcPr>
          <w:p w:rsidR="00586475" w:rsidRPr="008416CA" w:rsidRDefault="00586475" w:rsidP="008416CA">
            <w:pPr>
              <w:pStyle w:val="af2"/>
              <w:numPr>
                <w:ilvl w:val="0"/>
                <w:numId w:val="14"/>
              </w:numPr>
              <w:jc w:val="center"/>
              <w:rPr>
                <w:rFonts w:ascii="Arial" w:hAnsi="Arial" w:cs="Arial"/>
                <w:b/>
              </w:rPr>
            </w:pPr>
            <w:r w:rsidRPr="008416CA">
              <w:rPr>
                <w:rFonts w:ascii="Arial" w:hAnsi="Arial" w:cs="Arial"/>
                <w:b/>
              </w:rPr>
              <w:t>ЦИКЛ СПЕЦІАЛЬНОЇ (ФАХОВОЇ) ПІДГОТОВКИ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426A6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A60"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ОК 1</w:t>
            </w:r>
            <w:r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792B1E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Ветеринарна екологія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 13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Анатомія свійських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4119F7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119F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Default="005124AB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D410D0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7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 14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Цитологія,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гістоло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410D0">
              <w:rPr>
                <w:rFonts w:ascii="Arial" w:hAnsi="Arial" w:cs="Arial"/>
                <w:sz w:val="20"/>
                <w:szCs w:val="20"/>
              </w:rPr>
              <w:t>гія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>, ембріологія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90329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19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 15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Основи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розве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410D0">
              <w:rPr>
                <w:rFonts w:ascii="Arial" w:hAnsi="Arial" w:cs="Arial"/>
                <w:sz w:val="20"/>
                <w:szCs w:val="20"/>
              </w:rPr>
              <w:t>дення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 16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Ветеринарна мікробіологія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29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2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199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 17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Біохімія т-н з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фіз.і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кол.хімії</w:t>
            </w:r>
            <w:proofErr w:type="spellEnd"/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18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Фізіологія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19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Годівля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Ветеринарна імунологія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EC5">
              <w:rPr>
                <w:rStyle w:val="af4"/>
                <w:rFonts w:ascii="Arial" w:hAnsi="Arial" w:cs="Arial"/>
                <w:sz w:val="20"/>
                <w:szCs w:val="20"/>
              </w:rPr>
              <w:t xml:space="preserve">ОК </w:t>
            </w:r>
            <w:r>
              <w:rPr>
                <w:rStyle w:val="af4"/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Ветеринарна вірусологія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29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2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Гігієна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0329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B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792B1E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92B1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Патофізіологія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  <w:r w:rsidR="0087734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864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89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ind w:right="-182"/>
              <w:rPr>
                <w:rFonts w:ascii="Arial" w:hAnsi="Arial" w:cs="Arial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Оперативна хірургія, топографічна анатомія та анестезіологія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  <w:r w:rsidR="0087734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864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67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25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 xml:space="preserve">Клінічна діагностика   </w:t>
            </w:r>
            <w:proofErr w:type="spellStart"/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 xml:space="preserve">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586475"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877343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864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26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Ветеринарна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</w:t>
            </w:r>
            <w:r w:rsidRPr="00D410D0">
              <w:rPr>
                <w:rFonts w:ascii="Arial" w:hAnsi="Arial" w:cs="Arial"/>
                <w:sz w:val="20"/>
                <w:szCs w:val="20"/>
              </w:rPr>
              <w:t>армакологія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38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ind w:right="-182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Ветеринарна радіобіологія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426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Паразитологія та інвазійні хвороби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29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CB03E5">
              <w:rPr>
                <w:rFonts w:ascii="Arial" w:hAnsi="Arial" w:cs="Arial"/>
                <w:color w:val="auto"/>
                <w:sz w:val="20"/>
                <w:szCs w:val="20"/>
              </w:rPr>
              <w:t>Патологічна морфологія та судова ветеринарія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Ветеринарна к</w:t>
            </w:r>
            <w:r w:rsidRPr="00D410D0">
              <w:rPr>
                <w:rFonts w:ascii="Arial" w:hAnsi="Arial" w:cs="Arial"/>
                <w:sz w:val="20"/>
                <w:szCs w:val="20"/>
              </w:rPr>
              <w:t>лінічна біохімія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161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Акушерство, гінекологія і біотехнологія  відтворення тварин</w:t>
            </w:r>
            <w:r>
              <w:rPr>
                <w:rFonts w:ascii="Arial" w:hAnsi="Arial" w:cs="Arial"/>
                <w:sz w:val="20"/>
                <w:szCs w:val="20"/>
              </w:rPr>
              <w:t xml:space="preserve"> з основами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андроології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161"/>
        </w:trPr>
        <w:tc>
          <w:tcPr>
            <w:tcW w:w="269" w:type="pct"/>
            <w:noWrap/>
          </w:tcPr>
          <w:p w:rsidR="0058647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Загальна і спец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іальна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хірургія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Внутрішні хвороби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A614BF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" w:type="pct"/>
            <w:noWrap/>
            <w:vAlign w:val="center"/>
          </w:tcPr>
          <w:p w:rsidR="00586475" w:rsidRPr="00A614BF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A614B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Ветеринарна токсикологія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34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35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Гігієна харчових продуктів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36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Епізоотологія та інфекційні хвороби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Організація і економіка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ветери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410D0">
              <w:rPr>
                <w:rFonts w:ascii="Arial" w:hAnsi="Arial" w:cs="Arial"/>
                <w:sz w:val="20"/>
                <w:szCs w:val="20"/>
              </w:rPr>
              <w:t>нарної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справи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0E4C">
              <w:rPr>
                <w:rFonts w:ascii="Arial" w:hAnsi="Arial" w:cs="Arial"/>
                <w:sz w:val="20"/>
                <w:szCs w:val="20"/>
              </w:rPr>
              <w:t>Репродуктологія</w:t>
            </w:r>
            <w:proofErr w:type="spellEnd"/>
            <w:r w:rsidRPr="004F0E4C">
              <w:rPr>
                <w:rFonts w:ascii="Arial" w:hAnsi="Arial" w:cs="Arial"/>
                <w:sz w:val="20"/>
                <w:szCs w:val="20"/>
              </w:rPr>
              <w:t xml:space="preserve">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161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39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4F0E4C">
              <w:rPr>
                <w:rFonts w:ascii="Arial" w:hAnsi="Arial" w:cs="Arial"/>
                <w:sz w:val="20"/>
                <w:szCs w:val="20"/>
              </w:rPr>
              <w:t xml:space="preserve">Спеціальна пропедевтика, терапія і профілактика внутрішніх </w:t>
            </w:r>
            <w:proofErr w:type="spellStart"/>
            <w:r w:rsidRPr="004F0E4C">
              <w:rPr>
                <w:rFonts w:ascii="Arial" w:hAnsi="Arial" w:cs="Arial"/>
                <w:sz w:val="20"/>
                <w:szCs w:val="20"/>
              </w:rPr>
              <w:t>хвороб</w:t>
            </w:r>
            <w:proofErr w:type="spellEnd"/>
            <w:r w:rsidRPr="004F0E4C">
              <w:rPr>
                <w:rFonts w:ascii="Arial" w:hAnsi="Arial" w:cs="Arial"/>
                <w:sz w:val="20"/>
                <w:szCs w:val="20"/>
              </w:rPr>
              <w:t xml:space="preserve">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40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4F0E4C">
              <w:rPr>
                <w:rFonts w:ascii="Arial" w:hAnsi="Arial" w:cs="Arial"/>
                <w:sz w:val="20"/>
                <w:szCs w:val="20"/>
              </w:rPr>
              <w:t>Хірургічні хвороби продуктивних тварин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lastRenderedPageBreak/>
              <w:t>ОК 41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4F0E4C">
              <w:rPr>
                <w:rFonts w:ascii="Arial" w:hAnsi="Arial" w:cs="Arial"/>
                <w:sz w:val="20"/>
                <w:szCs w:val="20"/>
              </w:rPr>
              <w:t>Спеціальна епізоотологія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42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4F0E4C">
              <w:rPr>
                <w:rFonts w:ascii="Arial" w:hAnsi="Arial" w:cs="Arial"/>
                <w:sz w:val="20"/>
                <w:szCs w:val="20"/>
              </w:rPr>
              <w:t>Глобальна паразитологія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43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4F0E4C">
              <w:rPr>
                <w:rFonts w:ascii="Arial" w:hAnsi="Arial" w:cs="Arial"/>
                <w:sz w:val="20"/>
                <w:szCs w:val="20"/>
              </w:rPr>
              <w:t>Державна ветеринарно-санітарна експертиза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5002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FB5002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5002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ОК 44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С</w:t>
            </w:r>
            <w:r w:rsidRPr="005C6A55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пеціальна </w:t>
            </w:r>
            <w:proofErr w:type="spellStart"/>
            <w:r w:rsidRPr="005C6A55"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патоморфологія</w:t>
            </w:r>
            <w:proofErr w:type="spellEnd"/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5002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FB5002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5002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НП</w:t>
            </w:r>
          </w:p>
        </w:tc>
        <w:tc>
          <w:tcPr>
            <w:tcW w:w="680" w:type="pct"/>
            <w:gridSpan w:val="2"/>
            <w:vAlign w:val="center"/>
          </w:tcPr>
          <w:p w:rsidR="00586475" w:rsidRPr="005C6A55" w:rsidRDefault="00586475" w:rsidP="00E90A42">
            <w:pPr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ru-RU"/>
              </w:rPr>
              <w:t>Ветеринарно-санітарна практика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3" w:type="pct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хх</w:t>
            </w:r>
            <w:proofErr w:type="spellEnd"/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Style w:val="af4"/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НП</w:t>
            </w:r>
          </w:p>
        </w:tc>
        <w:tc>
          <w:tcPr>
            <w:tcW w:w="680" w:type="pct"/>
            <w:gridSpan w:val="2"/>
            <w:vAlign w:val="center"/>
          </w:tcPr>
          <w:p w:rsidR="00586475" w:rsidRPr="004F0E4C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Навчальна практика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3F6D69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510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3F6D69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500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4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6942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E46942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269" w:type="pct"/>
            <w:noWrap/>
          </w:tcPr>
          <w:p w:rsidR="00586475" w:rsidRPr="00255EC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4"/>
                <w:rFonts w:ascii="Arial" w:hAnsi="Arial" w:cs="Arial"/>
                <w:sz w:val="20"/>
                <w:szCs w:val="20"/>
              </w:rPr>
              <w:t>ВП</w:t>
            </w:r>
          </w:p>
        </w:tc>
        <w:tc>
          <w:tcPr>
            <w:tcW w:w="680" w:type="pct"/>
            <w:gridSpan w:val="2"/>
            <w:vAlign w:val="center"/>
          </w:tcPr>
          <w:p w:rsidR="00586475" w:rsidRPr="00131016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Виробнича практика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3F6D69" w:rsidRDefault="00586475" w:rsidP="00E90A4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3" w:type="pct"/>
            <w:noWrap/>
            <w:vAlign w:val="center"/>
          </w:tcPr>
          <w:p w:rsidR="00586475" w:rsidRPr="005D39E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00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5D39E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5D39E3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noWrap/>
            <w:vAlign w:val="bottom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0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</w:t>
            </w:r>
            <w:r w:rsidRPr="00FB500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1" w:type="pct"/>
            <w:gridSpan w:val="2"/>
            <w:noWrap/>
            <w:vAlign w:val="bottom"/>
          </w:tcPr>
          <w:p w:rsidR="00586475" w:rsidRPr="00FB5002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00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80" w:type="pct"/>
            <w:gridSpan w:val="2"/>
            <w:noWrap/>
            <w:vAlign w:val="bottom"/>
          </w:tcPr>
          <w:p w:rsidR="00586475" w:rsidRPr="004119F7" w:rsidRDefault="00586475" w:rsidP="00E90A42">
            <w:pPr>
              <w:ind w:right="-87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42BF2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1" w:type="pct"/>
            <w:noWrap/>
            <w:vAlign w:val="bottom"/>
          </w:tcPr>
          <w:p w:rsidR="00586475" w:rsidRPr="004119F7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85" w:type="pct"/>
            <w:gridSpan w:val="2"/>
            <w:noWrap/>
            <w:vAlign w:val="bottom"/>
          </w:tcPr>
          <w:p w:rsidR="00586475" w:rsidRPr="004119F7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42BF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4" w:type="pct"/>
            <w:gridSpan w:val="2"/>
            <w:noWrap/>
            <w:vAlign w:val="bottom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2640</w:t>
            </w:r>
          </w:p>
        </w:tc>
        <w:tc>
          <w:tcPr>
            <w:tcW w:w="223" w:type="pct"/>
            <w:gridSpan w:val="2"/>
            <w:noWrap/>
            <w:vAlign w:val="bottom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223" w:type="pct"/>
            <w:gridSpan w:val="2"/>
            <w:shd w:val="clear" w:color="auto" w:fill="auto"/>
            <w:noWrap/>
            <w:vAlign w:val="bottom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1560</w:t>
            </w:r>
          </w:p>
        </w:tc>
        <w:tc>
          <w:tcPr>
            <w:tcW w:w="227" w:type="pct"/>
            <w:gridSpan w:val="2"/>
            <w:noWrap/>
            <w:vAlign w:val="bottom"/>
          </w:tcPr>
          <w:p w:rsidR="00586475" w:rsidRPr="00E42BF2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81" w:type="pct"/>
            <w:gridSpan w:val="2"/>
            <w:noWrap/>
            <w:vAlign w:val="bottom"/>
          </w:tcPr>
          <w:p w:rsidR="00586475" w:rsidRPr="00E42BF2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1" w:type="pct"/>
            <w:gridSpan w:val="2"/>
            <w:noWrap/>
            <w:vAlign w:val="bottom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2130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E42BF2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E42BF2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E42BF2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3F6D69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E42BF2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3F6D69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3F6D69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3F6D69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42BF2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57" w:type="pct"/>
            <w:noWrap/>
            <w:vAlign w:val="center"/>
          </w:tcPr>
          <w:p w:rsidR="00586475" w:rsidRPr="00C20BED" w:rsidRDefault="00586475" w:rsidP="00E90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BED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</w:tcPr>
          <w:p w:rsidR="00586475" w:rsidRPr="002212DE" w:rsidRDefault="00586475" w:rsidP="00E90A42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E124D">
              <w:rPr>
                <w:rStyle w:val="220"/>
                <w:rFonts w:ascii="Arial" w:hAnsi="Arial" w:cs="Arial"/>
                <w:szCs w:val="24"/>
              </w:rPr>
              <w:t xml:space="preserve">Вибіркові компоненти </w:t>
            </w:r>
            <w:r w:rsidR="00D2477D">
              <w:rPr>
                <w:rStyle w:val="220"/>
                <w:rFonts w:ascii="Arial" w:hAnsi="Arial" w:cs="Arial"/>
                <w:szCs w:val="24"/>
              </w:rPr>
              <w:t>ОПП</w:t>
            </w: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</w:tcPr>
          <w:p w:rsidR="00586475" w:rsidRPr="00AE124D" w:rsidRDefault="00586475" w:rsidP="00D2477D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0"/>
                <w:rFonts w:ascii="Arial" w:hAnsi="Arial" w:cs="Arial"/>
                <w:i/>
                <w:szCs w:val="24"/>
              </w:rPr>
            </w:pPr>
            <w:r>
              <w:rPr>
                <w:rStyle w:val="220"/>
                <w:rFonts w:ascii="Arial" w:hAnsi="Arial" w:cs="Arial"/>
                <w:i/>
                <w:szCs w:val="24"/>
              </w:rPr>
              <w:t xml:space="preserve"> </w:t>
            </w:r>
            <w:r w:rsidR="00D2477D" w:rsidRPr="00D2477D">
              <w:rPr>
                <w:rStyle w:val="220"/>
                <w:rFonts w:ascii="Arial" w:hAnsi="Arial" w:cs="Arial"/>
                <w:i/>
                <w:szCs w:val="24"/>
              </w:rPr>
              <w:t>Цикл спеціальної (фахової) підготовки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FF18D6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FF18D6">
              <w:rPr>
                <w:rFonts w:ascii="Arial" w:hAnsi="Arial" w:cs="Arial"/>
                <w:sz w:val="20"/>
                <w:szCs w:val="20"/>
              </w:rPr>
              <w:t>ВК 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Аграрна політика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r>
              <w:rPr>
                <w:rFonts w:ascii="Arial" w:hAnsi="Arial" w:cs="Arial"/>
                <w:sz w:val="20"/>
                <w:szCs w:val="20"/>
              </w:rPr>
              <w:t>ВК 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Конфліктологія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 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6D69">
              <w:rPr>
                <w:rFonts w:ascii="Arial" w:hAnsi="Arial" w:cs="Arial"/>
                <w:sz w:val="20"/>
                <w:szCs w:val="20"/>
              </w:rPr>
              <w:t>Етнокультурологія</w:t>
            </w:r>
            <w:proofErr w:type="spellEnd"/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3F6D69" w:rsidRDefault="00586475" w:rsidP="00E90A42">
            <w:pPr>
              <w:rPr>
                <w:sz w:val="20"/>
                <w:szCs w:val="20"/>
              </w:rPr>
            </w:pPr>
            <w:r w:rsidRPr="003F6D69">
              <w:rPr>
                <w:sz w:val="20"/>
                <w:szCs w:val="20"/>
              </w:rPr>
              <w:t>ВК 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3F6D69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 xml:space="preserve">Правова культура особистості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2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3F6D69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3F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3F6D69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E42BF2" w:rsidRDefault="00586475" w:rsidP="00E90A42">
            <w:pPr>
              <w:rPr>
                <w:sz w:val="20"/>
                <w:szCs w:val="20"/>
              </w:rPr>
            </w:pPr>
            <w:r w:rsidRPr="00E42BF2">
              <w:rPr>
                <w:rStyle w:val="25"/>
                <w:rFonts w:ascii="Arial" w:hAnsi="Arial" w:cs="Arial"/>
                <w:b w:val="0"/>
                <w:sz w:val="20"/>
                <w:szCs w:val="20"/>
              </w:rPr>
              <w:t>ВК 5</w:t>
            </w:r>
          </w:p>
        </w:tc>
        <w:tc>
          <w:tcPr>
            <w:tcW w:w="680" w:type="pct"/>
            <w:gridSpan w:val="2"/>
            <w:vAlign w:val="center"/>
          </w:tcPr>
          <w:p w:rsidR="00586475" w:rsidRPr="00E42BF2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 xml:space="preserve">Історія </w:t>
            </w:r>
            <w:proofErr w:type="spellStart"/>
            <w:r w:rsidRPr="00E42BF2">
              <w:rPr>
                <w:rFonts w:ascii="Arial" w:hAnsi="Arial" w:cs="Arial"/>
                <w:sz w:val="20"/>
                <w:szCs w:val="20"/>
              </w:rPr>
              <w:t>ветери-нарної</w:t>
            </w:r>
            <w:proofErr w:type="spellEnd"/>
            <w:r w:rsidRPr="00E42BF2">
              <w:rPr>
                <w:rFonts w:ascii="Arial" w:hAnsi="Arial" w:cs="Arial"/>
                <w:sz w:val="20"/>
                <w:szCs w:val="20"/>
              </w:rPr>
              <w:t xml:space="preserve"> медицини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pct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E42BF2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E42BF2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E42BF2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E42B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 6</w:t>
            </w:r>
          </w:p>
        </w:tc>
        <w:tc>
          <w:tcPr>
            <w:tcW w:w="680" w:type="pct"/>
            <w:gridSpan w:val="2"/>
            <w:vAlign w:val="center"/>
          </w:tcPr>
          <w:p w:rsidR="00586475" w:rsidRPr="006C434C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34C">
              <w:rPr>
                <w:rFonts w:ascii="Arial" w:hAnsi="Arial" w:cs="Arial"/>
                <w:sz w:val="20"/>
                <w:szCs w:val="20"/>
              </w:rPr>
              <w:t>Лікарські рослини у</w:t>
            </w:r>
            <w:r w:rsidRPr="00151AD5">
              <w:rPr>
                <w:rFonts w:ascii="Arial" w:hAnsi="Arial" w:cs="Arial"/>
                <w:sz w:val="20"/>
                <w:szCs w:val="20"/>
              </w:rPr>
              <w:t xml:space="preserve"> ветеринарній медицині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r>
              <w:rPr>
                <w:rFonts w:ascii="Arial" w:hAnsi="Arial" w:cs="Arial"/>
                <w:sz w:val="20"/>
                <w:szCs w:val="20"/>
              </w:rPr>
              <w:t>ВК 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Анатомія і фізіологія мисливських та диких тварин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Default="00586475" w:rsidP="00E90A42">
            <w:r>
              <w:rPr>
                <w:rFonts w:ascii="Arial" w:hAnsi="Arial" w:cs="Arial"/>
                <w:sz w:val="20"/>
                <w:szCs w:val="20"/>
              </w:rPr>
              <w:t>ВК 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Санітарна мікробіологія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Нейрофізіологія з основами зоопсихології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ВК  10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Методи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міколо-гічних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досліджень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11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Благополуччя тварин, етологія та професійна етика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2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12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34C">
              <w:rPr>
                <w:rFonts w:ascii="Arial" w:hAnsi="Arial" w:cs="Arial"/>
                <w:sz w:val="20"/>
                <w:szCs w:val="20"/>
              </w:rPr>
              <w:t>Організація лабораторної справи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13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151AD5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Біотехнологія у ветеринарній медицині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14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Анестезіологія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15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Клінічна гематологія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16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Менеджмент та маркетинг у ветеринарній медицині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17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Дієтологія дрібних домашніх тварин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18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Візуальна діагностика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хвороб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тварин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62903">
              <w:rPr>
                <w:rFonts w:ascii="Arial" w:hAnsi="Arial" w:cs="Arial"/>
                <w:sz w:val="20"/>
                <w:szCs w:val="20"/>
                <w:lang w:val="ru-RU"/>
              </w:rPr>
              <w:t>ВК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19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Репродуктивна</w:t>
            </w:r>
            <w:r w:rsidRPr="007C3DD5">
              <w:rPr>
                <w:rFonts w:ascii="Arial" w:hAnsi="Arial" w:cs="Arial"/>
                <w:sz w:val="20"/>
                <w:szCs w:val="20"/>
              </w:rPr>
              <w:t xml:space="preserve"> біотехнологія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Ветеринарна трансфузіологія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Хвороби хутрових звірів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Дерматологія та ендокринологія тварин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E375F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141">
              <w:rPr>
                <w:rFonts w:ascii="Arial" w:hAnsi="Arial" w:cs="Arial"/>
                <w:sz w:val="20"/>
                <w:szCs w:val="20"/>
              </w:rPr>
              <w:t>Біобезпека</w:t>
            </w:r>
            <w:proofErr w:type="spellEnd"/>
            <w:r w:rsidRPr="00910141">
              <w:rPr>
                <w:rFonts w:ascii="Arial" w:hAnsi="Arial" w:cs="Arial"/>
                <w:sz w:val="20"/>
                <w:szCs w:val="20"/>
              </w:rPr>
              <w:t xml:space="preserve"> і </w:t>
            </w:r>
            <w:proofErr w:type="spellStart"/>
            <w:r w:rsidRPr="00910141">
              <w:rPr>
                <w:rFonts w:ascii="Arial" w:hAnsi="Arial" w:cs="Arial"/>
                <w:sz w:val="20"/>
                <w:szCs w:val="20"/>
              </w:rPr>
              <w:t>біозахист</w:t>
            </w:r>
            <w:proofErr w:type="spellEnd"/>
            <w:r w:rsidRPr="00D34D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 2 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24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E375F" w:rsidRDefault="00586475" w:rsidP="00E90A42">
            <w:pPr>
              <w:outlineLvl w:val="0"/>
              <w:rPr>
                <w:rFonts w:ascii="Arial CYR" w:hAnsi="Arial CYR" w:cs="Arial CYR"/>
                <w:color w:val="auto"/>
                <w:sz w:val="22"/>
                <w:szCs w:val="22"/>
                <w:lang w:val="ru-RU" w:eastAsia="ru-RU"/>
              </w:rPr>
            </w:pPr>
            <w:r w:rsidRPr="00DE375F">
              <w:rPr>
                <w:rFonts w:ascii="Arial" w:hAnsi="Arial" w:cs="Arial"/>
                <w:sz w:val="20"/>
                <w:szCs w:val="20"/>
              </w:rPr>
              <w:t>Менеджмент здоров'я стада тварин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25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Ветеринарна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неонатологія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26</w:t>
            </w:r>
          </w:p>
        </w:tc>
        <w:tc>
          <w:tcPr>
            <w:tcW w:w="680" w:type="pct"/>
            <w:gridSpan w:val="2"/>
            <w:vAlign w:val="center"/>
          </w:tcPr>
          <w:p w:rsidR="00586475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Нефрологія та уро</w:t>
            </w:r>
            <w:r w:rsidRPr="00D410D0">
              <w:rPr>
                <w:rFonts w:ascii="Arial" w:hAnsi="Arial" w:cs="Arial"/>
                <w:sz w:val="20"/>
                <w:szCs w:val="20"/>
              </w:rPr>
              <w:t xml:space="preserve">логія </w:t>
            </w:r>
            <w:r>
              <w:rPr>
                <w:rFonts w:ascii="Arial" w:hAnsi="Arial" w:cs="Arial"/>
                <w:sz w:val="20"/>
                <w:szCs w:val="20"/>
              </w:rPr>
              <w:t>тварин</w:t>
            </w:r>
          </w:p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27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Організація ветеринарного бізнесу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28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Ветеринарне забезпечення птахівництва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 29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Хвороби екзотичних тварин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30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Інтенсивна терапія і реанімація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31</w:t>
            </w:r>
          </w:p>
        </w:tc>
        <w:tc>
          <w:tcPr>
            <w:tcW w:w="680" w:type="pct"/>
            <w:gridSpan w:val="2"/>
            <w:vAlign w:val="center"/>
          </w:tcPr>
          <w:p w:rsidR="00586475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Зоонози та концепція єдиного здоров’я </w:t>
            </w:r>
          </w:p>
        </w:tc>
        <w:tc>
          <w:tcPr>
            <w:tcW w:w="224" w:type="pct"/>
            <w:gridSpan w:val="2"/>
            <w:noWrap/>
          </w:tcPr>
          <w:p w:rsidR="00586475" w:rsidRDefault="00586475" w:rsidP="00E90A42">
            <w:pPr>
              <w:jc w:val="center"/>
            </w:pPr>
            <w:r w:rsidRPr="007406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</w:tcPr>
          <w:p w:rsidR="00586475" w:rsidRDefault="00586475" w:rsidP="00E90A42">
            <w:r w:rsidRPr="00AB1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255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9900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135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" w:type="pct"/>
            <w:gridSpan w:val="2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  <w:vAlign w:val="center"/>
          </w:tcPr>
          <w:p w:rsidR="00586475" w:rsidRPr="0028794E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1DB1">
              <w:rPr>
                <w:rFonts w:ascii="Arial" w:hAnsi="Arial" w:cs="Arial"/>
                <w:b/>
                <w:color w:val="auto"/>
              </w:rPr>
              <w:t xml:space="preserve">Ветеринарне забезпечення </w:t>
            </w:r>
            <w:proofErr w:type="spellStart"/>
            <w:r w:rsidRPr="00701DB1">
              <w:rPr>
                <w:rFonts w:ascii="Arial" w:hAnsi="Arial" w:cs="Arial"/>
                <w:b/>
                <w:color w:val="auto"/>
              </w:rPr>
              <w:t>здоров</w:t>
            </w:r>
            <w:proofErr w:type="spellEnd"/>
            <w:r w:rsidRPr="00701DB1">
              <w:rPr>
                <w:rFonts w:ascii="Arial" w:hAnsi="Arial" w:cs="Arial"/>
                <w:b/>
                <w:color w:val="auto"/>
                <w:lang w:val="ru-RU"/>
              </w:rPr>
              <w:t>’</w:t>
            </w:r>
            <w:r w:rsidRPr="00701DB1">
              <w:rPr>
                <w:rFonts w:ascii="Arial" w:hAnsi="Arial" w:cs="Arial"/>
                <w:b/>
                <w:color w:val="auto"/>
              </w:rPr>
              <w:t>я великої рогатої худоби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8F384B" w:rsidRDefault="00586475" w:rsidP="00E90A42">
            <w:pPr>
              <w:widowControl/>
              <w:ind w:right="-18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Ветеринарні   превентивні технології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неза-разних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ВРХ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Ветеринарні превентивні технології зараз-них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ВРХ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86475" w:rsidRPr="00D410D0" w:rsidTr="008416CA">
        <w:trPr>
          <w:trHeight w:val="255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Гігієна утримання ВРХ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BF2310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BF2310" w:rsidRDefault="00586475" w:rsidP="00E90A42">
            <w:pPr>
              <w:widowControl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shd w:val="clear" w:color="auto" w:fill="FFFFFF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hanging="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86475" w:rsidRPr="00D410D0" w:rsidTr="008416CA">
        <w:trPr>
          <w:trHeight w:val="135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ind w:hanging="53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270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586475" w:rsidRPr="00D410D0" w:rsidTr="00E90A42">
        <w:trPr>
          <w:trHeight w:val="236"/>
        </w:trPr>
        <w:tc>
          <w:tcPr>
            <w:tcW w:w="285" w:type="pct"/>
            <w:gridSpan w:val="2"/>
            <w:tcBorders>
              <w:bottom w:val="nil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15" w:type="pct"/>
            <w:gridSpan w:val="49"/>
            <w:tcBorders>
              <w:bottom w:val="nil"/>
            </w:tcBorders>
          </w:tcPr>
          <w:p w:rsidR="00586475" w:rsidRDefault="00586475" w:rsidP="00E90A42">
            <w:pPr>
              <w:widowControl/>
              <w:ind w:right="-104" w:hanging="1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1DB1">
              <w:rPr>
                <w:rFonts w:ascii="Arial" w:hAnsi="Arial" w:cs="Arial"/>
                <w:b/>
                <w:color w:val="auto"/>
              </w:rPr>
              <w:t xml:space="preserve">Ветеринарне забезпечення </w:t>
            </w:r>
            <w:proofErr w:type="spellStart"/>
            <w:r w:rsidRPr="00701DB1">
              <w:rPr>
                <w:rFonts w:ascii="Arial" w:hAnsi="Arial" w:cs="Arial"/>
                <w:b/>
                <w:color w:val="auto"/>
              </w:rPr>
              <w:t>здоров</w:t>
            </w:r>
            <w:proofErr w:type="spellEnd"/>
            <w:r w:rsidRPr="00701DB1">
              <w:rPr>
                <w:rFonts w:ascii="Arial" w:hAnsi="Arial" w:cs="Arial"/>
                <w:b/>
                <w:color w:val="auto"/>
                <w:lang w:val="ru-RU"/>
              </w:rPr>
              <w:t>’</w:t>
            </w:r>
            <w:r w:rsidRPr="00701DB1">
              <w:rPr>
                <w:rFonts w:ascii="Arial" w:hAnsi="Arial" w:cs="Arial"/>
                <w:b/>
                <w:color w:val="auto"/>
              </w:rPr>
              <w:t>я</w:t>
            </w:r>
            <w:r>
              <w:rPr>
                <w:rFonts w:ascii="Arial" w:hAnsi="Arial" w:cs="Arial"/>
                <w:b/>
                <w:color w:val="auto"/>
              </w:rPr>
              <w:t xml:space="preserve"> собак і котів</w:t>
            </w:r>
          </w:p>
        </w:tc>
      </w:tr>
      <w:tr w:rsidR="00586475" w:rsidRPr="00D410D0" w:rsidTr="008416CA">
        <w:trPr>
          <w:trHeight w:val="236"/>
        </w:trPr>
        <w:tc>
          <w:tcPr>
            <w:tcW w:w="285" w:type="pct"/>
            <w:gridSpan w:val="2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1</w:t>
            </w:r>
          </w:p>
        </w:tc>
        <w:tc>
          <w:tcPr>
            <w:tcW w:w="664" w:type="pct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Ветеринарні   превентивні технології незаразних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собак і котів</w:t>
            </w:r>
          </w:p>
        </w:tc>
        <w:tc>
          <w:tcPr>
            <w:tcW w:w="221" w:type="pct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1" w:type="pct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135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70792E" w:rsidRDefault="00586475" w:rsidP="00E90A42">
            <w:pPr>
              <w:ind w:right="-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86475" w:rsidRPr="00D410D0" w:rsidTr="008416CA">
        <w:trPr>
          <w:trHeight w:val="236"/>
        </w:trPr>
        <w:tc>
          <w:tcPr>
            <w:tcW w:w="285" w:type="pct"/>
            <w:gridSpan w:val="2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</w:t>
            </w:r>
          </w:p>
        </w:tc>
        <w:tc>
          <w:tcPr>
            <w:tcW w:w="664" w:type="pct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Ветеринарні превентивні технології заразних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собак і котів</w:t>
            </w:r>
          </w:p>
        </w:tc>
        <w:tc>
          <w:tcPr>
            <w:tcW w:w="221" w:type="pct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1" w:type="pct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70792E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86475" w:rsidRPr="00D410D0" w:rsidTr="008416CA">
        <w:trPr>
          <w:trHeight w:val="236"/>
        </w:trPr>
        <w:tc>
          <w:tcPr>
            <w:tcW w:w="285" w:type="pct"/>
            <w:gridSpan w:val="2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3</w:t>
            </w:r>
          </w:p>
        </w:tc>
        <w:tc>
          <w:tcPr>
            <w:tcW w:w="664" w:type="pct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Гігієна утримання собак і котів</w:t>
            </w:r>
          </w:p>
        </w:tc>
        <w:tc>
          <w:tcPr>
            <w:tcW w:w="221" w:type="pct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70792E" w:rsidRDefault="00586475" w:rsidP="00E90A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86475" w:rsidRPr="00D410D0" w:rsidTr="008416CA">
        <w:trPr>
          <w:trHeight w:val="236"/>
        </w:trPr>
        <w:tc>
          <w:tcPr>
            <w:tcW w:w="949" w:type="pct"/>
            <w:gridSpan w:val="3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Всього</w:t>
            </w:r>
          </w:p>
        </w:tc>
        <w:tc>
          <w:tcPr>
            <w:tcW w:w="221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540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270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ind w:right="-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475" w:rsidRPr="00D410D0" w:rsidTr="00E90A42">
        <w:trPr>
          <w:trHeight w:val="236"/>
        </w:trPr>
        <w:tc>
          <w:tcPr>
            <w:tcW w:w="5000" w:type="pct"/>
            <w:gridSpan w:val="51"/>
            <w:tcBorders>
              <w:right w:val="nil"/>
            </w:tcBorders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DB1">
              <w:rPr>
                <w:rFonts w:ascii="Arial" w:hAnsi="Arial" w:cs="Arial"/>
                <w:b/>
                <w:color w:val="auto"/>
              </w:rPr>
              <w:t xml:space="preserve">Ветеринарне забезпечення </w:t>
            </w:r>
            <w:proofErr w:type="spellStart"/>
            <w:r w:rsidRPr="00701DB1">
              <w:rPr>
                <w:rFonts w:ascii="Arial" w:hAnsi="Arial" w:cs="Arial"/>
                <w:b/>
                <w:color w:val="auto"/>
              </w:rPr>
              <w:t>здоров</w:t>
            </w:r>
            <w:proofErr w:type="spellEnd"/>
            <w:r w:rsidRPr="00701DB1">
              <w:rPr>
                <w:rFonts w:ascii="Arial" w:hAnsi="Arial" w:cs="Arial"/>
                <w:b/>
                <w:color w:val="auto"/>
                <w:lang w:val="ru-RU"/>
              </w:rPr>
              <w:t>’</w:t>
            </w:r>
            <w:r w:rsidRPr="00701DB1">
              <w:rPr>
                <w:rFonts w:ascii="Arial" w:hAnsi="Arial" w:cs="Arial"/>
                <w:b/>
                <w:color w:val="auto"/>
              </w:rPr>
              <w:t>я</w:t>
            </w:r>
            <w:r>
              <w:rPr>
                <w:rFonts w:ascii="Arial" w:hAnsi="Arial" w:cs="Arial"/>
                <w:b/>
                <w:color w:val="auto"/>
              </w:rPr>
              <w:t xml:space="preserve"> свиней</w:t>
            </w:r>
          </w:p>
        </w:tc>
      </w:tr>
      <w:tr w:rsidR="00586475" w:rsidRPr="00D410D0" w:rsidTr="008416CA">
        <w:trPr>
          <w:trHeight w:val="236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Ветеринарні   превентивні технології незаразних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свиней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135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86475" w:rsidRPr="00D410D0" w:rsidTr="008416CA">
        <w:trPr>
          <w:trHeight w:val="236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Ветеринарні превентивні технології заразних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хвороб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свиней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86475" w:rsidRPr="00D410D0" w:rsidTr="008416CA">
        <w:trPr>
          <w:trHeight w:val="236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ВК 3</w:t>
            </w:r>
          </w:p>
        </w:tc>
        <w:tc>
          <w:tcPr>
            <w:tcW w:w="680" w:type="pct"/>
            <w:gridSpan w:val="2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Гігієна утримання свиней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BF23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31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8F384B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107CF1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86475" w:rsidRPr="00936095" w:rsidTr="008416CA">
        <w:trPr>
          <w:trHeight w:val="236"/>
        </w:trPr>
        <w:tc>
          <w:tcPr>
            <w:tcW w:w="949" w:type="pct"/>
            <w:gridSpan w:val="3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540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270</w:t>
            </w:r>
          </w:p>
        </w:tc>
        <w:tc>
          <w:tcPr>
            <w:tcW w:w="194" w:type="pct"/>
            <w:noWrap/>
            <w:vAlign w:val="center"/>
          </w:tcPr>
          <w:p w:rsidR="00586475" w:rsidRPr="00936095" w:rsidRDefault="00586475" w:rsidP="00E90A4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936095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936095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936095" w:rsidRDefault="00586475" w:rsidP="00E90A42">
            <w:pPr>
              <w:ind w:right="-1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95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586475" w:rsidRPr="00D410D0" w:rsidTr="00E90A42">
        <w:trPr>
          <w:trHeight w:val="255"/>
        </w:trPr>
        <w:tc>
          <w:tcPr>
            <w:tcW w:w="5000" w:type="pct"/>
            <w:gridSpan w:val="51"/>
            <w:noWrap/>
            <w:vAlign w:val="center"/>
          </w:tcPr>
          <w:p w:rsidR="00586475" w:rsidRPr="0028794E" w:rsidRDefault="009B19C5" w:rsidP="009B19C5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B19C5">
              <w:rPr>
                <w:rStyle w:val="211"/>
                <w:rFonts w:ascii="Arial" w:hAnsi="Arial" w:cs="Arial"/>
                <w:bCs/>
                <w:iCs/>
                <w:color w:val="auto"/>
              </w:rPr>
              <w:t>Цикл загальної підготовки</w:t>
            </w:r>
          </w:p>
        </w:tc>
      </w:tr>
      <w:tr w:rsidR="00586475" w:rsidRPr="00D410D0" w:rsidTr="008416CA">
        <w:trPr>
          <w:trHeight w:val="70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62903">
              <w:rPr>
                <w:rFonts w:ascii="Arial" w:hAnsi="Arial" w:cs="Arial"/>
                <w:sz w:val="20"/>
                <w:szCs w:val="20"/>
              </w:rPr>
              <w:t>ВКУ 1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9B19C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B19C5">
              <w:rPr>
                <w:rFonts w:ascii="Arial" w:hAnsi="Arial" w:cs="Arial"/>
                <w:sz w:val="20"/>
                <w:szCs w:val="20"/>
              </w:rPr>
              <w:t>Вибір з каталогу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2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70"/>
        </w:trPr>
        <w:tc>
          <w:tcPr>
            <w:tcW w:w="269" w:type="pct"/>
            <w:noWrap/>
          </w:tcPr>
          <w:p w:rsidR="00586475" w:rsidRPr="00962903" w:rsidRDefault="00586475" w:rsidP="00E90A4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62903">
              <w:rPr>
                <w:rFonts w:ascii="Arial" w:hAnsi="Arial" w:cs="Arial"/>
                <w:sz w:val="20"/>
                <w:szCs w:val="20"/>
              </w:rPr>
              <w:t>ВКУ 2</w:t>
            </w:r>
          </w:p>
        </w:tc>
        <w:tc>
          <w:tcPr>
            <w:tcW w:w="680" w:type="pct"/>
            <w:gridSpan w:val="2"/>
            <w:vAlign w:val="center"/>
          </w:tcPr>
          <w:p w:rsidR="00586475" w:rsidRPr="00D410D0" w:rsidRDefault="009B19C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9B19C5">
              <w:rPr>
                <w:rFonts w:ascii="Arial" w:hAnsi="Arial" w:cs="Arial"/>
                <w:sz w:val="20"/>
                <w:szCs w:val="20"/>
              </w:rPr>
              <w:t>Вибір з каталогу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18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2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170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70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Кількість курсових робіт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70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Кількість заліків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ind w:hanging="1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70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Кількість екзаменів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475" w:rsidRPr="00D410D0" w:rsidTr="008416CA">
        <w:trPr>
          <w:trHeight w:val="70"/>
        </w:trPr>
        <w:tc>
          <w:tcPr>
            <w:tcW w:w="949" w:type="pct"/>
            <w:gridSpan w:val="3"/>
            <w:noWrap/>
            <w:vAlign w:val="center"/>
          </w:tcPr>
          <w:p w:rsidR="00586475" w:rsidRPr="00A7285F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Pr="00A7285F">
              <w:rPr>
                <w:b/>
                <w:bCs/>
                <w:sz w:val="20"/>
                <w:szCs w:val="20"/>
              </w:rPr>
              <w:t>ідготовка до ЕДКІ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Default="00586475" w:rsidP="00E90A42">
            <w:pPr>
              <w:ind w:hanging="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94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6475" w:rsidRPr="00D410D0" w:rsidTr="008416CA">
        <w:trPr>
          <w:trHeight w:val="510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eastAsia="SimSun" w:hAnsi="Arial" w:cs="Arial"/>
                <w:b/>
                <w:sz w:val="20"/>
                <w:szCs w:val="20"/>
              </w:rPr>
              <w:t xml:space="preserve">Загальний обсяг </w:t>
            </w:r>
            <w:proofErr w:type="spellStart"/>
            <w:r w:rsidRPr="00D410D0">
              <w:rPr>
                <w:rFonts w:ascii="Arial" w:eastAsia="SimSun" w:hAnsi="Arial" w:cs="Arial"/>
                <w:b/>
                <w:sz w:val="20"/>
                <w:szCs w:val="20"/>
              </w:rPr>
              <w:t>обов'яз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-</w:t>
            </w:r>
            <w:r w:rsidRPr="00D410D0">
              <w:rPr>
                <w:rFonts w:ascii="Arial" w:eastAsia="SimSun" w:hAnsi="Arial" w:cs="Arial"/>
                <w:b/>
                <w:sz w:val="20"/>
                <w:szCs w:val="20"/>
              </w:rPr>
              <w:t>кових</w:t>
            </w:r>
            <w:proofErr w:type="spellEnd"/>
            <w:r w:rsidRPr="00D410D0">
              <w:rPr>
                <w:rFonts w:ascii="Arial" w:eastAsia="SimSun" w:hAnsi="Arial" w:cs="Arial"/>
                <w:b/>
                <w:sz w:val="20"/>
                <w:szCs w:val="20"/>
              </w:rPr>
              <w:t xml:space="preserve"> компонентів</w:t>
            </w:r>
          </w:p>
        </w:tc>
        <w:tc>
          <w:tcPr>
            <w:tcW w:w="221" w:type="pct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7290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F26835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243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3015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1080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1650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1575</w:t>
            </w:r>
          </w:p>
        </w:tc>
        <w:tc>
          <w:tcPr>
            <w:tcW w:w="194" w:type="pct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2" w:type="pct"/>
            <w:noWrap/>
            <w:vAlign w:val="center"/>
          </w:tcPr>
          <w:p w:rsidR="00586475" w:rsidRPr="00370176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370176" w:rsidRDefault="00586475" w:rsidP="00E90A42">
            <w:pPr>
              <w:ind w:hanging="53"/>
              <w:rPr>
                <w:rFonts w:ascii="Arial" w:hAnsi="Arial" w:cs="Arial"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7" w:type="pct"/>
            <w:noWrap/>
            <w:vAlign w:val="center"/>
          </w:tcPr>
          <w:p w:rsidR="00586475" w:rsidRPr="00370176" w:rsidRDefault="00586475" w:rsidP="00E90A42">
            <w:pPr>
              <w:ind w:hanging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6475" w:rsidRPr="00D410D0" w:rsidTr="008416CA">
        <w:trPr>
          <w:trHeight w:val="510"/>
        </w:trPr>
        <w:tc>
          <w:tcPr>
            <w:tcW w:w="949" w:type="pct"/>
            <w:gridSpan w:val="3"/>
            <w:noWrap/>
            <w:vAlign w:val="center"/>
          </w:tcPr>
          <w:p w:rsidR="00586475" w:rsidRPr="00D410D0" w:rsidRDefault="00586475" w:rsidP="00E90A42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410D0">
              <w:rPr>
                <w:rFonts w:ascii="Arial" w:eastAsia="SimSun" w:hAnsi="Arial" w:cs="Arial"/>
                <w:b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221" w:type="pct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F26835" w:rsidRDefault="00586475" w:rsidP="00E90A4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ind w:hanging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A7285F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660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A7285F" w:rsidRDefault="00586475" w:rsidP="00E90A4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315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A7285F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7285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A7285F" w:rsidRDefault="00586475" w:rsidP="00E90A4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A7285F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7285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1200</w:t>
            </w:r>
          </w:p>
        </w:tc>
        <w:tc>
          <w:tcPr>
            <w:tcW w:w="194" w:type="pct"/>
            <w:noWrap/>
            <w:vAlign w:val="center"/>
          </w:tcPr>
          <w:p w:rsidR="00586475" w:rsidRPr="00370176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center"/>
          </w:tcPr>
          <w:p w:rsidR="00586475" w:rsidRPr="00370176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370176" w:rsidRDefault="00586475" w:rsidP="00E90A42">
            <w:pPr>
              <w:ind w:hanging="1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57" w:type="pct"/>
            <w:noWrap/>
            <w:vAlign w:val="center"/>
          </w:tcPr>
          <w:p w:rsidR="00586475" w:rsidRPr="00370176" w:rsidRDefault="00586475" w:rsidP="00E90A42">
            <w:pPr>
              <w:ind w:hanging="1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586475" w:rsidRPr="00D410D0" w:rsidTr="008416CA">
        <w:trPr>
          <w:trHeight w:val="417"/>
        </w:trPr>
        <w:tc>
          <w:tcPr>
            <w:tcW w:w="949" w:type="pct"/>
            <w:gridSpan w:val="3"/>
            <w:vAlign w:val="center"/>
          </w:tcPr>
          <w:p w:rsidR="00586475" w:rsidRPr="008F384B" w:rsidRDefault="00586475" w:rsidP="00E90A42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Разом за</w:t>
            </w:r>
            <w:r w:rsidRPr="008F38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ОПП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(без військової підготовки)</w:t>
            </w:r>
          </w:p>
        </w:tc>
        <w:tc>
          <w:tcPr>
            <w:tcW w:w="221" w:type="pct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80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1" w:type="pct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5" w:type="pct"/>
            <w:gridSpan w:val="2"/>
            <w:noWrap/>
            <w:vAlign w:val="center"/>
          </w:tcPr>
          <w:p w:rsidR="00586475" w:rsidRPr="00D410D0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4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</w:t>
            </w: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1560</w:t>
            </w:r>
          </w:p>
        </w:tc>
        <w:tc>
          <w:tcPr>
            <w:tcW w:w="223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right="-109"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</w:t>
            </w: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" w:type="pct"/>
            <w:gridSpan w:val="2"/>
            <w:noWrap/>
            <w:vAlign w:val="center"/>
          </w:tcPr>
          <w:p w:rsidR="00586475" w:rsidRPr="00A7285F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81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21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3735</w:t>
            </w:r>
          </w:p>
        </w:tc>
        <w:tc>
          <w:tcPr>
            <w:tcW w:w="194" w:type="pct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vAlign w:val="center"/>
          </w:tcPr>
          <w:p w:rsidR="00586475" w:rsidRPr="00370176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5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7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2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8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3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0" w:type="pct"/>
            <w:gridSpan w:val="3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2" w:type="pct"/>
            <w:gridSpan w:val="2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2" w:type="pct"/>
            <w:gridSpan w:val="4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7" w:type="pct"/>
            <w:noWrap/>
            <w:vAlign w:val="center"/>
          </w:tcPr>
          <w:p w:rsidR="00586475" w:rsidRPr="00370176" w:rsidRDefault="00586475" w:rsidP="00E90A42">
            <w:pPr>
              <w:ind w:hanging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176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</w:tbl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jc w:val="center"/>
        <w:rPr>
          <w:rFonts w:ascii="Arial" w:hAnsi="Arial" w:cs="Arial"/>
          <w:b/>
        </w:rPr>
      </w:pPr>
    </w:p>
    <w:p w:rsidR="00586475" w:rsidRPr="00D410D0" w:rsidRDefault="00586475" w:rsidP="00586475">
      <w:pPr>
        <w:jc w:val="center"/>
        <w:rPr>
          <w:rFonts w:ascii="Arial" w:hAnsi="Arial" w:cs="Arial"/>
          <w:b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</w:rPr>
      </w:pPr>
    </w:p>
    <w:p w:rsidR="00586475" w:rsidRPr="00D410D0" w:rsidRDefault="00586475" w:rsidP="00586475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8"/>
        <w:gridCol w:w="946"/>
        <w:gridCol w:w="1043"/>
        <w:gridCol w:w="763"/>
        <w:gridCol w:w="467"/>
        <w:gridCol w:w="1204"/>
        <w:gridCol w:w="1375"/>
        <w:gridCol w:w="1685"/>
        <w:gridCol w:w="1280"/>
        <w:gridCol w:w="1329"/>
        <w:gridCol w:w="1087"/>
        <w:gridCol w:w="923"/>
      </w:tblGrid>
      <w:tr w:rsidR="00586475" w:rsidRPr="00D410D0" w:rsidTr="00E90A42">
        <w:trPr>
          <w:trHeight w:val="45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10D0">
              <w:rPr>
                <w:rFonts w:ascii="Arial" w:hAnsi="Arial" w:cs="Arial"/>
                <w:b/>
                <w:bCs/>
              </w:rPr>
              <w:t>ІІІ. СТРУКТУРА НАВЧАЛЬНОГО ПЛАНУ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10D0">
              <w:rPr>
                <w:rFonts w:ascii="Arial" w:hAnsi="Arial" w:cs="Arial"/>
                <w:b/>
                <w:bCs/>
              </w:rPr>
              <w:t>V. ЗВЕДЕНІ ДАНІ БЮДЖЕТНОГО ЧАСУ, ТИЖНІ</w:t>
            </w:r>
          </w:p>
        </w:tc>
      </w:tr>
      <w:tr w:rsidR="00586475" w:rsidRPr="00D410D0" w:rsidTr="00E90A42">
        <w:trPr>
          <w:trHeight w:val="37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Навчальні дисципліни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Години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Кредити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Курси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Теоретичне навчання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Екзаменаційна сесія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Практична підготовка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794E">
              <w:rPr>
                <w:rFonts w:ascii="Arial" w:hAnsi="Arial" w:cs="Arial"/>
                <w:b/>
                <w:sz w:val="20"/>
                <w:szCs w:val="20"/>
              </w:rPr>
              <w:t>Атестація здобувачів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Канікули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</w:tr>
      <w:tr w:rsidR="00586475" w:rsidRPr="00D410D0" w:rsidTr="00E90A42">
        <w:trPr>
          <w:trHeight w:val="89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 xml:space="preserve">1. Обов'язкові </w:t>
            </w:r>
            <w:r w:rsidRPr="0028794E">
              <w:rPr>
                <w:rFonts w:ascii="Arial" w:hAnsi="Arial" w:cs="Arial"/>
                <w:b/>
                <w:sz w:val="20"/>
                <w:szCs w:val="20"/>
              </w:rPr>
              <w:t>компоненти ОПП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7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8648AC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86475" w:rsidRPr="00D410D0" w:rsidTr="00E90A42">
        <w:trPr>
          <w:trHeight w:val="33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 xml:space="preserve">2. Вибіркові </w:t>
            </w:r>
            <w:r w:rsidRPr="0028794E">
              <w:rPr>
                <w:rFonts w:ascii="Arial" w:hAnsi="Arial" w:cs="Arial"/>
                <w:b/>
                <w:sz w:val="20"/>
                <w:szCs w:val="20"/>
              </w:rPr>
              <w:t>компоненти ОПП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8648AC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86475" w:rsidRPr="00D410D0" w:rsidTr="00E90A42">
        <w:trPr>
          <w:trHeight w:val="28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2173C7" w:rsidRDefault="00586475" w:rsidP="00E90A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73C7">
              <w:rPr>
                <w:rStyle w:val="211"/>
                <w:rFonts w:ascii="Arial" w:hAnsi="Arial" w:cs="Arial"/>
                <w:b w:val="0"/>
                <w:bCs/>
                <w:iCs/>
                <w:color w:val="auto"/>
                <w:sz w:val="20"/>
                <w:szCs w:val="20"/>
              </w:rPr>
              <w:t>Вибіркові дисципліни за спеціальністю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72" w:type="pct"/>
            <w:tcBorders>
              <w:top w:val="nil"/>
              <w:left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8648AC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86475" w:rsidRPr="00D410D0" w:rsidTr="00E90A42">
        <w:trPr>
          <w:trHeight w:val="48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2173C7" w:rsidRDefault="00586475" w:rsidP="00E90A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73C7">
              <w:rPr>
                <w:rStyle w:val="211"/>
                <w:rFonts w:ascii="Arial" w:hAnsi="Arial" w:cs="Arial"/>
                <w:b w:val="0"/>
                <w:bCs/>
                <w:iCs/>
                <w:color w:val="auto"/>
                <w:sz w:val="20"/>
                <w:szCs w:val="20"/>
              </w:rPr>
              <w:t>Вибіркові дисципліни за уподобанням студента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" w:type="pct"/>
            <w:tcBorders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8648AC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586475" w:rsidRPr="00D410D0" w:rsidTr="00E90A42">
        <w:trPr>
          <w:trHeight w:val="314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8648AC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586475" w:rsidRPr="00D410D0" w:rsidTr="00E90A42">
        <w:trPr>
          <w:trHeight w:val="277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Разом за ОПП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72" w:type="pct"/>
            <w:tcBorders>
              <w:left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Разом за ОПП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EE28AA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</w:t>
            </w:r>
          </w:p>
        </w:tc>
      </w:tr>
    </w:tbl>
    <w:p w:rsidR="00586475" w:rsidRDefault="00586475" w:rsidP="00586475">
      <w:pPr>
        <w:rPr>
          <w:rFonts w:ascii="Arial" w:hAnsi="Arial" w:cs="Arial"/>
          <w:b/>
          <w:sz w:val="28"/>
          <w:szCs w:val="28"/>
          <w:lang w:val="en-US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  <w:lang w:val="en-US"/>
        </w:rPr>
      </w:pPr>
    </w:p>
    <w:p w:rsidR="009C1FD8" w:rsidRPr="00F67D15" w:rsidRDefault="009C1FD8" w:rsidP="009C1FD8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CB03E5">
        <w:rPr>
          <w:rFonts w:ascii="Arial" w:hAnsi="Arial" w:cs="Arial"/>
          <w:b/>
          <w:bCs/>
          <w:color w:val="auto"/>
        </w:rPr>
        <w:t>IV</w:t>
      </w:r>
      <w:r w:rsidRPr="00D017F4">
        <w:rPr>
          <w:rFonts w:ascii="Arial" w:hAnsi="Arial" w:cs="Arial"/>
          <w:b/>
          <w:bCs/>
          <w:color w:val="auto"/>
          <w:sz w:val="20"/>
          <w:szCs w:val="20"/>
        </w:rPr>
        <w:t xml:space="preserve">. ЗВЕДЕНІ ДАНІ ПРО КІЛЬКІСТЬ КРЕДИТІВ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14"/>
        <w:gridCol w:w="1396"/>
        <w:gridCol w:w="9"/>
        <w:gridCol w:w="2932"/>
        <w:gridCol w:w="1757"/>
      </w:tblGrid>
      <w:tr w:rsidR="009C1FD8" w:rsidRPr="00F67D15" w:rsidTr="009C1FD8">
        <w:trPr>
          <w:trHeight w:val="550"/>
        </w:trPr>
        <w:tc>
          <w:tcPr>
            <w:tcW w:w="1214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Курс</w:t>
            </w: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Семестр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Кількість кредитів</w:t>
            </w:r>
          </w:p>
        </w:tc>
        <w:tc>
          <w:tcPr>
            <w:tcW w:w="1757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Всього за навчальний рік</w:t>
            </w:r>
          </w:p>
        </w:tc>
      </w:tr>
      <w:tr w:rsidR="009C1FD8" w:rsidRPr="00F67D15" w:rsidTr="009C1FD8">
        <w:trPr>
          <w:trHeight w:val="179"/>
        </w:trPr>
        <w:tc>
          <w:tcPr>
            <w:tcW w:w="1214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1" w:type="dxa"/>
            <w:gridSpan w:val="2"/>
          </w:tcPr>
          <w:p w:rsidR="009C1FD8" w:rsidRPr="009C1FD8" w:rsidRDefault="0071378E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9C1FD8" w:rsidRPr="00F67D15" w:rsidTr="009C1FD8">
        <w:trPr>
          <w:trHeight w:val="189"/>
        </w:trPr>
        <w:tc>
          <w:tcPr>
            <w:tcW w:w="1214" w:type="dxa"/>
            <w:vMerge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1" w:type="dxa"/>
            <w:gridSpan w:val="2"/>
          </w:tcPr>
          <w:p w:rsidR="009C1FD8" w:rsidRPr="009C1FD8" w:rsidRDefault="0071378E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C1FD8" w:rsidRPr="00F67D15" w:rsidTr="009C1FD8">
        <w:trPr>
          <w:trHeight w:val="179"/>
        </w:trPr>
        <w:tc>
          <w:tcPr>
            <w:tcW w:w="1214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9C1FD8" w:rsidRPr="00F67D15" w:rsidTr="009C1FD8">
        <w:trPr>
          <w:trHeight w:val="189"/>
        </w:trPr>
        <w:tc>
          <w:tcPr>
            <w:tcW w:w="1214" w:type="dxa"/>
            <w:vMerge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C1FD8" w:rsidRPr="00F67D15" w:rsidTr="009C1FD8">
        <w:trPr>
          <w:trHeight w:val="179"/>
        </w:trPr>
        <w:tc>
          <w:tcPr>
            <w:tcW w:w="1214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9C1FD8" w:rsidRPr="00F67D15" w:rsidTr="009C1FD8">
        <w:trPr>
          <w:trHeight w:val="189"/>
        </w:trPr>
        <w:tc>
          <w:tcPr>
            <w:tcW w:w="1214" w:type="dxa"/>
            <w:vMerge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C1FD8" w:rsidRPr="00F67D15" w:rsidTr="009C1FD8">
        <w:trPr>
          <w:trHeight w:val="47"/>
        </w:trPr>
        <w:tc>
          <w:tcPr>
            <w:tcW w:w="1214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  <w:vAlign w:val="center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9C1FD8" w:rsidRPr="00F67D15" w:rsidTr="009C1FD8">
        <w:trPr>
          <w:trHeight w:val="189"/>
        </w:trPr>
        <w:tc>
          <w:tcPr>
            <w:tcW w:w="1214" w:type="dxa"/>
            <w:vMerge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41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C1FD8" w:rsidRPr="00F67D15" w:rsidTr="009C1FD8">
        <w:trPr>
          <w:trHeight w:val="179"/>
        </w:trPr>
        <w:tc>
          <w:tcPr>
            <w:tcW w:w="1214" w:type="dxa"/>
            <w:vMerge w:val="restart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05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932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 w:val="restart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60</w:t>
            </w:r>
          </w:p>
        </w:tc>
      </w:tr>
      <w:tr w:rsidR="009C1FD8" w:rsidRPr="00F67D15" w:rsidTr="009C1FD8">
        <w:trPr>
          <w:trHeight w:val="189"/>
        </w:trPr>
        <w:tc>
          <w:tcPr>
            <w:tcW w:w="1214" w:type="dxa"/>
            <w:vMerge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32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757" w:type="dxa"/>
            <w:vMerge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C1FD8" w:rsidRPr="00F67D15" w:rsidTr="00FB69F3">
        <w:trPr>
          <w:trHeight w:val="179"/>
        </w:trPr>
        <w:tc>
          <w:tcPr>
            <w:tcW w:w="5551" w:type="dxa"/>
            <w:gridSpan w:val="4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Разом</w:t>
            </w:r>
          </w:p>
        </w:tc>
        <w:tc>
          <w:tcPr>
            <w:tcW w:w="1757" w:type="dxa"/>
          </w:tcPr>
          <w:p w:rsidR="009C1FD8" w:rsidRPr="009C1FD8" w:rsidRDefault="009C1FD8" w:rsidP="00FB69F3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  <w:r w:rsidRPr="009C1FD8">
              <w:rPr>
                <w:rFonts w:ascii="Arial" w:hAnsi="Arial" w:cs="Arial"/>
                <w:b/>
                <w:color w:val="auto"/>
                <w:sz w:val="20"/>
                <w:szCs w:val="20"/>
              </w:rPr>
              <w:t>0</w:t>
            </w:r>
          </w:p>
        </w:tc>
      </w:tr>
    </w:tbl>
    <w:p w:rsidR="00586475" w:rsidRDefault="00586475" w:rsidP="00586475">
      <w:pPr>
        <w:rPr>
          <w:rFonts w:ascii="Arial" w:hAnsi="Arial" w:cs="Arial"/>
          <w:b/>
          <w:sz w:val="28"/>
          <w:szCs w:val="28"/>
          <w:lang w:val="en-US"/>
        </w:rPr>
      </w:pPr>
    </w:p>
    <w:p w:rsidR="00BE5FCE" w:rsidRDefault="00BE5FCE" w:rsidP="00586475">
      <w:pPr>
        <w:rPr>
          <w:rFonts w:ascii="Arial" w:hAnsi="Arial" w:cs="Arial"/>
          <w:b/>
          <w:sz w:val="28"/>
          <w:szCs w:val="28"/>
          <w:lang w:val="en-US"/>
        </w:rPr>
      </w:pPr>
    </w:p>
    <w:p w:rsidR="00586475" w:rsidRDefault="00586475" w:rsidP="00586475">
      <w:pPr>
        <w:rPr>
          <w:rFonts w:ascii="Arial" w:hAnsi="Arial" w:cs="Arial"/>
          <w:b/>
          <w:sz w:val="28"/>
          <w:szCs w:val="28"/>
          <w:lang w:val="en-US"/>
        </w:rPr>
      </w:pPr>
    </w:p>
    <w:p w:rsidR="00586475" w:rsidRPr="0014580D" w:rsidRDefault="00586475" w:rsidP="00586475">
      <w:pPr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5192" w:type="pct"/>
        <w:tblLayout w:type="fixed"/>
        <w:tblLook w:val="0000" w:firstRow="0" w:lastRow="0" w:firstColumn="0" w:lastColumn="0" w:noHBand="0" w:noVBand="0"/>
      </w:tblPr>
      <w:tblGrid>
        <w:gridCol w:w="489"/>
        <w:gridCol w:w="2686"/>
        <w:gridCol w:w="795"/>
        <w:gridCol w:w="324"/>
        <w:gridCol w:w="747"/>
        <w:gridCol w:w="333"/>
        <w:gridCol w:w="1286"/>
        <w:gridCol w:w="1477"/>
        <w:gridCol w:w="28"/>
        <w:gridCol w:w="209"/>
        <w:gridCol w:w="496"/>
        <w:gridCol w:w="3005"/>
        <w:gridCol w:w="911"/>
        <w:gridCol w:w="999"/>
        <w:gridCol w:w="451"/>
        <w:gridCol w:w="893"/>
      </w:tblGrid>
      <w:tr w:rsidR="00586475" w:rsidRPr="00D410D0" w:rsidTr="00E90A42">
        <w:trPr>
          <w:trHeight w:val="315"/>
        </w:trPr>
        <w:tc>
          <w:tcPr>
            <w:tcW w:w="269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10D0">
              <w:rPr>
                <w:rFonts w:ascii="Arial" w:hAnsi="Arial" w:cs="Arial"/>
                <w:b/>
                <w:bCs/>
              </w:rPr>
              <w:lastRenderedPageBreak/>
              <w:t>V</w:t>
            </w:r>
            <w:r w:rsidR="0071378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D410D0">
              <w:rPr>
                <w:rFonts w:ascii="Arial" w:hAnsi="Arial" w:cs="Arial"/>
                <w:b/>
                <w:bCs/>
              </w:rPr>
              <w:t>. ПРАКТИЧНА ПІДГОТОВКА</w:t>
            </w:r>
          </w:p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</w:rPr>
            </w:pPr>
          </w:p>
        </w:tc>
        <w:tc>
          <w:tcPr>
            <w:tcW w:w="1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10D0">
              <w:rPr>
                <w:rFonts w:ascii="Arial" w:hAnsi="Arial" w:cs="Arial"/>
                <w:b/>
                <w:bCs/>
              </w:rPr>
              <w:t>VI</w:t>
            </w:r>
            <w:r w:rsidR="0071378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D410D0">
              <w:rPr>
                <w:rFonts w:ascii="Arial" w:hAnsi="Arial" w:cs="Arial"/>
                <w:b/>
                <w:bCs/>
              </w:rPr>
              <w:t>. КУРСОВІ РОБОТИ І ПРОЕКТИ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415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8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Назва практики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3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Години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Кредити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Кількість тижнів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Назва дисципліни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Години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Кредити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КР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298"/>
        </w:trPr>
        <w:tc>
          <w:tcPr>
            <w:tcW w:w="1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Клінічна діагностика внутрішніх </w:t>
            </w:r>
            <w:proofErr w:type="spellStart"/>
            <w:r w:rsidRPr="00D410D0">
              <w:rPr>
                <w:rFonts w:ascii="Arial" w:hAnsi="Arial" w:cs="Arial"/>
                <w:sz w:val="20"/>
                <w:szCs w:val="20"/>
              </w:rPr>
              <w:t>хвороб</w:t>
            </w:r>
            <w:proofErr w:type="spellEnd"/>
            <w:r w:rsidRPr="00D410D0">
              <w:rPr>
                <w:rFonts w:ascii="Arial" w:hAnsi="Arial" w:cs="Arial"/>
                <w:sz w:val="20"/>
                <w:szCs w:val="20"/>
              </w:rPr>
              <w:t xml:space="preserve"> тварин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360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Топографічна анатомія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Загальна і спеціальна хірургія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37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Ветеринарно-санітарна практика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Акушерство і гінекологія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270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Цитологія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Патологічна анатомія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82"/>
        </w:trPr>
        <w:tc>
          <w:tcPr>
            <w:tcW w:w="162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Годівля тварин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Паразитологія та інвазійні хвороби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37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Основи розведення тварин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Внутрішні хвороби тварин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28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Мікробіологія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Епізоотологія та інфекційні хвороби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49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Вірусологія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 Організація і економіка ветеринарної справи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КП</w:t>
            </w:r>
          </w:p>
        </w:tc>
      </w:tr>
      <w:tr w:rsidR="00586475" w:rsidRPr="00D410D0" w:rsidTr="00E90A42">
        <w:trPr>
          <w:trHeight w:val="261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Гігієна тварин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475" w:rsidRPr="00D410D0" w:rsidTr="00E90A42">
        <w:trPr>
          <w:trHeight w:val="240"/>
        </w:trPr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Оперативна хірургія</w:t>
            </w:r>
          </w:p>
        </w:tc>
        <w:tc>
          <w:tcPr>
            <w:tcW w:w="3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106"/>
        </w:trPr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350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 xml:space="preserve">Клінічна діагностика 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28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Фармакологія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40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Акушерство та гінекологія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31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Паразитологія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270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Загальна і спеціальна хірургія</w:t>
            </w: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480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Ветеринарно-санітарна експертиза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339"/>
        </w:trPr>
        <w:tc>
          <w:tcPr>
            <w:tcW w:w="162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Внутрішні хвороби тварин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318"/>
        </w:trPr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Патологічна анатомія</w:t>
            </w:r>
          </w:p>
        </w:tc>
        <w:tc>
          <w:tcPr>
            <w:tcW w:w="3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360"/>
        </w:trPr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Епізоотологія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270"/>
        </w:trPr>
        <w:tc>
          <w:tcPr>
            <w:tcW w:w="269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Виробнича практика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trHeight w:val="270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За фаховим спрямуванням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0D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,10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D410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5" w:rsidRPr="00D410D0" w:rsidTr="00E90A42">
        <w:trPr>
          <w:gridAfter w:val="8"/>
          <w:wAfter w:w="2310" w:type="pct"/>
          <w:trHeight w:val="390"/>
        </w:trPr>
        <w:tc>
          <w:tcPr>
            <w:tcW w:w="269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86475" w:rsidRPr="00D410D0" w:rsidRDefault="00586475" w:rsidP="00E90A42">
            <w:pPr>
              <w:tabs>
                <w:tab w:val="left" w:pos="374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410D0">
              <w:rPr>
                <w:rFonts w:ascii="Arial" w:hAnsi="Arial" w:cs="Arial"/>
                <w:b/>
                <w:bCs/>
              </w:rPr>
              <w:t>VII</w:t>
            </w:r>
            <w:r w:rsidR="0071378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D410D0">
              <w:rPr>
                <w:rFonts w:ascii="Arial" w:hAnsi="Arial" w:cs="Arial"/>
                <w:b/>
                <w:bCs/>
              </w:rPr>
              <w:t>. АТЕСТАЦІЯ ЗДОБУВАЧІВ ВИЩОЇ ОСВІТИ</w:t>
            </w:r>
          </w:p>
        </w:tc>
      </w:tr>
      <w:tr w:rsidR="00586475" w:rsidRPr="00D410D0" w:rsidTr="00E90A42">
        <w:trPr>
          <w:gridAfter w:val="7"/>
          <w:wAfter w:w="2301" w:type="pct"/>
          <w:trHeight w:val="645"/>
        </w:trPr>
        <w:tc>
          <w:tcPr>
            <w:tcW w:w="1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Складова атестації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Години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Кредити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D410D0" w:rsidRDefault="00586475" w:rsidP="00E90A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0D0">
              <w:rPr>
                <w:rFonts w:ascii="Arial" w:hAnsi="Arial" w:cs="Arial"/>
                <w:b/>
                <w:sz w:val="20"/>
                <w:szCs w:val="20"/>
              </w:rPr>
              <w:t>Кількість тижнів</w:t>
            </w:r>
          </w:p>
        </w:tc>
      </w:tr>
      <w:tr w:rsidR="00586475" w:rsidRPr="00D410D0" w:rsidTr="00E90A42">
        <w:trPr>
          <w:gridAfter w:val="7"/>
          <w:wAfter w:w="2301" w:type="pct"/>
          <w:trHeight w:val="446"/>
        </w:trPr>
        <w:tc>
          <w:tcPr>
            <w:tcW w:w="1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Єдиний державний кваліфікаційний іспит  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5" w:rsidRPr="00CA42CF" w:rsidRDefault="00586475" w:rsidP="00E90A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</w:tr>
      <w:tr w:rsidR="00586475" w:rsidRPr="00D410D0" w:rsidTr="00E90A42">
        <w:trPr>
          <w:gridAfter w:val="7"/>
          <w:wAfter w:w="2301" w:type="pct"/>
          <w:trHeight w:val="523"/>
        </w:trPr>
        <w:tc>
          <w:tcPr>
            <w:tcW w:w="1313" w:type="pct"/>
            <w:gridSpan w:val="3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</w:tcBorders>
            <w:vAlign w:val="center"/>
          </w:tcPr>
          <w:p w:rsidR="00586475" w:rsidRDefault="00586475" w:rsidP="00E90A42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</w:tcBorders>
            <w:vAlign w:val="center"/>
          </w:tcPr>
          <w:p w:rsidR="00586475" w:rsidRPr="00CA42CF" w:rsidRDefault="00586475" w:rsidP="00E90A4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86475" w:rsidRPr="00D410D0" w:rsidRDefault="00586475" w:rsidP="00586475">
      <w:pPr>
        <w:rPr>
          <w:rFonts w:ascii="Arial" w:hAnsi="Arial" w:cs="Arial"/>
          <w:b/>
          <w:sz w:val="28"/>
          <w:szCs w:val="28"/>
        </w:rPr>
      </w:pPr>
    </w:p>
    <w:tbl>
      <w:tblPr>
        <w:tblW w:w="14560" w:type="dxa"/>
        <w:tblLook w:val="00A0" w:firstRow="1" w:lastRow="0" w:firstColumn="1" w:lastColumn="0" w:noHBand="0" w:noVBand="0"/>
      </w:tblPr>
      <w:tblGrid>
        <w:gridCol w:w="7655"/>
        <w:gridCol w:w="6905"/>
      </w:tblGrid>
      <w:tr w:rsidR="00586475" w:rsidTr="00E90A42">
        <w:tc>
          <w:tcPr>
            <w:tcW w:w="7655" w:type="dxa"/>
          </w:tcPr>
          <w:p w:rsidR="00586475" w:rsidRPr="00DD0733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ru-RU" w:eastAsia="ru-RU"/>
              </w:rPr>
            </w:pPr>
          </w:p>
          <w:p w:rsidR="00586475" w:rsidRPr="00DD0733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</w:pPr>
            <w:r w:rsidRPr="00DD0733"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>«ПОГОДЖЕНО»</w:t>
            </w:r>
          </w:p>
        </w:tc>
        <w:tc>
          <w:tcPr>
            <w:tcW w:w="6905" w:type="dxa"/>
          </w:tcPr>
          <w:p w:rsidR="00586475" w:rsidRPr="00DD0733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ru-RU" w:eastAsia="ru-RU"/>
              </w:rPr>
            </w:pPr>
          </w:p>
          <w:p w:rsidR="00586475" w:rsidRPr="00DD0733" w:rsidRDefault="00586475" w:rsidP="00E90A4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</w:pPr>
            <w:r w:rsidRPr="00DD0733"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>«РОЗРОБЛЕНО»</w:t>
            </w:r>
          </w:p>
        </w:tc>
      </w:tr>
      <w:tr w:rsidR="00586475" w:rsidTr="00E90A42">
        <w:tc>
          <w:tcPr>
            <w:tcW w:w="7655" w:type="dxa"/>
          </w:tcPr>
          <w:p w:rsidR="00586475" w:rsidRPr="0093275E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3275E">
              <w:rPr>
                <w:rFonts w:ascii="Times New Roman" w:hAnsi="Times New Roman" w:cs="Times New Roman"/>
                <w:b/>
                <w:color w:val="auto"/>
              </w:rPr>
              <w:t xml:space="preserve">Проректор з науково-педагогічної </w:t>
            </w:r>
          </w:p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3275E">
              <w:rPr>
                <w:rFonts w:ascii="Times New Roman" w:hAnsi="Times New Roman" w:cs="Times New Roman"/>
                <w:b/>
                <w:color w:val="auto"/>
              </w:rPr>
              <w:t xml:space="preserve">роботи та цифрової трансформації  </w:t>
            </w:r>
            <w:r>
              <w:rPr>
                <w:rFonts w:ascii="Times New Roman" w:hAnsi="Times New Roman" w:cs="Times New Roman"/>
                <w:b/>
                <w:color w:val="auto"/>
              </w:rPr>
              <w:t>_________Олена ГЛАЗУНОВА</w:t>
            </w:r>
          </w:p>
        </w:tc>
        <w:tc>
          <w:tcPr>
            <w:tcW w:w="6905" w:type="dxa"/>
            <w:vMerge w:val="restart"/>
          </w:tcPr>
          <w:p w:rsidR="00586475" w:rsidRPr="00DD0733" w:rsidRDefault="00586475" w:rsidP="00E90A42">
            <w:pP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</w:pPr>
          </w:p>
          <w:p w:rsidR="00586475" w:rsidRPr="00DD0733" w:rsidRDefault="00586475" w:rsidP="00E90A42">
            <w:pP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 xml:space="preserve"> Гарант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 xml:space="preserve"> _____________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 xml:space="preserve"> ГРУШАНСЬКА</w:t>
            </w:r>
          </w:p>
        </w:tc>
      </w:tr>
      <w:tr w:rsidR="00586475" w:rsidTr="00E90A42">
        <w:tc>
          <w:tcPr>
            <w:tcW w:w="7655" w:type="dxa"/>
          </w:tcPr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586475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D74D0">
              <w:rPr>
                <w:rFonts w:ascii="Times New Roman" w:hAnsi="Times New Roman" w:cs="Times New Roman"/>
                <w:b/>
                <w:color w:val="auto"/>
              </w:rPr>
              <w:t xml:space="preserve">Керівник центру забезпечення </w:t>
            </w:r>
          </w:p>
          <w:p w:rsidR="00586475" w:rsidRPr="00F4278F" w:rsidRDefault="00586475" w:rsidP="00E90A4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D74D0">
              <w:rPr>
                <w:rFonts w:ascii="Times New Roman" w:hAnsi="Times New Roman" w:cs="Times New Roman"/>
                <w:b/>
                <w:color w:val="auto"/>
              </w:rPr>
              <w:t>якості освіти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                      ___________Ярослав РУДИК</w:t>
            </w:r>
          </w:p>
        </w:tc>
        <w:tc>
          <w:tcPr>
            <w:tcW w:w="0" w:type="auto"/>
            <w:vMerge/>
            <w:vAlign w:val="center"/>
          </w:tcPr>
          <w:p w:rsidR="00586475" w:rsidRPr="00DD0733" w:rsidRDefault="00586475" w:rsidP="00E90A42">
            <w:pPr>
              <w:widowControl/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</w:pPr>
          </w:p>
        </w:tc>
      </w:tr>
      <w:tr w:rsidR="00586475" w:rsidTr="00E90A42">
        <w:tc>
          <w:tcPr>
            <w:tcW w:w="7655" w:type="dxa"/>
          </w:tcPr>
          <w:p w:rsidR="00586475" w:rsidRDefault="00586475" w:rsidP="00E90A4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  <w:p w:rsidR="00586475" w:rsidRPr="00F4278F" w:rsidRDefault="00586475" w:rsidP="00E90A4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Начальник</w:t>
            </w:r>
            <w:r w:rsidRPr="00F4278F">
              <w:rPr>
                <w:rFonts w:ascii="Times New Roman" w:hAnsi="Times New Roman" w:cs="Times New Roman"/>
                <w:b/>
                <w:color w:val="auto"/>
              </w:rPr>
              <w:t xml:space="preserve"> навчального </w:t>
            </w:r>
          </w:p>
          <w:p w:rsidR="00586475" w:rsidRPr="00F4278F" w:rsidRDefault="00586475" w:rsidP="00E90A4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278F">
              <w:rPr>
                <w:rFonts w:ascii="Times New Roman" w:hAnsi="Times New Roman" w:cs="Times New Roman"/>
                <w:b/>
                <w:color w:val="auto"/>
              </w:rPr>
              <w:t>ві</w:t>
            </w:r>
            <w:r>
              <w:rPr>
                <w:rFonts w:ascii="Times New Roman" w:hAnsi="Times New Roman" w:cs="Times New Roman"/>
                <w:b/>
                <w:color w:val="auto"/>
              </w:rPr>
              <w:t>дділу                                        ___________Оксана ЗАЗИМКО</w:t>
            </w:r>
          </w:p>
        </w:tc>
        <w:tc>
          <w:tcPr>
            <w:tcW w:w="6905" w:type="dxa"/>
            <w:vAlign w:val="center"/>
          </w:tcPr>
          <w:p w:rsidR="00586475" w:rsidRPr="00DD0733" w:rsidRDefault="00586475" w:rsidP="00E90A42">
            <w:pPr>
              <w:rPr>
                <w:rFonts w:ascii="Times New Roman" w:hAnsi="Times New Roman" w:cs="Times New Roman"/>
                <w:b/>
                <w:bCs/>
                <w:color w:val="auto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 xml:space="preserve"> Декан факультету ____________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 xml:space="preserve"> ЦВІЛІХОВСЬКИЙ</w:t>
            </w:r>
            <w:r w:rsidRPr="00DD0733">
              <w:rPr>
                <w:rFonts w:ascii="Times New Roman" w:hAnsi="Times New Roman" w:cs="Times New Roman"/>
                <w:b/>
                <w:color w:val="auto"/>
                <w:lang w:val="ru-RU" w:eastAsia="ru-RU"/>
              </w:rPr>
              <w:t xml:space="preserve">        </w:t>
            </w:r>
          </w:p>
        </w:tc>
      </w:tr>
    </w:tbl>
    <w:p w:rsidR="00586475" w:rsidRDefault="00586475" w:rsidP="00586475"/>
    <w:p w:rsidR="00586475" w:rsidRPr="008E26AF" w:rsidRDefault="00586475" w:rsidP="0058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6475" w:rsidRPr="008E26AF" w:rsidSect="0058647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D6" w:rsidRDefault="00352CD6" w:rsidP="004A748B">
      <w:r>
        <w:separator/>
      </w:r>
    </w:p>
  </w:endnote>
  <w:endnote w:type="continuationSeparator" w:id="0">
    <w:p w:rsidR="00352CD6" w:rsidRDefault="00352CD6" w:rsidP="004A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D6" w:rsidRDefault="00352CD6" w:rsidP="004A748B">
      <w:r>
        <w:separator/>
      </w:r>
    </w:p>
  </w:footnote>
  <w:footnote w:type="continuationSeparator" w:id="0">
    <w:p w:rsidR="00352CD6" w:rsidRDefault="00352CD6" w:rsidP="004A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15" w:rsidRDefault="00F67D1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15" w:rsidRDefault="00F67D15" w:rsidP="00F2155F">
    <w:pPr>
      <w:pStyle w:val="a5"/>
      <w:ind w:right="360"/>
    </w:pPr>
  </w:p>
  <w:p w:rsidR="00F67D15" w:rsidRDefault="00F67D15" w:rsidP="00F2155F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15" w:rsidRDefault="00F67D15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15" w:rsidRDefault="00F67D15" w:rsidP="00E90A42">
    <w:pPr>
      <w:pStyle w:val="a5"/>
      <w:ind w:right="360"/>
    </w:pPr>
  </w:p>
  <w:p w:rsidR="00F67D15" w:rsidRDefault="00F67D15" w:rsidP="00E90A4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B3"/>
    <w:multiLevelType w:val="hybridMultilevel"/>
    <w:tmpl w:val="7472D76C"/>
    <w:lvl w:ilvl="0" w:tplc="BB66B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B03DF"/>
    <w:multiLevelType w:val="hybridMultilevel"/>
    <w:tmpl w:val="A2A89878"/>
    <w:lvl w:ilvl="0" w:tplc="7046B508">
      <w:start w:val="1"/>
      <w:numFmt w:val="bullet"/>
      <w:suff w:val="space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7D0804"/>
    <w:multiLevelType w:val="hybridMultilevel"/>
    <w:tmpl w:val="3102A0E6"/>
    <w:lvl w:ilvl="0" w:tplc="08D2D9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A755A1"/>
    <w:multiLevelType w:val="hybridMultilevel"/>
    <w:tmpl w:val="555C3C1A"/>
    <w:lvl w:ilvl="0" w:tplc="FC5CE4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0067C"/>
    <w:multiLevelType w:val="multilevel"/>
    <w:tmpl w:val="6CE2B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B9C0C53"/>
    <w:multiLevelType w:val="hybridMultilevel"/>
    <w:tmpl w:val="BA282C5E"/>
    <w:lvl w:ilvl="0" w:tplc="43C2F2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7F15"/>
    <w:multiLevelType w:val="hybridMultilevel"/>
    <w:tmpl w:val="CBF2A000"/>
    <w:lvl w:ilvl="0" w:tplc="DF402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0410A"/>
    <w:multiLevelType w:val="hybridMultilevel"/>
    <w:tmpl w:val="2888550E"/>
    <w:lvl w:ilvl="0" w:tplc="C834FE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78F7"/>
    <w:multiLevelType w:val="hybridMultilevel"/>
    <w:tmpl w:val="85FEC9BA"/>
    <w:lvl w:ilvl="0" w:tplc="A192F6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56303B"/>
    <w:multiLevelType w:val="multilevel"/>
    <w:tmpl w:val="EDD00DC0"/>
    <w:lvl w:ilvl="0">
      <w:start w:val="1"/>
      <w:numFmt w:val="decimal"/>
      <w:pStyle w:val="10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11" w15:restartNumberingAfterBreak="0">
    <w:nsid w:val="74676167"/>
    <w:multiLevelType w:val="hybridMultilevel"/>
    <w:tmpl w:val="FE2A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B23E01"/>
    <w:multiLevelType w:val="hybridMultilevel"/>
    <w:tmpl w:val="7472D76C"/>
    <w:lvl w:ilvl="0" w:tplc="BB66B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1A1082"/>
    <w:multiLevelType w:val="hybridMultilevel"/>
    <w:tmpl w:val="FE2A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11"/>
  </w:num>
  <w:num w:numId="11">
    <w:abstractNumId w:val="13"/>
  </w:num>
  <w:num w:numId="12">
    <w:abstractNumId w:val="0"/>
  </w:num>
  <w:num w:numId="13">
    <w:abstractNumId w:val="1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98"/>
    <w:rsid w:val="000002A3"/>
    <w:rsid w:val="00005872"/>
    <w:rsid w:val="00007E81"/>
    <w:rsid w:val="00010DEC"/>
    <w:rsid w:val="00010E3E"/>
    <w:rsid w:val="0001294A"/>
    <w:rsid w:val="000165B5"/>
    <w:rsid w:val="00016D36"/>
    <w:rsid w:val="00020002"/>
    <w:rsid w:val="00020C74"/>
    <w:rsid w:val="000300CE"/>
    <w:rsid w:val="00030999"/>
    <w:rsid w:val="0003118D"/>
    <w:rsid w:val="00037666"/>
    <w:rsid w:val="00037F58"/>
    <w:rsid w:val="000409B1"/>
    <w:rsid w:val="00042851"/>
    <w:rsid w:val="00047971"/>
    <w:rsid w:val="000530F3"/>
    <w:rsid w:val="00055081"/>
    <w:rsid w:val="000615FE"/>
    <w:rsid w:val="00063459"/>
    <w:rsid w:val="00063707"/>
    <w:rsid w:val="00063B43"/>
    <w:rsid w:val="00065C3E"/>
    <w:rsid w:val="00065D2E"/>
    <w:rsid w:val="000665E6"/>
    <w:rsid w:val="000678D5"/>
    <w:rsid w:val="00070833"/>
    <w:rsid w:val="00070F09"/>
    <w:rsid w:val="00071BD0"/>
    <w:rsid w:val="00072B39"/>
    <w:rsid w:val="00076FB9"/>
    <w:rsid w:val="000811FF"/>
    <w:rsid w:val="00083BF0"/>
    <w:rsid w:val="00083D6A"/>
    <w:rsid w:val="0008684D"/>
    <w:rsid w:val="000942FB"/>
    <w:rsid w:val="00094DC7"/>
    <w:rsid w:val="0009712E"/>
    <w:rsid w:val="00097CBD"/>
    <w:rsid w:val="000A1976"/>
    <w:rsid w:val="000A222E"/>
    <w:rsid w:val="000A29AD"/>
    <w:rsid w:val="000A3FE1"/>
    <w:rsid w:val="000A60CE"/>
    <w:rsid w:val="000A6E98"/>
    <w:rsid w:val="000A6FE1"/>
    <w:rsid w:val="000B1B65"/>
    <w:rsid w:val="000B2AA4"/>
    <w:rsid w:val="000C3DAF"/>
    <w:rsid w:val="000C50D4"/>
    <w:rsid w:val="000C7957"/>
    <w:rsid w:val="000D02E5"/>
    <w:rsid w:val="000D2ABE"/>
    <w:rsid w:val="000D2C13"/>
    <w:rsid w:val="000D4CB2"/>
    <w:rsid w:val="000D57A9"/>
    <w:rsid w:val="000D5FED"/>
    <w:rsid w:val="000D6946"/>
    <w:rsid w:val="000D69D5"/>
    <w:rsid w:val="000E213B"/>
    <w:rsid w:val="000E2169"/>
    <w:rsid w:val="000E2B6E"/>
    <w:rsid w:val="000E6835"/>
    <w:rsid w:val="000E7B1C"/>
    <w:rsid w:val="000F1900"/>
    <w:rsid w:val="000F2236"/>
    <w:rsid w:val="000F2C8B"/>
    <w:rsid w:val="000F465E"/>
    <w:rsid w:val="000F7B92"/>
    <w:rsid w:val="00101F8B"/>
    <w:rsid w:val="00103D33"/>
    <w:rsid w:val="00105193"/>
    <w:rsid w:val="001161A2"/>
    <w:rsid w:val="00117293"/>
    <w:rsid w:val="00117FE9"/>
    <w:rsid w:val="00130335"/>
    <w:rsid w:val="00131D71"/>
    <w:rsid w:val="00132928"/>
    <w:rsid w:val="00136F57"/>
    <w:rsid w:val="00140370"/>
    <w:rsid w:val="0014045B"/>
    <w:rsid w:val="00142497"/>
    <w:rsid w:val="001450E2"/>
    <w:rsid w:val="00145C88"/>
    <w:rsid w:val="00147549"/>
    <w:rsid w:val="001501BB"/>
    <w:rsid w:val="00150A20"/>
    <w:rsid w:val="00153047"/>
    <w:rsid w:val="00155B80"/>
    <w:rsid w:val="00155CC1"/>
    <w:rsid w:val="00161AA3"/>
    <w:rsid w:val="0016242B"/>
    <w:rsid w:val="00171503"/>
    <w:rsid w:val="001736FE"/>
    <w:rsid w:val="00175DB1"/>
    <w:rsid w:val="00175E3A"/>
    <w:rsid w:val="001846CD"/>
    <w:rsid w:val="00184C04"/>
    <w:rsid w:val="00185899"/>
    <w:rsid w:val="001868DE"/>
    <w:rsid w:val="001901B6"/>
    <w:rsid w:val="001943E9"/>
    <w:rsid w:val="00194F65"/>
    <w:rsid w:val="001950D9"/>
    <w:rsid w:val="00196EBE"/>
    <w:rsid w:val="001A5C70"/>
    <w:rsid w:val="001B2CDB"/>
    <w:rsid w:val="001B5370"/>
    <w:rsid w:val="001B5AC1"/>
    <w:rsid w:val="001B7BE6"/>
    <w:rsid w:val="001C380E"/>
    <w:rsid w:val="001C3B57"/>
    <w:rsid w:val="001C6252"/>
    <w:rsid w:val="001C676D"/>
    <w:rsid w:val="001E1A7F"/>
    <w:rsid w:val="001E2E73"/>
    <w:rsid w:val="001E3A86"/>
    <w:rsid w:val="001E4E7F"/>
    <w:rsid w:val="001E5470"/>
    <w:rsid w:val="001F1C40"/>
    <w:rsid w:val="001F2EB7"/>
    <w:rsid w:val="001F50D9"/>
    <w:rsid w:val="002033C3"/>
    <w:rsid w:val="0020437E"/>
    <w:rsid w:val="00204458"/>
    <w:rsid w:val="00206D2A"/>
    <w:rsid w:val="00212703"/>
    <w:rsid w:val="00213962"/>
    <w:rsid w:val="00217563"/>
    <w:rsid w:val="00220657"/>
    <w:rsid w:val="00221377"/>
    <w:rsid w:val="00230A49"/>
    <w:rsid w:val="00233E77"/>
    <w:rsid w:val="00233FFF"/>
    <w:rsid w:val="0023650A"/>
    <w:rsid w:val="00236C50"/>
    <w:rsid w:val="0024534E"/>
    <w:rsid w:val="002467F4"/>
    <w:rsid w:val="0024695F"/>
    <w:rsid w:val="002553BB"/>
    <w:rsid w:val="00260C65"/>
    <w:rsid w:val="0026476B"/>
    <w:rsid w:val="0027195A"/>
    <w:rsid w:val="00272BA7"/>
    <w:rsid w:val="00280B1F"/>
    <w:rsid w:val="00282C8E"/>
    <w:rsid w:val="00283464"/>
    <w:rsid w:val="002856A5"/>
    <w:rsid w:val="00286D11"/>
    <w:rsid w:val="00287187"/>
    <w:rsid w:val="0029022B"/>
    <w:rsid w:val="00292C42"/>
    <w:rsid w:val="002930F4"/>
    <w:rsid w:val="002949BE"/>
    <w:rsid w:val="00294E81"/>
    <w:rsid w:val="00296BF0"/>
    <w:rsid w:val="002A5516"/>
    <w:rsid w:val="002A7009"/>
    <w:rsid w:val="002B0325"/>
    <w:rsid w:val="002B1CA1"/>
    <w:rsid w:val="002D0D66"/>
    <w:rsid w:val="002D50C6"/>
    <w:rsid w:val="002E02FB"/>
    <w:rsid w:val="002E166F"/>
    <w:rsid w:val="002E3087"/>
    <w:rsid w:val="002F0195"/>
    <w:rsid w:val="002F11B0"/>
    <w:rsid w:val="002F6A8C"/>
    <w:rsid w:val="00300F52"/>
    <w:rsid w:val="00304768"/>
    <w:rsid w:val="00306FE8"/>
    <w:rsid w:val="00307EF6"/>
    <w:rsid w:val="003104C9"/>
    <w:rsid w:val="00310EFC"/>
    <w:rsid w:val="003144C1"/>
    <w:rsid w:val="00315179"/>
    <w:rsid w:val="003207F8"/>
    <w:rsid w:val="00320AB7"/>
    <w:rsid w:val="0032782D"/>
    <w:rsid w:val="00327CCC"/>
    <w:rsid w:val="0033154C"/>
    <w:rsid w:val="00340372"/>
    <w:rsid w:val="00341284"/>
    <w:rsid w:val="00341466"/>
    <w:rsid w:val="00341D2B"/>
    <w:rsid w:val="00342301"/>
    <w:rsid w:val="00343425"/>
    <w:rsid w:val="003463C0"/>
    <w:rsid w:val="0035080B"/>
    <w:rsid w:val="0035154C"/>
    <w:rsid w:val="00352CD6"/>
    <w:rsid w:val="00353DA1"/>
    <w:rsid w:val="00353F35"/>
    <w:rsid w:val="003563B6"/>
    <w:rsid w:val="00356CF2"/>
    <w:rsid w:val="003635CB"/>
    <w:rsid w:val="00363A9A"/>
    <w:rsid w:val="00367356"/>
    <w:rsid w:val="0037556C"/>
    <w:rsid w:val="00376C01"/>
    <w:rsid w:val="00376D7A"/>
    <w:rsid w:val="0037725F"/>
    <w:rsid w:val="00380234"/>
    <w:rsid w:val="00382433"/>
    <w:rsid w:val="00383647"/>
    <w:rsid w:val="0039390C"/>
    <w:rsid w:val="003939FA"/>
    <w:rsid w:val="00394660"/>
    <w:rsid w:val="00396366"/>
    <w:rsid w:val="003A05CF"/>
    <w:rsid w:val="003A26DD"/>
    <w:rsid w:val="003A5161"/>
    <w:rsid w:val="003A518A"/>
    <w:rsid w:val="003A55FE"/>
    <w:rsid w:val="003B1731"/>
    <w:rsid w:val="003B17CA"/>
    <w:rsid w:val="003B2C22"/>
    <w:rsid w:val="003B6BF3"/>
    <w:rsid w:val="003C09B6"/>
    <w:rsid w:val="003C5AC1"/>
    <w:rsid w:val="003C7EDE"/>
    <w:rsid w:val="003D25AD"/>
    <w:rsid w:val="003D2F3F"/>
    <w:rsid w:val="003D393F"/>
    <w:rsid w:val="003D475D"/>
    <w:rsid w:val="003E2524"/>
    <w:rsid w:val="003E6C1F"/>
    <w:rsid w:val="003E7BD6"/>
    <w:rsid w:val="003F125A"/>
    <w:rsid w:val="003F4622"/>
    <w:rsid w:val="003F5BF4"/>
    <w:rsid w:val="003F6A5F"/>
    <w:rsid w:val="003F7CC6"/>
    <w:rsid w:val="003F7F3A"/>
    <w:rsid w:val="0040075A"/>
    <w:rsid w:val="00406A0C"/>
    <w:rsid w:val="00410E79"/>
    <w:rsid w:val="004133B3"/>
    <w:rsid w:val="00416BD5"/>
    <w:rsid w:val="00417C96"/>
    <w:rsid w:val="0042231F"/>
    <w:rsid w:val="00427839"/>
    <w:rsid w:val="00427AC0"/>
    <w:rsid w:val="00433CD2"/>
    <w:rsid w:val="004349E6"/>
    <w:rsid w:val="00436BE8"/>
    <w:rsid w:val="00443437"/>
    <w:rsid w:val="00443F30"/>
    <w:rsid w:val="00446D35"/>
    <w:rsid w:val="00451206"/>
    <w:rsid w:val="00453E47"/>
    <w:rsid w:val="00456A2B"/>
    <w:rsid w:val="004610F3"/>
    <w:rsid w:val="00461850"/>
    <w:rsid w:val="00464BA4"/>
    <w:rsid w:val="00465223"/>
    <w:rsid w:val="0046535C"/>
    <w:rsid w:val="00466A4E"/>
    <w:rsid w:val="00470352"/>
    <w:rsid w:val="00470369"/>
    <w:rsid w:val="00470ABA"/>
    <w:rsid w:val="00474103"/>
    <w:rsid w:val="00475DFF"/>
    <w:rsid w:val="004770F4"/>
    <w:rsid w:val="004773F3"/>
    <w:rsid w:val="004800BD"/>
    <w:rsid w:val="0048385B"/>
    <w:rsid w:val="00487E54"/>
    <w:rsid w:val="004929D4"/>
    <w:rsid w:val="0049541C"/>
    <w:rsid w:val="00497031"/>
    <w:rsid w:val="004A0CC7"/>
    <w:rsid w:val="004A748B"/>
    <w:rsid w:val="004B07AA"/>
    <w:rsid w:val="004B1E31"/>
    <w:rsid w:val="004B37FB"/>
    <w:rsid w:val="004C2335"/>
    <w:rsid w:val="004C2672"/>
    <w:rsid w:val="004C38B6"/>
    <w:rsid w:val="004C40C6"/>
    <w:rsid w:val="004C648B"/>
    <w:rsid w:val="004C7036"/>
    <w:rsid w:val="004D08C6"/>
    <w:rsid w:val="004D16A1"/>
    <w:rsid w:val="004D309F"/>
    <w:rsid w:val="004D5BF7"/>
    <w:rsid w:val="004E7980"/>
    <w:rsid w:val="004F09C9"/>
    <w:rsid w:val="004F28F5"/>
    <w:rsid w:val="004F4DB7"/>
    <w:rsid w:val="004F5A7B"/>
    <w:rsid w:val="004F6226"/>
    <w:rsid w:val="004F70A7"/>
    <w:rsid w:val="004F7F2E"/>
    <w:rsid w:val="00505705"/>
    <w:rsid w:val="005124AB"/>
    <w:rsid w:val="005144B8"/>
    <w:rsid w:val="00515177"/>
    <w:rsid w:val="00515245"/>
    <w:rsid w:val="005168FE"/>
    <w:rsid w:val="005172BA"/>
    <w:rsid w:val="005202F0"/>
    <w:rsid w:val="00522ED8"/>
    <w:rsid w:val="0052404A"/>
    <w:rsid w:val="00525440"/>
    <w:rsid w:val="0052562A"/>
    <w:rsid w:val="0052689F"/>
    <w:rsid w:val="00527596"/>
    <w:rsid w:val="005334A5"/>
    <w:rsid w:val="00535D6E"/>
    <w:rsid w:val="00537B23"/>
    <w:rsid w:val="0054143B"/>
    <w:rsid w:val="00544CA5"/>
    <w:rsid w:val="005471C2"/>
    <w:rsid w:val="00550FB8"/>
    <w:rsid w:val="00552542"/>
    <w:rsid w:val="005546C4"/>
    <w:rsid w:val="005554EB"/>
    <w:rsid w:val="00555FB6"/>
    <w:rsid w:val="00556A53"/>
    <w:rsid w:val="00557EAC"/>
    <w:rsid w:val="00560D79"/>
    <w:rsid w:val="00561017"/>
    <w:rsid w:val="00562332"/>
    <w:rsid w:val="0056243C"/>
    <w:rsid w:val="00565A09"/>
    <w:rsid w:val="00566D13"/>
    <w:rsid w:val="00566E48"/>
    <w:rsid w:val="005676B8"/>
    <w:rsid w:val="00576486"/>
    <w:rsid w:val="0057654D"/>
    <w:rsid w:val="00577C15"/>
    <w:rsid w:val="00581A4C"/>
    <w:rsid w:val="005845B4"/>
    <w:rsid w:val="00585DFC"/>
    <w:rsid w:val="00586475"/>
    <w:rsid w:val="005915DB"/>
    <w:rsid w:val="00593B6B"/>
    <w:rsid w:val="005A25EA"/>
    <w:rsid w:val="005A46C8"/>
    <w:rsid w:val="005A6C8E"/>
    <w:rsid w:val="005B0EDC"/>
    <w:rsid w:val="005B4980"/>
    <w:rsid w:val="005B4BF9"/>
    <w:rsid w:val="005C231C"/>
    <w:rsid w:val="005C33F4"/>
    <w:rsid w:val="005C38FA"/>
    <w:rsid w:val="005C3F58"/>
    <w:rsid w:val="005C4CBF"/>
    <w:rsid w:val="005C5C2A"/>
    <w:rsid w:val="005C5CC9"/>
    <w:rsid w:val="005C6547"/>
    <w:rsid w:val="005D2A4E"/>
    <w:rsid w:val="005D4110"/>
    <w:rsid w:val="005D61A4"/>
    <w:rsid w:val="005E45BD"/>
    <w:rsid w:val="005E4BCA"/>
    <w:rsid w:val="005E7E1D"/>
    <w:rsid w:val="005F052E"/>
    <w:rsid w:val="005F0AAA"/>
    <w:rsid w:val="005F1504"/>
    <w:rsid w:val="005F18CD"/>
    <w:rsid w:val="005F43FC"/>
    <w:rsid w:val="005F5C35"/>
    <w:rsid w:val="00602D8E"/>
    <w:rsid w:val="00602DED"/>
    <w:rsid w:val="00622BF6"/>
    <w:rsid w:val="00624D0C"/>
    <w:rsid w:val="006312E4"/>
    <w:rsid w:val="00634723"/>
    <w:rsid w:val="00634D0C"/>
    <w:rsid w:val="0063708E"/>
    <w:rsid w:val="00644808"/>
    <w:rsid w:val="00644D80"/>
    <w:rsid w:val="00647279"/>
    <w:rsid w:val="0065137C"/>
    <w:rsid w:val="0065648D"/>
    <w:rsid w:val="0066070A"/>
    <w:rsid w:val="00666A90"/>
    <w:rsid w:val="0067028B"/>
    <w:rsid w:val="00673FC6"/>
    <w:rsid w:val="00674A3F"/>
    <w:rsid w:val="00674B37"/>
    <w:rsid w:val="00674C26"/>
    <w:rsid w:val="00675C39"/>
    <w:rsid w:val="00681383"/>
    <w:rsid w:val="00682BC3"/>
    <w:rsid w:val="00683053"/>
    <w:rsid w:val="0068545A"/>
    <w:rsid w:val="0068624B"/>
    <w:rsid w:val="0068671D"/>
    <w:rsid w:val="00687095"/>
    <w:rsid w:val="0068740B"/>
    <w:rsid w:val="006902C2"/>
    <w:rsid w:val="006946B4"/>
    <w:rsid w:val="006A35BD"/>
    <w:rsid w:val="006A6739"/>
    <w:rsid w:val="006B0561"/>
    <w:rsid w:val="006B34FF"/>
    <w:rsid w:val="006B3C01"/>
    <w:rsid w:val="006B46E3"/>
    <w:rsid w:val="006C028D"/>
    <w:rsid w:val="006C03BD"/>
    <w:rsid w:val="006C3284"/>
    <w:rsid w:val="006C4C0B"/>
    <w:rsid w:val="006C73B9"/>
    <w:rsid w:val="006C7DAE"/>
    <w:rsid w:val="006D29C1"/>
    <w:rsid w:val="006D42C5"/>
    <w:rsid w:val="006D61ED"/>
    <w:rsid w:val="006D6656"/>
    <w:rsid w:val="006D689A"/>
    <w:rsid w:val="006D71C2"/>
    <w:rsid w:val="006E0BB9"/>
    <w:rsid w:val="006E10DD"/>
    <w:rsid w:val="006E31BA"/>
    <w:rsid w:val="006E4BBF"/>
    <w:rsid w:val="006F1BDD"/>
    <w:rsid w:val="006F50A0"/>
    <w:rsid w:val="00702ABE"/>
    <w:rsid w:val="00707532"/>
    <w:rsid w:val="00707FE7"/>
    <w:rsid w:val="00711E4D"/>
    <w:rsid w:val="0071378E"/>
    <w:rsid w:val="00715333"/>
    <w:rsid w:val="0071649B"/>
    <w:rsid w:val="00717192"/>
    <w:rsid w:val="0072490B"/>
    <w:rsid w:val="00731039"/>
    <w:rsid w:val="00732DF9"/>
    <w:rsid w:val="00735C51"/>
    <w:rsid w:val="00737334"/>
    <w:rsid w:val="00741573"/>
    <w:rsid w:val="00746554"/>
    <w:rsid w:val="00747415"/>
    <w:rsid w:val="00747F51"/>
    <w:rsid w:val="00751FB9"/>
    <w:rsid w:val="00753164"/>
    <w:rsid w:val="00753358"/>
    <w:rsid w:val="007548C1"/>
    <w:rsid w:val="00754D4B"/>
    <w:rsid w:val="00755B40"/>
    <w:rsid w:val="0076028D"/>
    <w:rsid w:val="0076251D"/>
    <w:rsid w:val="00762535"/>
    <w:rsid w:val="00763026"/>
    <w:rsid w:val="00763242"/>
    <w:rsid w:val="00763319"/>
    <w:rsid w:val="00764AAF"/>
    <w:rsid w:val="00766977"/>
    <w:rsid w:val="007675A2"/>
    <w:rsid w:val="00770CFB"/>
    <w:rsid w:val="00772139"/>
    <w:rsid w:val="00772E02"/>
    <w:rsid w:val="00773BC9"/>
    <w:rsid w:val="00773DD1"/>
    <w:rsid w:val="00773E9C"/>
    <w:rsid w:val="00776DD1"/>
    <w:rsid w:val="00781DC5"/>
    <w:rsid w:val="0078475D"/>
    <w:rsid w:val="00784C4E"/>
    <w:rsid w:val="00786240"/>
    <w:rsid w:val="007874FF"/>
    <w:rsid w:val="00790694"/>
    <w:rsid w:val="00794C33"/>
    <w:rsid w:val="007A2B55"/>
    <w:rsid w:val="007A3E24"/>
    <w:rsid w:val="007B6919"/>
    <w:rsid w:val="007B775C"/>
    <w:rsid w:val="007B7933"/>
    <w:rsid w:val="007B7D29"/>
    <w:rsid w:val="007C1558"/>
    <w:rsid w:val="007C1A19"/>
    <w:rsid w:val="007C1B84"/>
    <w:rsid w:val="007C32A6"/>
    <w:rsid w:val="007C3EBE"/>
    <w:rsid w:val="007D04A2"/>
    <w:rsid w:val="007D4712"/>
    <w:rsid w:val="007E05E1"/>
    <w:rsid w:val="007E0BFF"/>
    <w:rsid w:val="007E2835"/>
    <w:rsid w:val="007E2D4C"/>
    <w:rsid w:val="007E3C11"/>
    <w:rsid w:val="007E49E6"/>
    <w:rsid w:val="007E4B2C"/>
    <w:rsid w:val="007E6381"/>
    <w:rsid w:val="007F57BD"/>
    <w:rsid w:val="007F6009"/>
    <w:rsid w:val="007F754E"/>
    <w:rsid w:val="00800265"/>
    <w:rsid w:val="008003B2"/>
    <w:rsid w:val="00800A07"/>
    <w:rsid w:val="0080132D"/>
    <w:rsid w:val="00804836"/>
    <w:rsid w:val="008100D8"/>
    <w:rsid w:val="00811577"/>
    <w:rsid w:val="0081671A"/>
    <w:rsid w:val="00816D98"/>
    <w:rsid w:val="0082062F"/>
    <w:rsid w:val="0082207F"/>
    <w:rsid w:val="00823B5B"/>
    <w:rsid w:val="00824CA0"/>
    <w:rsid w:val="00826748"/>
    <w:rsid w:val="008303D1"/>
    <w:rsid w:val="008313FC"/>
    <w:rsid w:val="008416CA"/>
    <w:rsid w:val="008434AB"/>
    <w:rsid w:val="00843FF5"/>
    <w:rsid w:val="00850483"/>
    <w:rsid w:val="00854B6B"/>
    <w:rsid w:val="0085585F"/>
    <w:rsid w:val="00855E90"/>
    <w:rsid w:val="00856894"/>
    <w:rsid w:val="00857779"/>
    <w:rsid w:val="008648AC"/>
    <w:rsid w:val="0086525E"/>
    <w:rsid w:val="0087273A"/>
    <w:rsid w:val="00872ACB"/>
    <w:rsid w:val="00877343"/>
    <w:rsid w:val="008776A1"/>
    <w:rsid w:val="00880BBF"/>
    <w:rsid w:val="00882A03"/>
    <w:rsid w:val="00886D19"/>
    <w:rsid w:val="008870F6"/>
    <w:rsid w:val="008873A0"/>
    <w:rsid w:val="00890FC8"/>
    <w:rsid w:val="00891252"/>
    <w:rsid w:val="008913C4"/>
    <w:rsid w:val="008915AA"/>
    <w:rsid w:val="00892528"/>
    <w:rsid w:val="00893071"/>
    <w:rsid w:val="008968B6"/>
    <w:rsid w:val="008975A9"/>
    <w:rsid w:val="008A17BE"/>
    <w:rsid w:val="008A3B99"/>
    <w:rsid w:val="008B0CF5"/>
    <w:rsid w:val="008B0E88"/>
    <w:rsid w:val="008B0F7F"/>
    <w:rsid w:val="008B4757"/>
    <w:rsid w:val="008C60E8"/>
    <w:rsid w:val="008D2094"/>
    <w:rsid w:val="008E294E"/>
    <w:rsid w:val="008F3EA1"/>
    <w:rsid w:val="008F49BE"/>
    <w:rsid w:val="009051CA"/>
    <w:rsid w:val="00905775"/>
    <w:rsid w:val="00905E77"/>
    <w:rsid w:val="00912FDF"/>
    <w:rsid w:val="00913400"/>
    <w:rsid w:val="0091367B"/>
    <w:rsid w:val="009138BE"/>
    <w:rsid w:val="00922401"/>
    <w:rsid w:val="009234EB"/>
    <w:rsid w:val="00925A0F"/>
    <w:rsid w:val="00931A44"/>
    <w:rsid w:val="00933134"/>
    <w:rsid w:val="00934150"/>
    <w:rsid w:val="009367C5"/>
    <w:rsid w:val="00940CDE"/>
    <w:rsid w:val="00940FBD"/>
    <w:rsid w:val="0094159C"/>
    <w:rsid w:val="009421CB"/>
    <w:rsid w:val="00942289"/>
    <w:rsid w:val="00951864"/>
    <w:rsid w:val="00953107"/>
    <w:rsid w:val="00953467"/>
    <w:rsid w:val="00955AD7"/>
    <w:rsid w:val="00955ADC"/>
    <w:rsid w:val="00960068"/>
    <w:rsid w:val="00960B3B"/>
    <w:rsid w:val="00961D0D"/>
    <w:rsid w:val="00963376"/>
    <w:rsid w:val="009662C3"/>
    <w:rsid w:val="00966CD0"/>
    <w:rsid w:val="009703A0"/>
    <w:rsid w:val="009738F7"/>
    <w:rsid w:val="00974229"/>
    <w:rsid w:val="00975178"/>
    <w:rsid w:val="00976DA5"/>
    <w:rsid w:val="009848AD"/>
    <w:rsid w:val="00985B05"/>
    <w:rsid w:val="00985B78"/>
    <w:rsid w:val="0099027A"/>
    <w:rsid w:val="009914FC"/>
    <w:rsid w:val="0099175F"/>
    <w:rsid w:val="00991B48"/>
    <w:rsid w:val="00993782"/>
    <w:rsid w:val="00995406"/>
    <w:rsid w:val="00995BF7"/>
    <w:rsid w:val="009A1E97"/>
    <w:rsid w:val="009A3703"/>
    <w:rsid w:val="009B1086"/>
    <w:rsid w:val="009B19C5"/>
    <w:rsid w:val="009B5852"/>
    <w:rsid w:val="009C0592"/>
    <w:rsid w:val="009C1FD8"/>
    <w:rsid w:val="009C611D"/>
    <w:rsid w:val="009D1632"/>
    <w:rsid w:val="009D69F4"/>
    <w:rsid w:val="009D7FC7"/>
    <w:rsid w:val="009E34D5"/>
    <w:rsid w:val="009E6D5D"/>
    <w:rsid w:val="009E79DF"/>
    <w:rsid w:val="009F1589"/>
    <w:rsid w:val="009F1789"/>
    <w:rsid w:val="009F4419"/>
    <w:rsid w:val="009F4726"/>
    <w:rsid w:val="009F56E6"/>
    <w:rsid w:val="00A0177D"/>
    <w:rsid w:val="00A0577D"/>
    <w:rsid w:val="00A0641A"/>
    <w:rsid w:val="00A10C38"/>
    <w:rsid w:val="00A116DD"/>
    <w:rsid w:val="00A17409"/>
    <w:rsid w:val="00A2001E"/>
    <w:rsid w:val="00A20187"/>
    <w:rsid w:val="00A2057A"/>
    <w:rsid w:val="00A20A00"/>
    <w:rsid w:val="00A23330"/>
    <w:rsid w:val="00A237A7"/>
    <w:rsid w:val="00A244E8"/>
    <w:rsid w:val="00A2459B"/>
    <w:rsid w:val="00A24604"/>
    <w:rsid w:val="00A24ABB"/>
    <w:rsid w:val="00A30397"/>
    <w:rsid w:val="00A32022"/>
    <w:rsid w:val="00A3364D"/>
    <w:rsid w:val="00A35661"/>
    <w:rsid w:val="00A37B33"/>
    <w:rsid w:val="00A403FE"/>
    <w:rsid w:val="00A4576A"/>
    <w:rsid w:val="00A5086A"/>
    <w:rsid w:val="00A518B2"/>
    <w:rsid w:val="00A530D1"/>
    <w:rsid w:val="00A55726"/>
    <w:rsid w:val="00A57803"/>
    <w:rsid w:val="00A57CDF"/>
    <w:rsid w:val="00A60AB3"/>
    <w:rsid w:val="00A6647A"/>
    <w:rsid w:val="00A669B9"/>
    <w:rsid w:val="00A67756"/>
    <w:rsid w:val="00A7185E"/>
    <w:rsid w:val="00A743BC"/>
    <w:rsid w:val="00A749B7"/>
    <w:rsid w:val="00A83E7E"/>
    <w:rsid w:val="00A84980"/>
    <w:rsid w:val="00A85D0B"/>
    <w:rsid w:val="00A90609"/>
    <w:rsid w:val="00A92DB6"/>
    <w:rsid w:val="00A972C1"/>
    <w:rsid w:val="00AA1AD4"/>
    <w:rsid w:val="00AA231B"/>
    <w:rsid w:val="00AA2DA0"/>
    <w:rsid w:val="00AA3D4E"/>
    <w:rsid w:val="00AA7E64"/>
    <w:rsid w:val="00AB2058"/>
    <w:rsid w:val="00AB3E41"/>
    <w:rsid w:val="00AC155A"/>
    <w:rsid w:val="00AC1BE1"/>
    <w:rsid w:val="00AC28EC"/>
    <w:rsid w:val="00AC5FC4"/>
    <w:rsid w:val="00AC6D75"/>
    <w:rsid w:val="00AC789E"/>
    <w:rsid w:val="00AD3A32"/>
    <w:rsid w:val="00AD45BE"/>
    <w:rsid w:val="00AD61DD"/>
    <w:rsid w:val="00AE111F"/>
    <w:rsid w:val="00AE2B51"/>
    <w:rsid w:val="00AE3290"/>
    <w:rsid w:val="00AE4191"/>
    <w:rsid w:val="00AE44FF"/>
    <w:rsid w:val="00AF2BFE"/>
    <w:rsid w:val="00AF5123"/>
    <w:rsid w:val="00AF522B"/>
    <w:rsid w:val="00AF646C"/>
    <w:rsid w:val="00B013FA"/>
    <w:rsid w:val="00B02359"/>
    <w:rsid w:val="00B07126"/>
    <w:rsid w:val="00B0789C"/>
    <w:rsid w:val="00B07AC2"/>
    <w:rsid w:val="00B10578"/>
    <w:rsid w:val="00B16054"/>
    <w:rsid w:val="00B160D7"/>
    <w:rsid w:val="00B21D82"/>
    <w:rsid w:val="00B220DA"/>
    <w:rsid w:val="00B24017"/>
    <w:rsid w:val="00B2510A"/>
    <w:rsid w:val="00B270E0"/>
    <w:rsid w:val="00B27E7A"/>
    <w:rsid w:val="00B326B6"/>
    <w:rsid w:val="00B357D4"/>
    <w:rsid w:val="00B44C0B"/>
    <w:rsid w:val="00B51E4F"/>
    <w:rsid w:val="00B60838"/>
    <w:rsid w:val="00B60911"/>
    <w:rsid w:val="00B618E8"/>
    <w:rsid w:val="00B6409C"/>
    <w:rsid w:val="00B64167"/>
    <w:rsid w:val="00B66BBA"/>
    <w:rsid w:val="00B675BA"/>
    <w:rsid w:val="00B71689"/>
    <w:rsid w:val="00B71D58"/>
    <w:rsid w:val="00B729B6"/>
    <w:rsid w:val="00B77AF6"/>
    <w:rsid w:val="00B90720"/>
    <w:rsid w:val="00B911A3"/>
    <w:rsid w:val="00B92DAB"/>
    <w:rsid w:val="00B95163"/>
    <w:rsid w:val="00BA0858"/>
    <w:rsid w:val="00BA3ADE"/>
    <w:rsid w:val="00BA3DAB"/>
    <w:rsid w:val="00BA5777"/>
    <w:rsid w:val="00BA68C8"/>
    <w:rsid w:val="00BB050B"/>
    <w:rsid w:val="00BB35EC"/>
    <w:rsid w:val="00BB5383"/>
    <w:rsid w:val="00BB70DD"/>
    <w:rsid w:val="00BC09D3"/>
    <w:rsid w:val="00BC1D77"/>
    <w:rsid w:val="00BC268A"/>
    <w:rsid w:val="00BC32AE"/>
    <w:rsid w:val="00BC5449"/>
    <w:rsid w:val="00BC64B8"/>
    <w:rsid w:val="00BC7404"/>
    <w:rsid w:val="00BC7519"/>
    <w:rsid w:val="00BD1E50"/>
    <w:rsid w:val="00BD2EB0"/>
    <w:rsid w:val="00BD47BA"/>
    <w:rsid w:val="00BE04A3"/>
    <w:rsid w:val="00BE157F"/>
    <w:rsid w:val="00BE3F8C"/>
    <w:rsid w:val="00BE43B4"/>
    <w:rsid w:val="00BE5337"/>
    <w:rsid w:val="00BE5FCE"/>
    <w:rsid w:val="00BE6563"/>
    <w:rsid w:val="00BE6F06"/>
    <w:rsid w:val="00BE75A6"/>
    <w:rsid w:val="00BF1368"/>
    <w:rsid w:val="00C02A84"/>
    <w:rsid w:val="00C02B2E"/>
    <w:rsid w:val="00C04896"/>
    <w:rsid w:val="00C0502E"/>
    <w:rsid w:val="00C11BF0"/>
    <w:rsid w:val="00C137FD"/>
    <w:rsid w:val="00C2745F"/>
    <w:rsid w:val="00C2752C"/>
    <w:rsid w:val="00C32093"/>
    <w:rsid w:val="00C3284E"/>
    <w:rsid w:val="00C32AE4"/>
    <w:rsid w:val="00C33131"/>
    <w:rsid w:val="00C3338B"/>
    <w:rsid w:val="00C35C69"/>
    <w:rsid w:val="00C3766D"/>
    <w:rsid w:val="00C400E3"/>
    <w:rsid w:val="00C45DB7"/>
    <w:rsid w:val="00C4685A"/>
    <w:rsid w:val="00C53D9A"/>
    <w:rsid w:val="00C61B11"/>
    <w:rsid w:val="00C62334"/>
    <w:rsid w:val="00C62504"/>
    <w:rsid w:val="00C65250"/>
    <w:rsid w:val="00C659B1"/>
    <w:rsid w:val="00C65D01"/>
    <w:rsid w:val="00C6718E"/>
    <w:rsid w:val="00C70029"/>
    <w:rsid w:val="00C72937"/>
    <w:rsid w:val="00C736B3"/>
    <w:rsid w:val="00C755EF"/>
    <w:rsid w:val="00C80CED"/>
    <w:rsid w:val="00C8451F"/>
    <w:rsid w:val="00C857EE"/>
    <w:rsid w:val="00C946F1"/>
    <w:rsid w:val="00C947A6"/>
    <w:rsid w:val="00C964A7"/>
    <w:rsid w:val="00CA54CC"/>
    <w:rsid w:val="00CA7C05"/>
    <w:rsid w:val="00CB659A"/>
    <w:rsid w:val="00CB758C"/>
    <w:rsid w:val="00CC16A1"/>
    <w:rsid w:val="00CC3CAA"/>
    <w:rsid w:val="00CC52E0"/>
    <w:rsid w:val="00CC6555"/>
    <w:rsid w:val="00CD2780"/>
    <w:rsid w:val="00CD56FB"/>
    <w:rsid w:val="00CD5BD7"/>
    <w:rsid w:val="00CD6CD7"/>
    <w:rsid w:val="00CE045D"/>
    <w:rsid w:val="00CE1631"/>
    <w:rsid w:val="00CE16A0"/>
    <w:rsid w:val="00CE41E7"/>
    <w:rsid w:val="00CE44BD"/>
    <w:rsid w:val="00CE5052"/>
    <w:rsid w:val="00CE5370"/>
    <w:rsid w:val="00CE62C9"/>
    <w:rsid w:val="00D017F4"/>
    <w:rsid w:val="00D0227A"/>
    <w:rsid w:val="00D032A7"/>
    <w:rsid w:val="00D07AA2"/>
    <w:rsid w:val="00D12074"/>
    <w:rsid w:val="00D2477D"/>
    <w:rsid w:val="00D33D4A"/>
    <w:rsid w:val="00D3477C"/>
    <w:rsid w:val="00D41BBF"/>
    <w:rsid w:val="00D4478B"/>
    <w:rsid w:val="00D46294"/>
    <w:rsid w:val="00D47C0C"/>
    <w:rsid w:val="00D513D0"/>
    <w:rsid w:val="00D52507"/>
    <w:rsid w:val="00D56A68"/>
    <w:rsid w:val="00D60133"/>
    <w:rsid w:val="00D602BE"/>
    <w:rsid w:val="00D61D89"/>
    <w:rsid w:val="00D6264D"/>
    <w:rsid w:val="00D64093"/>
    <w:rsid w:val="00D722CD"/>
    <w:rsid w:val="00D77C7F"/>
    <w:rsid w:val="00D82384"/>
    <w:rsid w:val="00D82BBE"/>
    <w:rsid w:val="00D910FB"/>
    <w:rsid w:val="00D91387"/>
    <w:rsid w:val="00D91FFD"/>
    <w:rsid w:val="00D95519"/>
    <w:rsid w:val="00D95B78"/>
    <w:rsid w:val="00D969AC"/>
    <w:rsid w:val="00D97AEA"/>
    <w:rsid w:val="00DA6630"/>
    <w:rsid w:val="00DA7A54"/>
    <w:rsid w:val="00DB035B"/>
    <w:rsid w:val="00DB1FD8"/>
    <w:rsid w:val="00DB225E"/>
    <w:rsid w:val="00DB5763"/>
    <w:rsid w:val="00DC292D"/>
    <w:rsid w:val="00DC32BE"/>
    <w:rsid w:val="00DC4907"/>
    <w:rsid w:val="00DC73EC"/>
    <w:rsid w:val="00DC7651"/>
    <w:rsid w:val="00DD05C9"/>
    <w:rsid w:val="00DD0A82"/>
    <w:rsid w:val="00DD1745"/>
    <w:rsid w:val="00DD6DAC"/>
    <w:rsid w:val="00DD713F"/>
    <w:rsid w:val="00DD7432"/>
    <w:rsid w:val="00DE2CB8"/>
    <w:rsid w:val="00DE2FBB"/>
    <w:rsid w:val="00DE4D85"/>
    <w:rsid w:val="00DE5058"/>
    <w:rsid w:val="00DF0851"/>
    <w:rsid w:val="00DF374A"/>
    <w:rsid w:val="00DF3A77"/>
    <w:rsid w:val="00E007E6"/>
    <w:rsid w:val="00E1389F"/>
    <w:rsid w:val="00E14579"/>
    <w:rsid w:val="00E16064"/>
    <w:rsid w:val="00E17BF3"/>
    <w:rsid w:val="00E21B2E"/>
    <w:rsid w:val="00E21E74"/>
    <w:rsid w:val="00E24651"/>
    <w:rsid w:val="00E32282"/>
    <w:rsid w:val="00E333FB"/>
    <w:rsid w:val="00E37AA0"/>
    <w:rsid w:val="00E432B7"/>
    <w:rsid w:val="00E439B5"/>
    <w:rsid w:val="00E47B9B"/>
    <w:rsid w:val="00E54CB3"/>
    <w:rsid w:val="00E5532C"/>
    <w:rsid w:val="00E57FA3"/>
    <w:rsid w:val="00E65266"/>
    <w:rsid w:val="00E66AFB"/>
    <w:rsid w:val="00E71989"/>
    <w:rsid w:val="00E71DF0"/>
    <w:rsid w:val="00E742FF"/>
    <w:rsid w:val="00E761E1"/>
    <w:rsid w:val="00E820DA"/>
    <w:rsid w:val="00E83170"/>
    <w:rsid w:val="00E8376E"/>
    <w:rsid w:val="00E8385F"/>
    <w:rsid w:val="00E852C8"/>
    <w:rsid w:val="00E85C6E"/>
    <w:rsid w:val="00E87950"/>
    <w:rsid w:val="00E90468"/>
    <w:rsid w:val="00E90A42"/>
    <w:rsid w:val="00E9214E"/>
    <w:rsid w:val="00E94249"/>
    <w:rsid w:val="00E9441C"/>
    <w:rsid w:val="00E95238"/>
    <w:rsid w:val="00E97865"/>
    <w:rsid w:val="00EA0DB4"/>
    <w:rsid w:val="00EA1572"/>
    <w:rsid w:val="00EA4F1B"/>
    <w:rsid w:val="00EA5070"/>
    <w:rsid w:val="00EA74BA"/>
    <w:rsid w:val="00EA7CDC"/>
    <w:rsid w:val="00EB2DB9"/>
    <w:rsid w:val="00EB3AEF"/>
    <w:rsid w:val="00EC20A7"/>
    <w:rsid w:val="00EC3427"/>
    <w:rsid w:val="00EC3758"/>
    <w:rsid w:val="00EC4210"/>
    <w:rsid w:val="00EC68C2"/>
    <w:rsid w:val="00EC6FFF"/>
    <w:rsid w:val="00ED007D"/>
    <w:rsid w:val="00ED2890"/>
    <w:rsid w:val="00ED3FD0"/>
    <w:rsid w:val="00ED7234"/>
    <w:rsid w:val="00EE28AA"/>
    <w:rsid w:val="00EE4960"/>
    <w:rsid w:val="00EE54A3"/>
    <w:rsid w:val="00EE5795"/>
    <w:rsid w:val="00EF3955"/>
    <w:rsid w:val="00EF52E8"/>
    <w:rsid w:val="00EF5BE8"/>
    <w:rsid w:val="00F06065"/>
    <w:rsid w:val="00F10CA2"/>
    <w:rsid w:val="00F1331E"/>
    <w:rsid w:val="00F175DE"/>
    <w:rsid w:val="00F2155F"/>
    <w:rsid w:val="00F21741"/>
    <w:rsid w:val="00F2280A"/>
    <w:rsid w:val="00F277F3"/>
    <w:rsid w:val="00F300D7"/>
    <w:rsid w:val="00F31663"/>
    <w:rsid w:val="00F33765"/>
    <w:rsid w:val="00F35C66"/>
    <w:rsid w:val="00F4120B"/>
    <w:rsid w:val="00F43DF9"/>
    <w:rsid w:val="00F47F50"/>
    <w:rsid w:val="00F502CE"/>
    <w:rsid w:val="00F51417"/>
    <w:rsid w:val="00F53383"/>
    <w:rsid w:val="00F53715"/>
    <w:rsid w:val="00F552CA"/>
    <w:rsid w:val="00F613AC"/>
    <w:rsid w:val="00F65429"/>
    <w:rsid w:val="00F67D15"/>
    <w:rsid w:val="00F75B2F"/>
    <w:rsid w:val="00F76B59"/>
    <w:rsid w:val="00F77680"/>
    <w:rsid w:val="00F823DB"/>
    <w:rsid w:val="00F8596D"/>
    <w:rsid w:val="00F915AA"/>
    <w:rsid w:val="00F95152"/>
    <w:rsid w:val="00F962FE"/>
    <w:rsid w:val="00FA0444"/>
    <w:rsid w:val="00FA1DD0"/>
    <w:rsid w:val="00FA24E1"/>
    <w:rsid w:val="00FA257B"/>
    <w:rsid w:val="00FA2ECE"/>
    <w:rsid w:val="00FA6F21"/>
    <w:rsid w:val="00FC4EC4"/>
    <w:rsid w:val="00FC7DA8"/>
    <w:rsid w:val="00FD52BA"/>
    <w:rsid w:val="00FD62FF"/>
    <w:rsid w:val="00FD7838"/>
    <w:rsid w:val="00FD7EE3"/>
    <w:rsid w:val="00FE361E"/>
    <w:rsid w:val="00FE4CF5"/>
    <w:rsid w:val="00FE584A"/>
    <w:rsid w:val="00FE7B73"/>
    <w:rsid w:val="00FF1539"/>
    <w:rsid w:val="00FF2350"/>
    <w:rsid w:val="00FF4B91"/>
    <w:rsid w:val="00FF52BD"/>
    <w:rsid w:val="00FF68D9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1AE5E"/>
  <w15:chartTrackingRefBased/>
  <w15:docId w15:val="{7B963848-8EBB-41CD-AA2D-DF93A8D3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98"/>
    <w:pPr>
      <w:widowControl w:val="0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locked/>
    <w:rsid w:val="00F217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link w:val="22"/>
    <w:uiPriority w:val="99"/>
    <w:qFormat/>
    <w:locked/>
    <w:rsid w:val="00F21741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F21741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текст (2)_"/>
    <w:link w:val="21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4">
    <w:name w:val="Основной текст (2)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uiPriority w:val="99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uiPriority w:val="99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0">
    <w:name w:val="Заголовок №2 (4)_"/>
    <w:link w:val="241"/>
    <w:uiPriority w:val="99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1">
    <w:name w:val="Заголовок №2 (4)"/>
    <w:basedOn w:val="a"/>
    <w:link w:val="240"/>
    <w:uiPriority w:val="99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3">
    <w:name w:val="footer"/>
    <w:basedOn w:val="a"/>
    <w:link w:val="a4"/>
    <w:uiPriority w:val="99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4">
    <w:name w:val="Нижній колонтитул Знак"/>
    <w:link w:val="a3"/>
    <w:uiPriority w:val="99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16D9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rsid w:val="00816D9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1">
    <w:name w:val="Заголовок №3_"/>
    <w:link w:val="32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9">
    <w:name w:val="Table Grid"/>
    <w:basedOn w:val="a1"/>
    <w:uiPriority w:val="39"/>
    <w:rsid w:val="0081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5">
    <w:name w:val="Основной текст (2) + Не полужирный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a">
    <w:name w:val="Сноска_"/>
    <w:link w:val="ab"/>
    <w:uiPriority w:val="99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b">
    <w:name w:val="Сноска"/>
    <w:basedOn w:val="a"/>
    <w:link w:val="aa"/>
    <w:uiPriority w:val="99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uiPriority w:val="99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c">
    <w:name w:val="footnote text"/>
    <w:basedOn w:val="a"/>
    <w:link w:val="ad"/>
    <w:uiPriority w:val="99"/>
    <w:semiHidden/>
    <w:rsid w:val="00C736B3"/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e">
    <w:name w:val="Hyperlink"/>
    <w:uiPriority w:val="99"/>
    <w:rsid w:val="00566E48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uiPriority w:val="99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uiPriority w:val="99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uiPriority w:val="99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uiPriority w:val="99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uiPriority w:val="99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styleId="af0">
    <w:name w:val="Title"/>
    <w:basedOn w:val="a"/>
    <w:link w:val="af1"/>
    <w:uiPriority w:val="99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character" w:customStyle="1" w:styleId="af1">
    <w:name w:val="Назва Знак"/>
    <w:link w:val="af0"/>
    <w:uiPriority w:val="99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3">
    <w:name w:val="Абзац списка1"/>
    <w:basedOn w:val="a"/>
    <w:uiPriority w:val="99"/>
    <w:qFormat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99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2110">
    <w:name w:val="Основной текст (2) + 11"/>
    <w:aliases w:val="5 pt1"/>
    <w:uiPriority w:val="99"/>
    <w:rsid w:val="00773E9C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uiPriority w:val="99"/>
    <w:rsid w:val="00940C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3">
    <w:name w:val="Emphasis"/>
    <w:uiPriority w:val="99"/>
    <w:qFormat/>
    <w:locked/>
    <w:rsid w:val="00076FB9"/>
    <w:rPr>
      <w:i/>
      <w:iCs/>
    </w:rPr>
  </w:style>
  <w:style w:type="character" w:customStyle="1" w:styleId="rvts0">
    <w:name w:val="rvts0"/>
    <w:rsid w:val="00BC1D77"/>
  </w:style>
  <w:style w:type="character" w:customStyle="1" w:styleId="221">
    <w:name w:val="Заголовок №2 (2)_"/>
    <w:link w:val="222"/>
    <w:uiPriority w:val="99"/>
    <w:locked/>
    <w:rsid w:val="0057654D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57654D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</w:rPr>
  </w:style>
  <w:style w:type="character" w:customStyle="1" w:styleId="230">
    <w:name w:val="Заголовок №2 (3)_"/>
    <w:link w:val="231"/>
    <w:uiPriority w:val="99"/>
    <w:locked/>
    <w:rsid w:val="0057654D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paragraph" w:customStyle="1" w:styleId="231">
    <w:name w:val="Заголовок №2 (3)"/>
    <w:basedOn w:val="a"/>
    <w:link w:val="230"/>
    <w:uiPriority w:val="99"/>
    <w:rsid w:val="0057654D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</w:rPr>
  </w:style>
  <w:style w:type="character" w:customStyle="1" w:styleId="26">
    <w:name w:val="Заголовок №2_"/>
    <w:link w:val="27"/>
    <w:locked/>
    <w:rsid w:val="0057654D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7">
    <w:name w:val="Заголовок №2"/>
    <w:basedOn w:val="a"/>
    <w:link w:val="26"/>
    <w:rsid w:val="0057654D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</w:rPr>
  </w:style>
  <w:style w:type="character" w:customStyle="1" w:styleId="6">
    <w:name w:val="Основной текст (6)_"/>
    <w:link w:val="61"/>
    <w:uiPriority w:val="99"/>
    <w:locked/>
    <w:rsid w:val="00E5532C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"/>
    <w:uiPriority w:val="99"/>
    <w:rsid w:val="00E5532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paragraph" w:customStyle="1" w:styleId="61">
    <w:name w:val="Основной текст (6)1"/>
    <w:basedOn w:val="a"/>
    <w:link w:val="6"/>
    <w:uiPriority w:val="99"/>
    <w:rsid w:val="00E5532C"/>
    <w:pPr>
      <w:shd w:val="clear" w:color="auto" w:fill="FFFFFF"/>
      <w:spacing w:before="900" w:after="300" w:line="240" w:lineRule="atLeast"/>
      <w:jc w:val="right"/>
    </w:pPr>
    <w:rPr>
      <w:rFonts w:ascii="Times New Roman" w:eastAsia="Calibri" w:hAnsi="Times New Roman" w:cs="Times New Roman"/>
      <w:b/>
      <w:bCs/>
      <w:i/>
      <w:iCs/>
      <w:color w:val="auto"/>
      <w:sz w:val="26"/>
      <w:szCs w:val="26"/>
    </w:rPr>
  </w:style>
  <w:style w:type="character" w:customStyle="1" w:styleId="12">
    <w:name w:val="Заголовок 1 Знак"/>
    <w:link w:val="11"/>
    <w:uiPriority w:val="99"/>
    <w:rsid w:val="00F21741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22">
    <w:name w:val="Заголовок 2 Знак"/>
    <w:link w:val="21"/>
    <w:uiPriority w:val="99"/>
    <w:rsid w:val="00F21741"/>
    <w:rPr>
      <w:rFonts w:ascii="Times New Roman" w:eastAsia="Microsoft Sans Serif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F21741"/>
    <w:rPr>
      <w:rFonts w:ascii="Calibri Light" w:eastAsia="Microsoft Sans Serif" w:hAnsi="Calibri Light"/>
      <w:color w:val="1F4D78"/>
      <w:sz w:val="24"/>
      <w:szCs w:val="24"/>
    </w:rPr>
  </w:style>
  <w:style w:type="numbering" w:customStyle="1" w:styleId="14">
    <w:name w:val="Немає списку1"/>
    <w:next w:val="a2"/>
    <w:uiPriority w:val="99"/>
    <w:semiHidden/>
    <w:unhideWhenUsed/>
    <w:rsid w:val="00F21741"/>
  </w:style>
  <w:style w:type="character" w:customStyle="1" w:styleId="af4">
    <w:name w:val="Колонтитул_"/>
    <w:link w:val="15"/>
    <w:uiPriority w:val="99"/>
    <w:locked/>
    <w:rsid w:val="00F21741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f5">
    <w:name w:val="Колонтитул"/>
    <w:uiPriority w:val="99"/>
    <w:rsid w:val="00F21741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uiPriority w:val="99"/>
    <w:rsid w:val="00F21741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uiPriority w:val="99"/>
    <w:rsid w:val="00F21741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6">
    <w:name w:val="Заголовок №1_"/>
    <w:link w:val="17"/>
    <w:uiPriority w:val="99"/>
    <w:locked/>
    <w:rsid w:val="00F21741"/>
    <w:rPr>
      <w:rFonts w:ascii="Times New Roman" w:hAnsi="Times New Roman"/>
      <w:b/>
      <w:bCs/>
      <w:sz w:val="38"/>
      <w:szCs w:val="38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F21741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F21741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21741"/>
    <w:rPr>
      <w:rFonts w:ascii="Times New Roman" w:hAnsi="Times New Roman"/>
      <w:shd w:val="clear" w:color="auto" w:fill="FFFFFF"/>
    </w:rPr>
  </w:style>
  <w:style w:type="character" w:customStyle="1" w:styleId="12pt">
    <w:name w:val="Колонтитул + 12 pt"/>
    <w:uiPriority w:val="99"/>
    <w:rsid w:val="00F21741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7">
    <w:name w:val="Основной текст (7)_"/>
    <w:link w:val="70"/>
    <w:uiPriority w:val="99"/>
    <w:locked/>
    <w:rsid w:val="00F21741"/>
    <w:rPr>
      <w:rFonts w:ascii="Times New Roman" w:hAnsi="Times New Roman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uiPriority w:val="99"/>
    <w:rsid w:val="00F21741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FranklinGothicDemiCond">
    <w:name w:val="Заголовок №2 (2) + Franklin Gothic Demi Cond"/>
    <w:aliases w:val="14 pt"/>
    <w:uiPriority w:val="99"/>
    <w:rsid w:val="00F21741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TimesNewRoman">
    <w:name w:val="Заголовок №2 (3) + Times New Roman"/>
    <w:aliases w:val="14 pt1"/>
    <w:uiPriority w:val="99"/>
    <w:rsid w:val="00F217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TimesNewRoman">
    <w:name w:val="Заголовок №2 + Times New Roman"/>
    <w:aliases w:val="13 pt,Полужирный1"/>
    <w:uiPriority w:val="99"/>
    <w:rsid w:val="00F217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PalatinoLinotype">
    <w:name w:val="Заголовок №2 (4) + Palatino Linotype"/>
    <w:aliases w:val="13 pt2"/>
    <w:uiPriority w:val="99"/>
    <w:rsid w:val="00F21741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uiPriority w:val="99"/>
    <w:locked/>
    <w:rsid w:val="00F2174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uiPriority w:val="99"/>
    <w:rsid w:val="00F2174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uiPriority w:val="99"/>
    <w:locked/>
    <w:rsid w:val="00F21741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uiPriority w:val="99"/>
    <w:rsid w:val="00F21741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13pt">
    <w:name w:val="Заголовок №3 + 13 pt"/>
    <w:aliases w:val="Не полужирный2"/>
    <w:uiPriority w:val="99"/>
    <w:rsid w:val="00F2174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uiPriority w:val="99"/>
    <w:rsid w:val="00F21741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paragraph" w:customStyle="1" w:styleId="15">
    <w:name w:val="Колонтитул1"/>
    <w:basedOn w:val="a"/>
    <w:link w:val="af4"/>
    <w:uiPriority w:val="99"/>
    <w:rsid w:val="00F21741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</w:rPr>
  </w:style>
  <w:style w:type="paragraph" w:customStyle="1" w:styleId="40">
    <w:name w:val="Основной текст (4)"/>
    <w:basedOn w:val="a"/>
    <w:link w:val="4"/>
    <w:uiPriority w:val="99"/>
    <w:rsid w:val="00F21741"/>
    <w:pPr>
      <w:shd w:val="clear" w:color="auto" w:fill="FFFFFF"/>
      <w:spacing w:line="206" w:lineRule="exact"/>
    </w:pPr>
    <w:rPr>
      <w:rFonts w:ascii="Times New Roman" w:eastAsia="Calibri" w:hAnsi="Times New Roman" w:cs="Times New Roman"/>
      <w:b/>
      <w:bCs/>
      <w:color w:val="auto"/>
      <w:sz w:val="17"/>
      <w:szCs w:val="17"/>
    </w:rPr>
  </w:style>
  <w:style w:type="paragraph" w:customStyle="1" w:styleId="17">
    <w:name w:val="Заголовок №1"/>
    <w:basedOn w:val="a"/>
    <w:link w:val="16"/>
    <w:uiPriority w:val="99"/>
    <w:rsid w:val="00F21741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="Calibri" w:hAnsi="Times New Roman" w:cs="Times New Roman"/>
      <w:b/>
      <w:bCs/>
      <w:color w:val="auto"/>
      <w:sz w:val="38"/>
      <w:szCs w:val="38"/>
    </w:rPr>
  </w:style>
  <w:style w:type="paragraph" w:customStyle="1" w:styleId="34">
    <w:name w:val="Основной текст (3)"/>
    <w:basedOn w:val="a"/>
    <w:link w:val="33"/>
    <w:uiPriority w:val="99"/>
    <w:rsid w:val="00F21741"/>
    <w:pPr>
      <w:shd w:val="clear" w:color="auto" w:fill="FFFFFF"/>
      <w:spacing w:before="240" w:after="1860" w:line="288" w:lineRule="exact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F21741"/>
    <w:pPr>
      <w:shd w:val="clear" w:color="auto" w:fill="FFFFFF"/>
      <w:spacing w:after="900" w:line="274" w:lineRule="exac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F21741"/>
    <w:pPr>
      <w:shd w:val="clear" w:color="auto" w:fill="FFFFFF"/>
      <w:spacing w:after="24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F21741"/>
    <w:pPr>
      <w:shd w:val="clear" w:color="auto" w:fill="FFFFFF"/>
      <w:spacing w:line="442" w:lineRule="exact"/>
    </w:pPr>
    <w:rPr>
      <w:rFonts w:ascii="Times New Roman" w:eastAsia="Calibri" w:hAnsi="Times New Roman" w:cs="Times New Roman"/>
      <w:b/>
      <w:bCs/>
      <w:color w:val="auto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F21741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</w:rPr>
  </w:style>
  <w:style w:type="paragraph" w:styleId="af6">
    <w:name w:val="Normal (Web)"/>
    <w:basedOn w:val="a"/>
    <w:uiPriority w:val="99"/>
    <w:rsid w:val="00F21741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f7">
    <w:name w:val="Strong"/>
    <w:uiPriority w:val="99"/>
    <w:qFormat/>
    <w:locked/>
    <w:rsid w:val="00F21741"/>
    <w:rPr>
      <w:rFonts w:cs="Times New Roman"/>
      <w:b/>
      <w:bCs/>
    </w:rPr>
  </w:style>
  <w:style w:type="paragraph" w:customStyle="1" w:styleId="18">
    <w:name w:val="Абзац списку1"/>
    <w:basedOn w:val="a"/>
    <w:uiPriority w:val="99"/>
    <w:rsid w:val="00F2174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21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F21741"/>
    <w:rPr>
      <w:rFonts w:ascii="Courier New" w:eastAsia="Times New Roman" w:hAnsi="Courier New" w:cs="Courier New"/>
      <w:lang w:val="ru-RU" w:eastAsia="ru-RU"/>
    </w:rPr>
  </w:style>
  <w:style w:type="paragraph" w:customStyle="1" w:styleId="WW-DefaultStyle">
    <w:name w:val="WW-Default Style"/>
    <w:uiPriority w:val="99"/>
    <w:rsid w:val="00F21741"/>
    <w:pPr>
      <w:suppressAutoHyphens/>
      <w:spacing w:after="200" w:line="276" w:lineRule="auto"/>
    </w:pPr>
    <w:rPr>
      <w:rFonts w:eastAsia="Arial Unicode MS" w:cs="Calibri"/>
      <w:kern w:val="1"/>
      <w:sz w:val="22"/>
      <w:szCs w:val="22"/>
      <w:lang w:eastAsia="zh-CN"/>
    </w:rPr>
  </w:style>
  <w:style w:type="paragraph" w:styleId="af8">
    <w:name w:val="Body Text"/>
    <w:aliases w:val=" Знак5,Знак5"/>
    <w:basedOn w:val="a"/>
    <w:link w:val="af9"/>
    <w:uiPriority w:val="99"/>
    <w:qFormat/>
    <w:rsid w:val="00F21741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9">
    <w:name w:val="Основний текст Знак"/>
    <w:aliases w:val=" Знак5 Знак1,Знак5 Знак1"/>
    <w:link w:val="af8"/>
    <w:uiPriority w:val="99"/>
    <w:rsid w:val="00F2174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Нумерация 1"/>
    <w:uiPriority w:val="99"/>
    <w:rsid w:val="00F21741"/>
    <w:pPr>
      <w:numPr>
        <w:numId w:val="2"/>
      </w:numPr>
      <w:jc w:val="both"/>
    </w:pPr>
    <w:rPr>
      <w:rFonts w:ascii="Times New Roman" w:eastAsia="Times New Roman" w:hAnsi="Times New Roman"/>
      <w:b/>
      <w:noProof/>
      <w:color w:val="000000"/>
      <w:sz w:val="24"/>
      <w:lang w:val="ru-RU" w:eastAsia="ru-RU"/>
    </w:rPr>
  </w:style>
  <w:style w:type="paragraph" w:customStyle="1" w:styleId="20">
    <w:name w:val="Нумерация 2"/>
    <w:basedOn w:val="10"/>
    <w:uiPriority w:val="99"/>
    <w:rsid w:val="00F21741"/>
    <w:pPr>
      <w:numPr>
        <w:ilvl w:val="1"/>
      </w:numPr>
      <w:snapToGrid w:val="0"/>
    </w:pPr>
    <w:rPr>
      <w:b w:val="0"/>
      <w:noProof w:val="0"/>
      <w:color w:val="auto"/>
    </w:rPr>
  </w:style>
  <w:style w:type="character" w:styleId="afa">
    <w:name w:val="page number"/>
    <w:uiPriority w:val="99"/>
    <w:rsid w:val="00F21741"/>
  </w:style>
  <w:style w:type="character" w:customStyle="1" w:styleId="FooterChar">
    <w:name w:val="Footer Char"/>
    <w:locked/>
    <w:rsid w:val="00F21741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0"/>
    <w:autoRedefine/>
    <w:uiPriority w:val="99"/>
    <w:rsid w:val="00F21741"/>
    <w:pPr>
      <w:numPr>
        <w:ilvl w:val="0"/>
        <w:numId w:val="0"/>
      </w:numPr>
      <w:tabs>
        <w:tab w:val="num" w:pos="-283"/>
      </w:tabs>
      <w:ind w:left="-1003" w:firstLine="720"/>
    </w:pPr>
  </w:style>
  <w:style w:type="paragraph" w:customStyle="1" w:styleId="xl116">
    <w:name w:val="xl116"/>
    <w:basedOn w:val="a"/>
    <w:uiPriority w:val="99"/>
    <w:rsid w:val="00F217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uiPriority w:val="99"/>
    <w:rsid w:val="00F217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uiPriority w:val="99"/>
    <w:rsid w:val="00F2174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uiPriority w:val="99"/>
    <w:rsid w:val="00F217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uiPriority w:val="99"/>
    <w:rsid w:val="00F217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uiPriority w:val="99"/>
    <w:rsid w:val="00F217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uiPriority w:val="99"/>
    <w:rsid w:val="00F2174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uiPriority w:val="99"/>
    <w:rsid w:val="00F217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uiPriority w:val="99"/>
    <w:rsid w:val="00F217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uiPriority w:val="99"/>
    <w:rsid w:val="00F2174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uiPriority w:val="99"/>
    <w:rsid w:val="00F217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9">
    <w:name w:val="Нет списка1"/>
    <w:next w:val="a2"/>
    <w:semiHidden/>
    <w:rsid w:val="00F21741"/>
  </w:style>
  <w:style w:type="table" w:customStyle="1" w:styleId="1a">
    <w:name w:val="Сітка таблиці1"/>
    <w:basedOn w:val="a1"/>
    <w:next w:val="a9"/>
    <w:uiPriority w:val="59"/>
    <w:rsid w:val="00F21741"/>
    <w:pPr>
      <w:widowControl w:val="0"/>
      <w:tabs>
        <w:tab w:val="left" w:pos="720"/>
      </w:tabs>
      <w:snapToGri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rsid w:val="00F21741"/>
    <w:pPr>
      <w:spacing w:after="120"/>
      <w:ind w:left="283"/>
    </w:pPr>
  </w:style>
  <w:style w:type="character" w:customStyle="1" w:styleId="afc">
    <w:name w:val="Основний текст з відступом Знак"/>
    <w:link w:val="afb"/>
    <w:uiPriority w:val="99"/>
    <w:rsid w:val="00F21741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numbering" w:customStyle="1" w:styleId="112">
    <w:name w:val="Немає списку11"/>
    <w:next w:val="a2"/>
    <w:uiPriority w:val="99"/>
    <w:semiHidden/>
    <w:unhideWhenUsed/>
    <w:rsid w:val="00F21741"/>
  </w:style>
  <w:style w:type="paragraph" w:customStyle="1" w:styleId="1b">
    <w:name w:val="Обычный1"/>
    <w:rsid w:val="00F21741"/>
    <w:pPr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paragraph" w:customStyle="1" w:styleId="rvps2">
    <w:name w:val="rvps2"/>
    <w:basedOn w:val="a"/>
    <w:rsid w:val="00F2174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28">
    <w:name w:val="Обычный2"/>
    <w:rsid w:val="00F21741"/>
    <w:pPr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paragraph" w:customStyle="1" w:styleId="36">
    <w:name w:val="Обычный3"/>
    <w:rsid w:val="00F21741"/>
    <w:pPr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paragraph" w:customStyle="1" w:styleId="1">
    <w:name w:val="Маркер 1"/>
    <w:basedOn w:val="a"/>
    <w:qFormat/>
    <w:rsid w:val="00F21741"/>
    <w:pPr>
      <w:widowControl/>
      <w:numPr>
        <w:numId w:val="4"/>
      </w:numPr>
      <w:tabs>
        <w:tab w:val="left" w:pos="851"/>
      </w:tabs>
      <w:spacing w:line="264" w:lineRule="auto"/>
      <w:ind w:left="0" w:firstLine="567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2">
    <w:name w:val="Маркер 2"/>
    <w:basedOn w:val="29"/>
    <w:qFormat/>
    <w:rsid w:val="00F21741"/>
    <w:pPr>
      <w:numPr>
        <w:ilvl w:val="1"/>
        <w:numId w:val="4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41">
    <w:name w:val="Обычный4"/>
    <w:rsid w:val="00F21741"/>
    <w:pPr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paragraph" w:styleId="29">
    <w:name w:val="Body Text Indent 2"/>
    <w:basedOn w:val="a"/>
    <w:link w:val="2a"/>
    <w:uiPriority w:val="99"/>
    <w:semiHidden/>
    <w:unhideWhenUsed/>
    <w:rsid w:val="00F21741"/>
    <w:pPr>
      <w:widowControl/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a">
    <w:name w:val="Основний текст з відступом 2 Знак"/>
    <w:link w:val="29"/>
    <w:uiPriority w:val="99"/>
    <w:semiHidden/>
    <w:rsid w:val="00F21741"/>
    <w:rPr>
      <w:sz w:val="22"/>
      <w:szCs w:val="22"/>
      <w:lang w:eastAsia="en-US"/>
    </w:rPr>
  </w:style>
  <w:style w:type="paragraph" w:customStyle="1" w:styleId="2b">
    <w:name w:val="Абзац списка2"/>
    <w:basedOn w:val="a"/>
    <w:rsid w:val="00F21741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character" w:customStyle="1" w:styleId="37">
    <w:name w:val="Основной текст Знак3"/>
    <w:aliases w:val=" Знак5 Знак,Знак5 Знак"/>
    <w:qFormat/>
    <w:rsid w:val="00F2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21741"/>
    <w:pPr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FontStyle12">
    <w:name w:val="Font Style12"/>
    <w:uiPriority w:val="99"/>
    <w:rsid w:val="00F217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F21741"/>
    <w:rPr>
      <w:rFonts w:ascii="Times New Roman" w:hAnsi="Times New Roman" w:cs="Times New Roman"/>
      <w:sz w:val="26"/>
      <w:szCs w:val="26"/>
    </w:rPr>
  </w:style>
  <w:style w:type="paragraph" w:customStyle="1" w:styleId="xfmc1">
    <w:name w:val="xfmc1"/>
    <w:basedOn w:val="a"/>
    <w:rsid w:val="00AE2B5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d">
    <w:name w:val="annotation reference"/>
    <w:uiPriority w:val="99"/>
    <w:semiHidden/>
    <w:unhideWhenUsed/>
    <w:rsid w:val="00A518B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518B2"/>
    <w:rPr>
      <w:sz w:val="20"/>
      <w:szCs w:val="20"/>
    </w:rPr>
  </w:style>
  <w:style w:type="character" w:customStyle="1" w:styleId="aff">
    <w:name w:val="Текст примітки Знак"/>
    <w:link w:val="afe"/>
    <w:uiPriority w:val="99"/>
    <w:semiHidden/>
    <w:rsid w:val="00A518B2"/>
    <w:rPr>
      <w:rFonts w:ascii="Microsoft Sans Serif" w:eastAsia="Times New Roman" w:hAnsi="Microsoft Sans Serif" w:cs="Microsoft Sans Serif"/>
      <w:color w:val="000000"/>
      <w:lang w:val="uk-UA" w:eastAsia="uk-U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518B2"/>
    <w:rPr>
      <w:b/>
      <w:bCs/>
    </w:rPr>
  </w:style>
  <w:style w:type="character" w:customStyle="1" w:styleId="aff1">
    <w:name w:val="Тема примітки Знак"/>
    <w:link w:val="aff0"/>
    <w:uiPriority w:val="99"/>
    <w:semiHidden/>
    <w:rsid w:val="00A518B2"/>
    <w:rPr>
      <w:rFonts w:ascii="Microsoft Sans Serif" w:eastAsia="Times New Roman" w:hAnsi="Microsoft Sans Serif" w:cs="Microsoft Sans Serif"/>
      <w:b/>
      <w:bCs/>
      <w:color w:val="000000"/>
      <w:lang w:val="uk-UA" w:eastAsia="uk-UA"/>
    </w:rPr>
  </w:style>
  <w:style w:type="character" w:customStyle="1" w:styleId="hps">
    <w:name w:val="hps"/>
    <w:uiPriority w:val="99"/>
    <w:rsid w:val="00EA74BA"/>
  </w:style>
  <w:style w:type="character" w:customStyle="1" w:styleId="FooterChar1">
    <w:name w:val="Footer Char1"/>
    <w:uiPriority w:val="99"/>
    <w:locked/>
    <w:rsid w:val="00EA74BA"/>
    <w:rPr>
      <w:rFonts w:ascii="Times New Roman" w:hAnsi="Times New Roman"/>
      <w:sz w:val="24"/>
      <w:lang w:val="ru-RU" w:eastAsia="ru-RU"/>
    </w:rPr>
  </w:style>
  <w:style w:type="paragraph" w:customStyle="1" w:styleId="113">
    <w:name w:val="Абзац списку11"/>
    <w:basedOn w:val="a"/>
    <w:uiPriority w:val="99"/>
    <w:rsid w:val="00EA74BA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ubip.edu.ua/node/46601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A329-FEFA-48D9-90E7-ECCC8AC1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57</Pages>
  <Words>55689</Words>
  <Characters>31744</Characters>
  <Application>Microsoft Office Word</Application>
  <DocSecurity>0</DocSecurity>
  <Lines>264</Lines>
  <Paragraphs>174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87259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https://nubip.edu.ua/node/46601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cp:lastPrinted>2025-03-20T15:22:00Z</cp:lastPrinted>
  <dcterms:created xsi:type="dcterms:W3CDTF">2025-03-24T10:42:00Z</dcterms:created>
  <dcterms:modified xsi:type="dcterms:W3CDTF">2025-06-12T07:06:00Z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431fdd44858c201faeefea9ade954821feb6276d298795dfb25db4081f3e74ba</vt:lpwstr>
  </property>
</Properties>
</file>