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09E" w:rsidRPr="00FB1616" w:rsidRDefault="00FB1616" w:rsidP="00FB1616">
      <w:pPr>
        <w:spacing w:after="0" w:line="240" w:lineRule="auto"/>
        <w:jc w:val="center"/>
        <w:rPr>
          <w:rFonts w:ascii="Times New Roman" w:hAnsi="Times New Roman"/>
          <w:b/>
          <w:sz w:val="36"/>
        </w:rPr>
      </w:pPr>
      <w:r w:rsidRPr="00FB1616">
        <w:rPr>
          <w:rFonts w:ascii="Times New Roman" w:hAnsi="Times New Roman"/>
          <w:b/>
          <w:sz w:val="28"/>
        </w:rPr>
        <w:t>INFORMATION SHEET</w:t>
      </w:r>
    </w:p>
    <w:tbl>
      <w:tblPr>
        <w:tblW w:w="0" w:type="auto"/>
        <w:tblLook w:val="04A0" w:firstRow="1" w:lastRow="0" w:firstColumn="1" w:lastColumn="0" w:noHBand="0" w:noVBand="1"/>
      </w:tblPr>
      <w:tblGrid>
        <w:gridCol w:w="3188"/>
        <w:gridCol w:w="3020"/>
        <w:gridCol w:w="3647"/>
      </w:tblGrid>
      <w:tr w:rsidR="00913BF6" w:rsidRPr="00913BF6" w:rsidTr="00FB1616">
        <w:trPr>
          <w:trHeight w:val="2961"/>
        </w:trPr>
        <w:tc>
          <w:tcPr>
            <w:tcW w:w="3188" w:type="dxa"/>
            <w:shd w:val="clear" w:color="auto" w:fill="auto"/>
          </w:tcPr>
          <w:p w:rsidR="004C609E" w:rsidRPr="00913BF6" w:rsidRDefault="004C609E" w:rsidP="00123E9D">
            <w:pPr>
              <w:autoSpaceDE w:val="0"/>
              <w:autoSpaceDN w:val="0"/>
              <w:adjustRightInd w:val="0"/>
              <w:spacing w:after="0" w:line="240" w:lineRule="auto"/>
              <w:jc w:val="both"/>
              <w:rPr>
                <w:rFonts w:ascii="Arial" w:hAnsi="Arial" w:cs="Arial"/>
                <w:noProof/>
                <w:sz w:val="18"/>
                <w:szCs w:val="18"/>
                <w:lang w:val="uk-UA" w:eastAsia="uk-UA"/>
              </w:rPr>
            </w:pPr>
          </w:p>
          <w:p w:rsidR="004C609E" w:rsidRPr="00913BF6" w:rsidRDefault="004C609E" w:rsidP="00123E9D">
            <w:pPr>
              <w:autoSpaceDE w:val="0"/>
              <w:autoSpaceDN w:val="0"/>
              <w:adjustRightInd w:val="0"/>
              <w:spacing w:after="0" w:line="240" w:lineRule="auto"/>
              <w:jc w:val="both"/>
              <w:rPr>
                <w:rFonts w:ascii="Arial" w:hAnsi="Arial" w:cs="Arial"/>
                <w:noProof/>
                <w:sz w:val="18"/>
                <w:szCs w:val="18"/>
                <w:lang w:val="uk-UA" w:eastAsia="uk-UA"/>
              </w:rPr>
            </w:pPr>
            <w:r w:rsidRPr="00913BF6">
              <w:rPr>
                <w:rFonts w:ascii="Verdana" w:hAnsi="Verdana"/>
                <w:noProof/>
                <w:sz w:val="17"/>
                <w:szCs w:val="17"/>
              </w:rPr>
              <w:drawing>
                <wp:inline distT="0" distB="0" distL="0" distR="0" wp14:anchorId="20A0632C" wp14:editId="44094A67">
                  <wp:extent cx="1693545" cy="1608455"/>
                  <wp:effectExtent l="19050" t="0" r="1905" b="0"/>
                  <wp:docPr id="5" name="Picture 5" descr="http://www.conference-burgas.com/images/Logo_Asen_Zlatar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ference-burgas.com/images/Logo_Asen_Zlatarov.jpg"/>
                          <pic:cNvPicPr>
                            <a:picLocks noChangeAspect="1" noChangeArrowheads="1"/>
                          </pic:cNvPicPr>
                        </pic:nvPicPr>
                        <pic:blipFill>
                          <a:blip r:embed="rId6" r:link="rId7" cstate="print"/>
                          <a:srcRect/>
                          <a:stretch>
                            <a:fillRect/>
                          </a:stretch>
                        </pic:blipFill>
                        <pic:spPr bwMode="auto">
                          <a:xfrm>
                            <a:off x="0" y="0"/>
                            <a:ext cx="1693545" cy="1608455"/>
                          </a:xfrm>
                          <a:prstGeom prst="rect">
                            <a:avLst/>
                          </a:prstGeom>
                          <a:noFill/>
                          <a:ln w="9525">
                            <a:noFill/>
                            <a:miter lim="800000"/>
                            <a:headEnd/>
                            <a:tailEnd/>
                          </a:ln>
                        </pic:spPr>
                      </pic:pic>
                    </a:graphicData>
                  </a:graphic>
                </wp:inline>
              </w:drawing>
            </w:r>
          </w:p>
          <w:p w:rsidR="004C609E" w:rsidRPr="00913BF6" w:rsidRDefault="004C609E" w:rsidP="00123E9D">
            <w:pPr>
              <w:autoSpaceDE w:val="0"/>
              <w:autoSpaceDN w:val="0"/>
              <w:adjustRightInd w:val="0"/>
              <w:spacing w:after="0" w:line="240" w:lineRule="auto"/>
              <w:jc w:val="both"/>
              <w:rPr>
                <w:rFonts w:ascii="Arial" w:hAnsi="Arial" w:cs="Arial"/>
                <w:noProof/>
                <w:sz w:val="18"/>
                <w:szCs w:val="18"/>
                <w:lang w:val="uk-UA" w:eastAsia="uk-UA"/>
              </w:rPr>
            </w:pPr>
          </w:p>
        </w:tc>
        <w:tc>
          <w:tcPr>
            <w:tcW w:w="3020" w:type="dxa"/>
            <w:shd w:val="clear" w:color="auto" w:fill="auto"/>
          </w:tcPr>
          <w:p w:rsidR="004C609E" w:rsidRPr="00913BF6" w:rsidRDefault="004C609E" w:rsidP="00123E9D">
            <w:pPr>
              <w:autoSpaceDE w:val="0"/>
              <w:autoSpaceDN w:val="0"/>
              <w:adjustRightInd w:val="0"/>
              <w:spacing w:after="0" w:line="240" w:lineRule="auto"/>
              <w:rPr>
                <w:rFonts w:ascii="Arial" w:hAnsi="Arial" w:cs="Arial"/>
                <w:noProof/>
                <w:sz w:val="18"/>
                <w:szCs w:val="18"/>
                <w:lang w:eastAsia="uk-UA"/>
              </w:rPr>
            </w:pPr>
          </w:p>
        </w:tc>
        <w:tc>
          <w:tcPr>
            <w:tcW w:w="3647" w:type="dxa"/>
            <w:shd w:val="clear" w:color="auto" w:fill="auto"/>
          </w:tcPr>
          <w:p w:rsidR="004C609E" w:rsidRPr="00913BF6" w:rsidRDefault="004C609E" w:rsidP="00123E9D">
            <w:pPr>
              <w:autoSpaceDE w:val="0"/>
              <w:autoSpaceDN w:val="0"/>
              <w:adjustRightInd w:val="0"/>
              <w:spacing w:after="0" w:line="240" w:lineRule="auto"/>
              <w:jc w:val="both"/>
              <w:rPr>
                <w:rFonts w:ascii="Arial" w:hAnsi="Arial" w:cs="Arial"/>
                <w:noProof/>
                <w:sz w:val="18"/>
                <w:szCs w:val="18"/>
                <w:lang w:val="uk-UA" w:eastAsia="uk-UA"/>
              </w:rPr>
            </w:pPr>
            <w:r w:rsidRPr="00913BF6">
              <w:rPr>
                <w:rFonts w:ascii="Times New Roman" w:hAnsi="Times New Roman"/>
                <w:b/>
                <w:noProof/>
                <w:sz w:val="32"/>
                <w:szCs w:val="32"/>
              </w:rPr>
              <w:drawing>
                <wp:inline distT="0" distB="0" distL="0" distR="0">
                  <wp:extent cx="2178707" cy="1733107"/>
                  <wp:effectExtent l="0" t="0" r="0" b="635"/>
                  <wp:docPr id="1" name="Рисунок 1" descr="Описание: C:\Users\Admin\Desktop\nubip-logo-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C:\Users\Admin\Desktop\nubip-logo-gerb.png"/>
                          <pic:cNvPicPr>
                            <a:picLocks noChangeAspect="1" noChangeArrowheads="1"/>
                          </pic:cNvPicPr>
                        </pic:nvPicPr>
                        <pic:blipFill>
                          <a:blip r:embed="rId8">
                            <a:extLst>
                              <a:ext uri="{28A0092B-C50C-407E-A947-70E740481C1C}">
                                <a14:useLocalDpi xmlns:a14="http://schemas.microsoft.com/office/drawing/2010/main" val="0"/>
                              </a:ext>
                            </a:extLst>
                          </a:blip>
                          <a:srcRect r="76019"/>
                          <a:stretch>
                            <a:fillRect/>
                          </a:stretch>
                        </pic:blipFill>
                        <pic:spPr bwMode="auto">
                          <a:xfrm>
                            <a:off x="0" y="0"/>
                            <a:ext cx="2178533" cy="1732969"/>
                          </a:xfrm>
                          <a:prstGeom prst="rect">
                            <a:avLst/>
                          </a:prstGeom>
                          <a:noFill/>
                          <a:ln>
                            <a:noFill/>
                          </a:ln>
                        </pic:spPr>
                      </pic:pic>
                    </a:graphicData>
                  </a:graphic>
                </wp:inline>
              </w:drawing>
            </w:r>
          </w:p>
        </w:tc>
      </w:tr>
    </w:tbl>
    <w:p w:rsidR="00FB1616" w:rsidRDefault="00FB1616" w:rsidP="00FB1616">
      <w:pPr>
        <w:autoSpaceDE w:val="0"/>
        <w:autoSpaceDN w:val="0"/>
        <w:adjustRightInd w:val="0"/>
        <w:spacing w:after="0" w:line="240" w:lineRule="auto"/>
        <w:ind w:firstLine="567"/>
        <w:jc w:val="center"/>
        <w:rPr>
          <w:rFonts w:ascii="Times New Roman" w:hAnsi="Times New Roman"/>
          <w:b/>
          <w:sz w:val="28"/>
          <w:lang w:val="en-US"/>
        </w:rPr>
      </w:pPr>
      <w:r w:rsidRPr="00FB1616">
        <w:rPr>
          <w:rFonts w:ascii="Times New Roman" w:hAnsi="Times New Roman"/>
          <w:b/>
          <w:sz w:val="28"/>
          <w:lang w:val="en-US"/>
        </w:rPr>
        <w:t xml:space="preserve">UNIVERSITY "PROF. D-R ASEN ZLATAROV" </w:t>
      </w:r>
    </w:p>
    <w:p w:rsidR="00FB1616" w:rsidRDefault="00FB1616" w:rsidP="00FB1616">
      <w:pPr>
        <w:autoSpaceDE w:val="0"/>
        <w:autoSpaceDN w:val="0"/>
        <w:adjustRightInd w:val="0"/>
        <w:spacing w:after="0" w:line="240" w:lineRule="auto"/>
        <w:ind w:firstLine="567"/>
        <w:jc w:val="center"/>
        <w:rPr>
          <w:rFonts w:ascii="Times New Roman" w:hAnsi="Times New Roman"/>
          <w:b/>
          <w:sz w:val="28"/>
          <w:lang w:val="en-US"/>
        </w:rPr>
      </w:pPr>
      <w:r w:rsidRPr="00FB1616">
        <w:rPr>
          <w:rFonts w:ascii="Times New Roman" w:hAnsi="Times New Roman"/>
          <w:b/>
          <w:sz w:val="28"/>
          <w:lang w:val="en-US"/>
        </w:rPr>
        <w:t xml:space="preserve">(BURGAS, BULARIA) </w:t>
      </w:r>
    </w:p>
    <w:p w:rsidR="00FB1616" w:rsidRPr="00FB1616" w:rsidRDefault="00FB1616" w:rsidP="00FB1616">
      <w:pPr>
        <w:autoSpaceDE w:val="0"/>
        <w:autoSpaceDN w:val="0"/>
        <w:adjustRightInd w:val="0"/>
        <w:spacing w:after="0" w:line="240" w:lineRule="auto"/>
        <w:ind w:firstLine="567"/>
        <w:jc w:val="center"/>
        <w:rPr>
          <w:rFonts w:ascii="Times New Roman" w:hAnsi="Times New Roman"/>
          <w:i/>
          <w:sz w:val="28"/>
          <w:lang w:val="en-US"/>
        </w:rPr>
      </w:pPr>
      <w:proofErr w:type="gramStart"/>
      <w:r w:rsidRPr="00FB1616">
        <w:rPr>
          <w:rFonts w:ascii="Times New Roman" w:hAnsi="Times New Roman"/>
          <w:i/>
          <w:sz w:val="28"/>
          <w:lang w:val="en-US"/>
        </w:rPr>
        <w:t>with</w:t>
      </w:r>
      <w:proofErr w:type="gramEnd"/>
      <w:r w:rsidRPr="00FB1616">
        <w:rPr>
          <w:rFonts w:ascii="Times New Roman" w:hAnsi="Times New Roman"/>
          <w:i/>
          <w:sz w:val="28"/>
          <w:lang w:val="en-US"/>
        </w:rPr>
        <w:t xml:space="preserve"> participation of </w:t>
      </w:r>
    </w:p>
    <w:p w:rsidR="00FB1616" w:rsidRDefault="00FB1616" w:rsidP="00FB1616">
      <w:pPr>
        <w:autoSpaceDE w:val="0"/>
        <w:autoSpaceDN w:val="0"/>
        <w:adjustRightInd w:val="0"/>
        <w:spacing w:after="0" w:line="240" w:lineRule="auto"/>
        <w:ind w:firstLine="567"/>
        <w:jc w:val="center"/>
        <w:rPr>
          <w:rFonts w:ascii="Times New Roman" w:hAnsi="Times New Roman"/>
          <w:b/>
          <w:sz w:val="28"/>
          <w:lang w:val="en-US"/>
        </w:rPr>
      </w:pPr>
      <w:r w:rsidRPr="00FB1616">
        <w:rPr>
          <w:rFonts w:ascii="Times New Roman" w:hAnsi="Times New Roman"/>
          <w:b/>
          <w:sz w:val="28"/>
          <w:lang w:val="en-US"/>
        </w:rPr>
        <w:t xml:space="preserve">NATIONAL UNIVERSITY OF LIFE AND ENVIRONMENTAL SCIENCES OF UKRAINE </w:t>
      </w:r>
    </w:p>
    <w:p w:rsidR="004C609E" w:rsidRDefault="00FB1616" w:rsidP="00FB1616">
      <w:pPr>
        <w:autoSpaceDE w:val="0"/>
        <w:autoSpaceDN w:val="0"/>
        <w:adjustRightInd w:val="0"/>
        <w:spacing w:after="0" w:line="240" w:lineRule="auto"/>
        <w:ind w:firstLine="567"/>
        <w:jc w:val="center"/>
        <w:rPr>
          <w:rFonts w:ascii="Times New Roman" w:hAnsi="Times New Roman"/>
          <w:b/>
          <w:sz w:val="28"/>
          <w:lang w:val="en-US"/>
        </w:rPr>
      </w:pPr>
      <w:r w:rsidRPr="00FB1616">
        <w:rPr>
          <w:rFonts w:ascii="Times New Roman" w:hAnsi="Times New Roman"/>
          <w:b/>
          <w:sz w:val="28"/>
          <w:lang w:val="en-US"/>
        </w:rPr>
        <w:t>(KIEV, UKRAINE)</w:t>
      </w:r>
    </w:p>
    <w:p w:rsidR="00FB1616" w:rsidRPr="00FB1616" w:rsidRDefault="00FB1616" w:rsidP="00FB1616">
      <w:pPr>
        <w:autoSpaceDE w:val="0"/>
        <w:autoSpaceDN w:val="0"/>
        <w:adjustRightInd w:val="0"/>
        <w:spacing w:after="0" w:line="240" w:lineRule="auto"/>
        <w:ind w:firstLine="567"/>
        <w:jc w:val="center"/>
        <w:rPr>
          <w:rFonts w:ascii="Times New Roman" w:hAnsi="Times New Roman"/>
          <w:b/>
          <w:bCs/>
          <w:sz w:val="28"/>
          <w:szCs w:val="28"/>
          <w:lang w:val="en-US" w:eastAsia="uk-UA"/>
        </w:rPr>
      </w:pPr>
    </w:p>
    <w:p w:rsidR="004C609E" w:rsidRPr="001F12EE" w:rsidRDefault="001F12EE" w:rsidP="001C70D7">
      <w:pPr>
        <w:pStyle w:val="a5"/>
        <w:ind w:firstLine="567"/>
        <w:jc w:val="center"/>
        <w:rPr>
          <w:rFonts w:ascii="Times New Roman" w:hAnsi="Times New Roman"/>
          <w:b/>
          <w:sz w:val="28"/>
          <w:szCs w:val="28"/>
          <w:lang w:val="en-US"/>
        </w:rPr>
      </w:pPr>
      <w:r w:rsidRPr="001F12EE">
        <w:rPr>
          <w:rFonts w:ascii="Times New Roman" w:hAnsi="Times New Roman"/>
          <w:b/>
          <w:sz w:val="28"/>
          <w:szCs w:val="28"/>
          <w:lang w:val="en-US"/>
        </w:rPr>
        <w:t>Dear colleagues!</w:t>
      </w:r>
      <w:r w:rsidR="004C609E" w:rsidRPr="001F12EE">
        <w:rPr>
          <w:rFonts w:ascii="Times New Roman" w:hAnsi="Times New Roman"/>
          <w:b/>
          <w:sz w:val="28"/>
          <w:szCs w:val="28"/>
          <w:lang w:val="en-US"/>
        </w:rPr>
        <w:t>!</w:t>
      </w:r>
    </w:p>
    <w:p w:rsidR="001C70D7" w:rsidRDefault="00FB1616" w:rsidP="00FB1616">
      <w:pPr>
        <w:pStyle w:val="a5"/>
        <w:ind w:firstLine="567"/>
        <w:jc w:val="both"/>
        <w:rPr>
          <w:rFonts w:ascii="Times New Roman" w:hAnsi="Times New Roman"/>
          <w:sz w:val="28"/>
          <w:szCs w:val="28"/>
          <w:lang w:val="en-US"/>
        </w:rPr>
      </w:pPr>
      <w:r w:rsidRPr="00FB1616">
        <w:rPr>
          <w:rFonts w:ascii="Times New Roman" w:hAnsi="Times New Roman"/>
          <w:sz w:val="28"/>
          <w:szCs w:val="28"/>
          <w:lang w:val="en-US"/>
        </w:rPr>
        <w:t xml:space="preserve">We invite scientists, post-graduate students and specialists in the field of economic, sociological and legal sciences to take part in II International Scientific and Practical Conference on the topic </w:t>
      </w:r>
      <w:r w:rsidRPr="00FB1616">
        <w:rPr>
          <w:rFonts w:ascii="Times New Roman" w:hAnsi="Times New Roman"/>
          <w:b/>
          <w:sz w:val="28"/>
          <w:szCs w:val="28"/>
          <w:lang w:val="en-US"/>
        </w:rPr>
        <w:t>"Ukraine, Bulgaria, EU: Economic and Social Development Trends"</w:t>
      </w:r>
      <w:r w:rsidRPr="00FB1616">
        <w:rPr>
          <w:rFonts w:ascii="Times New Roman" w:hAnsi="Times New Roman"/>
          <w:sz w:val="28"/>
          <w:szCs w:val="28"/>
          <w:lang w:val="en-US"/>
        </w:rPr>
        <w:t xml:space="preserve">, which will be held in intramural and remote form </w:t>
      </w:r>
      <w:r w:rsidRPr="00FB1616">
        <w:rPr>
          <w:rFonts w:ascii="Times New Roman" w:hAnsi="Times New Roman"/>
          <w:b/>
          <w:sz w:val="28"/>
          <w:szCs w:val="28"/>
          <w:lang w:val="en-US"/>
        </w:rPr>
        <w:t xml:space="preserve">from June </w:t>
      </w:r>
      <w:r w:rsidR="004C609E" w:rsidRPr="00FB1616">
        <w:rPr>
          <w:rFonts w:ascii="Times New Roman" w:hAnsi="Times New Roman"/>
          <w:b/>
          <w:sz w:val="28"/>
          <w:szCs w:val="28"/>
          <w:lang w:val="uk-UA"/>
        </w:rPr>
        <w:t>2</w:t>
      </w:r>
      <w:r w:rsidR="004E4239" w:rsidRPr="00FB1616">
        <w:rPr>
          <w:rFonts w:ascii="Times New Roman" w:hAnsi="Times New Roman"/>
          <w:b/>
          <w:sz w:val="28"/>
          <w:szCs w:val="28"/>
          <w:lang w:val="uk-UA"/>
        </w:rPr>
        <w:t>7</w:t>
      </w:r>
      <w:r w:rsidR="004C609E" w:rsidRPr="00FB1616">
        <w:rPr>
          <w:rFonts w:ascii="Times New Roman" w:hAnsi="Times New Roman"/>
          <w:b/>
          <w:sz w:val="28"/>
          <w:szCs w:val="28"/>
          <w:lang w:val="uk-UA"/>
        </w:rPr>
        <w:t xml:space="preserve"> </w:t>
      </w:r>
      <w:proofErr w:type="spellStart"/>
      <w:r w:rsidRPr="00FB1616">
        <w:rPr>
          <w:rFonts w:ascii="Times New Roman" w:hAnsi="Times New Roman"/>
          <w:b/>
          <w:sz w:val="28"/>
          <w:szCs w:val="28"/>
          <w:lang w:val="uk-UA"/>
        </w:rPr>
        <w:t>to</w:t>
      </w:r>
      <w:proofErr w:type="spellEnd"/>
      <w:r w:rsidRPr="00FB1616">
        <w:rPr>
          <w:rFonts w:ascii="Times New Roman" w:hAnsi="Times New Roman"/>
          <w:b/>
          <w:sz w:val="28"/>
          <w:szCs w:val="28"/>
          <w:lang w:val="en-US"/>
        </w:rPr>
        <w:t xml:space="preserve"> July</w:t>
      </w:r>
      <w:r w:rsidR="004C609E" w:rsidRPr="00FB1616">
        <w:rPr>
          <w:rFonts w:ascii="Times New Roman" w:hAnsi="Times New Roman"/>
          <w:b/>
          <w:sz w:val="28"/>
          <w:szCs w:val="28"/>
          <w:lang w:val="uk-UA"/>
        </w:rPr>
        <w:t xml:space="preserve"> </w:t>
      </w:r>
      <w:r w:rsidRPr="00FB1616">
        <w:rPr>
          <w:rFonts w:ascii="Times New Roman" w:hAnsi="Times New Roman"/>
          <w:b/>
          <w:sz w:val="28"/>
          <w:szCs w:val="28"/>
          <w:lang w:val="uk-UA"/>
        </w:rPr>
        <w:t>1</w:t>
      </w:r>
      <w:r w:rsidRPr="00FB1616">
        <w:rPr>
          <w:rFonts w:ascii="Times New Roman" w:hAnsi="Times New Roman"/>
          <w:b/>
          <w:sz w:val="28"/>
          <w:szCs w:val="28"/>
          <w:lang w:val="en-US"/>
        </w:rPr>
        <w:t>,</w:t>
      </w:r>
      <w:r w:rsidR="004C609E" w:rsidRPr="00FB1616">
        <w:rPr>
          <w:rFonts w:ascii="Times New Roman" w:hAnsi="Times New Roman"/>
          <w:b/>
          <w:sz w:val="28"/>
          <w:szCs w:val="28"/>
          <w:lang w:val="uk-UA"/>
        </w:rPr>
        <w:t xml:space="preserve"> 201</w:t>
      </w:r>
      <w:r w:rsidR="004E4239" w:rsidRPr="00FB1616">
        <w:rPr>
          <w:rFonts w:ascii="Times New Roman" w:hAnsi="Times New Roman"/>
          <w:b/>
          <w:sz w:val="28"/>
          <w:szCs w:val="28"/>
          <w:lang w:val="uk-UA"/>
        </w:rPr>
        <w:t>9</w:t>
      </w:r>
      <w:r w:rsidR="004C609E" w:rsidRPr="00FB1616">
        <w:rPr>
          <w:rFonts w:ascii="Times New Roman" w:hAnsi="Times New Roman"/>
          <w:b/>
          <w:sz w:val="28"/>
          <w:szCs w:val="28"/>
          <w:lang w:val="uk-UA"/>
        </w:rPr>
        <w:t xml:space="preserve"> </w:t>
      </w:r>
      <w:r w:rsidRPr="00FB1616">
        <w:rPr>
          <w:rFonts w:ascii="Times New Roman" w:hAnsi="Times New Roman"/>
          <w:sz w:val="28"/>
          <w:szCs w:val="28"/>
          <w:lang w:val="en-US"/>
        </w:rPr>
        <w:t xml:space="preserve">on the basis of Department of Economics and Management of the University "Prof. D.-R. </w:t>
      </w:r>
      <w:proofErr w:type="spellStart"/>
      <w:r w:rsidRPr="00FB1616">
        <w:rPr>
          <w:rFonts w:ascii="Times New Roman" w:hAnsi="Times New Roman"/>
          <w:sz w:val="28"/>
          <w:szCs w:val="28"/>
          <w:lang w:val="en-US"/>
        </w:rPr>
        <w:t>Asen</w:t>
      </w:r>
      <w:proofErr w:type="spellEnd"/>
      <w:r w:rsidRPr="00FB1616">
        <w:rPr>
          <w:rFonts w:ascii="Times New Roman" w:hAnsi="Times New Roman"/>
          <w:sz w:val="28"/>
          <w:szCs w:val="28"/>
          <w:lang w:val="en-US"/>
        </w:rPr>
        <w:t xml:space="preserve"> </w:t>
      </w:r>
      <w:proofErr w:type="spellStart"/>
      <w:r w:rsidRPr="00FB1616">
        <w:rPr>
          <w:rFonts w:ascii="Times New Roman" w:hAnsi="Times New Roman"/>
          <w:sz w:val="28"/>
          <w:szCs w:val="28"/>
          <w:lang w:val="en-US"/>
        </w:rPr>
        <w:t>Zlatarov</w:t>
      </w:r>
      <w:proofErr w:type="spellEnd"/>
      <w:r w:rsidRPr="00FB1616">
        <w:rPr>
          <w:rFonts w:ascii="Times New Roman" w:hAnsi="Times New Roman"/>
          <w:sz w:val="28"/>
          <w:szCs w:val="28"/>
          <w:lang w:val="en-US"/>
        </w:rPr>
        <w:t xml:space="preserve">"- </w:t>
      </w:r>
      <w:proofErr w:type="spellStart"/>
      <w:r w:rsidRPr="00FB1616">
        <w:rPr>
          <w:rFonts w:ascii="Times New Roman" w:hAnsi="Times New Roman"/>
          <w:sz w:val="28"/>
          <w:szCs w:val="28"/>
          <w:lang w:val="en-US"/>
        </w:rPr>
        <w:t>Burgas</w:t>
      </w:r>
      <w:proofErr w:type="spellEnd"/>
      <w:r w:rsidRPr="00FB1616">
        <w:rPr>
          <w:rFonts w:ascii="Times New Roman" w:hAnsi="Times New Roman"/>
          <w:sz w:val="28"/>
          <w:szCs w:val="28"/>
          <w:lang w:val="en-US"/>
        </w:rPr>
        <w:t xml:space="preserve"> (Bulgaria)</w:t>
      </w:r>
    </w:p>
    <w:p w:rsidR="00FB1616" w:rsidRPr="00FB1616" w:rsidRDefault="00FB1616" w:rsidP="00FB1616">
      <w:pPr>
        <w:pStyle w:val="a5"/>
        <w:ind w:firstLine="567"/>
        <w:jc w:val="both"/>
        <w:rPr>
          <w:rFonts w:ascii="Times New Roman" w:hAnsi="Times New Roman"/>
          <w:b/>
          <w:sz w:val="28"/>
          <w:szCs w:val="28"/>
          <w:lang w:val="en-US"/>
        </w:rPr>
      </w:pPr>
    </w:p>
    <w:p w:rsidR="00161952" w:rsidRPr="001F12EE" w:rsidRDefault="001F12EE" w:rsidP="001F12EE">
      <w:pPr>
        <w:pStyle w:val="a5"/>
        <w:ind w:firstLine="567"/>
        <w:jc w:val="center"/>
        <w:rPr>
          <w:rFonts w:ascii="Times New Roman" w:hAnsi="Times New Roman"/>
          <w:b/>
          <w:sz w:val="28"/>
          <w:szCs w:val="28"/>
          <w:lang w:val="en-US"/>
        </w:rPr>
      </w:pPr>
      <w:r w:rsidRPr="001F12EE">
        <w:rPr>
          <w:rFonts w:ascii="Times New Roman" w:hAnsi="Times New Roman"/>
          <w:b/>
          <w:sz w:val="28"/>
          <w:szCs w:val="28"/>
          <w:lang w:val="en-US"/>
        </w:rPr>
        <w:t>THEMATIC DIRECTIONS OF THE CONFERENCE</w:t>
      </w:r>
      <w:r w:rsidR="00161952" w:rsidRPr="001F12EE">
        <w:rPr>
          <w:rFonts w:ascii="Times New Roman" w:hAnsi="Times New Roman"/>
          <w:b/>
          <w:sz w:val="28"/>
          <w:szCs w:val="28"/>
          <w:lang w:val="en-US"/>
        </w:rPr>
        <w:t>:</w:t>
      </w:r>
    </w:p>
    <w:p w:rsidR="00FB1616" w:rsidRPr="00FB1616" w:rsidRDefault="00FB1616" w:rsidP="001C70D7">
      <w:pPr>
        <w:pStyle w:val="a5"/>
        <w:ind w:firstLine="567"/>
        <w:jc w:val="both"/>
        <w:rPr>
          <w:rFonts w:ascii="Times New Roman" w:hAnsi="Times New Roman"/>
          <w:sz w:val="28"/>
          <w:szCs w:val="28"/>
          <w:lang w:val="en-US"/>
        </w:rPr>
      </w:pPr>
      <w:proofErr w:type="gramStart"/>
      <w:r w:rsidRPr="00FB1616">
        <w:rPr>
          <w:rFonts w:ascii="Times New Roman" w:hAnsi="Times New Roman"/>
          <w:b/>
          <w:sz w:val="28"/>
          <w:szCs w:val="28"/>
          <w:lang w:val="en-US"/>
        </w:rPr>
        <w:t>Section 1.</w:t>
      </w:r>
      <w:proofErr w:type="gramEnd"/>
      <w:r w:rsidRPr="00FB1616">
        <w:rPr>
          <w:rFonts w:ascii="Times New Roman" w:hAnsi="Times New Roman"/>
          <w:sz w:val="28"/>
          <w:szCs w:val="28"/>
          <w:lang w:val="en-US"/>
        </w:rPr>
        <w:t xml:space="preserve"> Management of national economy and economy of enterprises </w:t>
      </w:r>
    </w:p>
    <w:p w:rsidR="00FB1616" w:rsidRPr="00FB1616" w:rsidRDefault="00FB1616" w:rsidP="001C70D7">
      <w:pPr>
        <w:pStyle w:val="a5"/>
        <w:ind w:firstLine="567"/>
        <w:jc w:val="both"/>
        <w:rPr>
          <w:rFonts w:ascii="Times New Roman" w:hAnsi="Times New Roman"/>
          <w:sz w:val="28"/>
          <w:szCs w:val="28"/>
          <w:lang w:val="en-US"/>
        </w:rPr>
      </w:pPr>
      <w:r w:rsidRPr="00FB1616">
        <w:rPr>
          <w:rFonts w:ascii="Times New Roman" w:hAnsi="Times New Roman"/>
          <w:b/>
          <w:sz w:val="28"/>
          <w:szCs w:val="28"/>
          <w:lang w:val="en-US"/>
        </w:rPr>
        <w:t>Section 2.</w:t>
      </w:r>
      <w:r w:rsidRPr="00FB1616">
        <w:rPr>
          <w:rFonts w:ascii="Times New Roman" w:hAnsi="Times New Roman"/>
          <w:sz w:val="28"/>
          <w:szCs w:val="28"/>
          <w:lang w:val="en-US"/>
        </w:rPr>
        <w:t xml:space="preserve"> Finance, banking and insurance </w:t>
      </w:r>
    </w:p>
    <w:p w:rsidR="00FB1616" w:rsidRPr="00FB1616" w:rsidRDefault="00FB1616" w:rsidP="001C70D7">
      <w:pPr>
        <w:pStyle w:val="a5"/>
        <w:ind w:firstLine="567"/>
        <w:jc w:val="both"/>
        <w:rPr>
          <w:rFonts w:ascii="Times New Roman" w:hAnsi="Times New Roman"/>
          <w:sz w:val="28"/>
          <w:szCs w:val="28"/>
          <w:lang w:val="en-US"/>
        </w:rPr>
      </w:pPr>
      <w:r w:rsidRPr="00FB1616">
        <w:rPr>
          <w:rFonts w:ascii="Times New Roman" w:hAnsi="Times New Roman"/>
          <w:b/>
          <w:sz w:val="28"/>
          <w:szCs w:val="28"/>
          <w:lang w:val="en-US"/>
        </w:rPr>
        <w:t>Section 3.</w:t>
      </w:r>
      <w:r w:rsidRPr="00FB1616">
        <w:rPr>
          <w:rFonts w:ascii="Times New Roman" w:hAnsi="Times New Roman"/>
          <w:sz w:val="28"/>
          <w:szCs w:val="28"/>
          <w:lang w:val="en-US"/>
        </w:rPr>
        <w:t xml:space="preserve"> Accounting, analysis and audit: national features and world trends </w:t>
      </w:r>
    </w:p>
    <w:p w:rsidR="004E4239" w:rsidRPr="00FB1616" w:rsidRDefault="00FB1616" w:rsidP="001C70D7">
      <w:pPr>
        <w:pStyle w:val="a5"/>
        <w:ind w:firstLine="567"/>
        <w:jc w:val="both"/>
        <w:rPr>
          <w:rFonts w:ascii="Times New Roman" w:hAnsi="Times New Roman"/>
          <w:sz w:val="28"/>
          <w:szCs w:val="28"/>
          <w:lang w:val="uk-UA"/>
        </w:rPr>
      </w:pPr>
      <w:r w:rsidRPr="00FB1616">
        <w:rPr>
          <w:rFonts w:ascii="Times New Roman" w:hAnsi="Times New Roman"/>
          <w:b/>
          <w:sz w:val="28"/>
          <w:szCs w:val="28"/>
          <w:lang w:val="en-US"/>
        </w:rPr>
        <w:t>Section 4</w:t>
      </w:r>
      <w:r w:rsidR="00161952" w:rsidRPr="00FB1616">
        <w:rPr>
          <w:rFonts w:ascii="Times New Roman" w:hAnsi="Times New Roman"/>
          <w:b/>
          <w:sz w:val="28"/>
          <w:szCs w:val="28"/>
          <w:lang w:val="uk-UA"/>
        </w:rPr>
        <w:t>.</w:t>
      </w:r>
      <w:r w:rsidR="004C5175" w:rsidRPr="00FB1616">
        <w:rPr>
          <w:rFonts w:ascii="Times New Roman" w:hAnsi="Times New Roman"/>
          <w:b/>
          <w:sz w:val="28"/>
          <w:szCs w:val="28"/>
          <w:lang w:val="uk-UA"/>
        </w:rPr>
        <w:t xml:space="preserve"> </w:t>
      </w:r>
      <w:proofErr w:type="spellStart"/>
      <w:r w:rsidRPr="00FB1616">
        <w:rPr>
          <w:rFonts w:ascii="Times New Roman" w:hAnsi="Times New Roman"/>
          <w:sz w:val="28"/>
          <w:szCs w:val="28"/>
          <w:lang w:val="uk-UA"/>
        </w:rPr>
        <w:t>Strategies</w:t>
      </w:r>
      <w:proofErr w:type="spellEnd"/>
      <w:r w:rsidRPr="00FB1616">
        <w:rPr>
          <w:rFonts w:ascii="Times New Roman" w:hAnsi="Times New Roman"/>
          <w:sz w:val="28"/>
          <w:szCs w:val="28"/>
          <w:lang w:val="uk-UA"/>
        </w:rPr>
        <w:t xml:space="preserve"> </w:t>
      </w:r>
      <w:proofErr w:type="spellStart"/>
      <w:r w:rsidRPr="00FB1616">
        <w:rPr>
          <w:rFonts w:ascii="Times New Roman" w:hAnsi="Times New Roman"/>
          <w:sz w:val="28"/>
          <w:szCs w:val="28"/>
          <w:lang w:val="uk-UA"/>
        </w:rPr>
        <w:t>for</w:t>
      </w:r>
      <w:proofErr w:type="spellEnd"/>
      <w:r w:rsidRPr="00FB1616">
        <w:rPr>
          <w:rFonts w:ascii="Times New Roman" w:hAnsi="Times New Roman"/>
          <w:sz w:val="28"/>
          <w:szCs w:val="28"/>
          <w:lang w:val="uk-UA"/>
        </w:rPr>
        <w:t xml:space="preserve"> </w:t>
      </w:r>
      <w:proofErr w:type="spellStart"/>
      <w:r w:rsidRPr="00FB1616">
        <w:rPr>
          <w:rFonts w:ascii="Times New Roman" w:hAnsi="Times New Roman"/>
          <w:sz w:val="28"/>
          <w:szCs w:val="28"/>
          <w:lang w:val="uk-UA"/>
        </w:rPr>
        <w:t>development</w:t>
      </w:r>
      <w:proofErr w:type="spellEnd"/>
      <w:r w:rsidRPr="00FB1616">
        <w:rPr>
          <w:rFonts w:ascii="Times New Roman" w:hAnsi="Times New Roman"/>
          <w:sz w:val="28"/>
          <w:szCs w:val="28"/>
          <w:lang w:val="uk-UA"/>
        </w:rPr>
        <w:t xml:space="preserve"> </w:t>
      </w:r>
      <w:proofErr w:type="spellStart"/>
      <w:r w:rsidRPr="00FB1616">
        <w:rPr>
          <w:rFonts w:ascii="Times New Roman" w:hAnsi="Times New Roman"/>
          <w:sz w:val="28"/>
          <w:szCs w:val="28"/>
          <w:lang w:val="uk-UA"/>
        </w:rPr>
        <w:t>of</w:t>
      </w:r>
      <w:proofErr w:type="spellEnd"/>
      <w:r w:rsidRPr="00FB1616">
        <w:rPr>
          <w:rFonts w:ascii="Times New Roman" w:hAnsi="Times New Roman"/>
          <w:sz w:val="28"/>
          <w:szCs w:val="28"/>
          <w:lang w:val="uk-UA"/>
        </w:rPr>
        <w:t xml:space="preserve"> </w:t>
      </w:r>
      <w:proofErr w:type="spellStart"/>
      <w:r w:rsidRPr="00FB1616">
        <w:rPr>
          <w:rFonts w:ascii="Times New Roman" w:hAnsi="Times New Roman"/>
          <w:sz w:val="28"/>
          <w:szCs w:val="28"/>
          <w:lang w:val="uk-UA"/>
        </w:rPr>
        <w:t>modern</w:t>
      </w:r>
      <w:proofErr w:type="spellEnd"/>
      <w:r w:rsidRPr="00FB1616">
        <w:rPr>
          <w:rFonts w:ascii="Times New Roman" w:hAnsi="Times New Roman"/>
          <w:sz w:val="28"/>
          <w:szCs w:val="28"/>
          <w:lang w:val="uk-UA"/>
        </w:rPr>
        <w:t xml:space="preserve"> </w:t>
      </w:r>
      <w:proofErr w:type="spellStart"/>
      <w:r w:rsidRPr="00FB1616">
        <w:rPr>
          <w:rFonts w:ascii="Times New Roman" w:hAnsi="Times New Roman"/>
          <w:sz w:val="28"/>
          <w:szCs w:val="28"/>
          <w:lang w:val="uk-UA"/>
        </w:rPr>
        <w:t>electric</w:t>
      </w:r>
      <w:proofErr w:type="spellEnd"/>
      <w:r w:rsidRPr="00FB1616">
        <w:rPr>
          <w:rFonts w:ascii="Times New Roman" w:hAnsi="Times New Roman"/>
          <w:sz w:val="28"/>
          <w:szCs w:val="28"/>
          <w:lang w:val="uk-UA"/>
        </w:rPr>
        <w:t xml:space="preserve"> </w:t>
      </w:r>
      <w:proofErr w:type="spellStart"/>
      <w:r w:rsidRPr="00FB1616">
        <w:rPr>
          <w:rFonts w:ascii="Times New Roman" w:hAnsi="Times New Roman"/>
          <w:sz w:val="28"/>
          <w:szCs w:val="28"/>
          <w:lang w:val="uk-UA"/>
        </w:rPr>
        <w:t>power</w:t>
      </w:r>
      <w:proofErr w:type="spellEnd"/>
      <w:r w:rsidRPr="00FB1616">
        <w:rPr>
          <w:rFonts w:ascii="Times New Roman" w:hAnsi="Times New Roman"/>
          <w:sz w:val="28"/>
          <w:szCs w:val="28"/>
          <w:lang w:val="uk-UA"/>
        </w:rPr>
        <w:t xml:space="preserve"> </w:t>
      </w:r>
      <w:proofErr w:type="spellStart"/>
      <w:r w:rsidRPr="00FB1616">
        <w:rPr>
          <w:rFonts w:ascii="Times New Roman" w:hAnsi="Times New Roman"/>
          <w:sz w:val="28"/>
          <w:szCs w:val="28"/>
          <w:lang w:val="uk-UA"/>
        </w:rPr>
        <w:t>engineering</w:t>
      </w:r>
      <w:proofErr w:type="spellEnd"/>
      <w:r w:rsidRPr="00FB1616">
        <w:rPr>
          <w:rFonts w:ascii="Times New Roman" w:hAnsi="Times New Roman"/>
          <w:sz w:val="28"/>
          <w:szCs w:val="28"/>
          <w:lang w:val="uk-UA"/>
        </w:rPr>
        <w:t xml:space="preserve">, </w:t>
      </w:r>
      <w:proofErr w:type="spellStart"/>
      <w:r w:rsidRPr="00FB1616">
        <w:rPr>
          <w:rFonts w:ascii="Times New Roman" w:hAnsi="Times New Roman"/>
          <w:sz w:val="28"/>
          <w:szCs w:val="28"/>
          <w:lang w:val="uk-UA"/>
        </w:rPr>
        <w:t>electrical</w:t>
      </w:r>
      <w:proofErr w:type="spellEnd"/>
      <w:r w:rsidRPr="00FB1616">
        <w:rPr>
          <w:rFonts w:ascii="Times New Roman" w:hAnsi="Times New Roman"/>
          <w:sz w:val="28"/>
          <w:szCs w:val="28"/>
          <w:lang w:val="uk-UA"/>
        </w:rPr>
        <w:t xml:space="preserve"> </w:t>
      </w:r>
      <w:proofErr w:type="spellStart"/>
      <w:r w:rsidRPr="00FB1616">
        <w:rPr>
          <w:rFonts w:ascii="Times New Roman" w:hAnsi="Times New Roman"/>
          <w:sz w:val="28"/>
          <w:szCs w:val="28"/>
          <w:lang w:val="uk-UA"/>
        </w:rPr>
        <w:t>engineering</w:t>
      </w:r>
      <w:proofErr w:type="spellEnd"/>
      <w:r w:rsidRPr="00FB1616">
        <w:rPr>
          <w:rFonts w:ascii="Times New Roman" w:hAnsi="Times New Roman"/>
          <w:sz w:val="28"/>
          <w:szCs w:val="28"/>
          <w:lang w:val="uk-UA"/>
        </w:rPr>
        <w:t xml:space="preserve"> </w:t>
      </w:r>
      <w:proofErr w:type="spellStart"/>
      <w:r w:rsidRPr="00FB1616">
        <w:rPr>
          <w:rFonts w:ascii="Times New Roman" w:hAnsi="Times New Roman"/>
          <w:sz w:val="28"/>
          <w:szCs w:val="28"/>
          <w:lang w:val="uk-UA"/>
        </w:rPr>
        <w:t>and</w:t>
      </w:r>
      <w:proofErr w:type="spellEnd"/>
      <w:r w:rsidRPr="00FB1616">
        <w:rPr>
          <w:rFonts w:ascii="Times New Roman" w:hAnsi="Times New Roman"/>
          <w:sz w:val="28"/>
          <w:szCs w:val="28"/>
          <w:lang w:val="uk-UA"/>
        </w:rPr>
        <w:t xml:space="preserve"> </w:t>
      </w:r>
      <w:proofErr w:type="spellStart"/>
      <w:r w:rsidRPr="00FB1616">
        <w:rPr>
          <w:rFonts w:ascii="Times New Roman" w:hAnsi="Times New Roman"/>
          <w:sz w:val="28"/>
          <w:szCs w:val="28"/>
          <w:lang w:val="uk-UA"/>
        </w:rPr>
        <w:t>electromechanics</w:t>
      </w:r>
      <w:proofErr w:type="spellEnd"/>
    </w:p>
    <w:p w:rsidR="00161952" w:rsidRDefault="00FB1616" w:rsidP="001C70D7">
      <w:pPr>
        <w:pStyle w:val="a5"/>
        <w:ind w:firstLine="567"/>
        <w:jc w:val="both"/>
        <w:rPr>
          <w:rFonts w:ascii="Times New Roman" w:hAnsi="Times New Roman"/>
          <w:sz w:val="28"/>
          <w:szCs w:val="28"/>
          <w:lang w:val="en-US"/>
        </w:rPr>
      </w:pPr>
      <w:r w:rsidRPr="00FB1616">
        <w:rPr>
          <w:rFonts w:ascii="Times New Roman" w:hAnsi="Times New Roman"/>
          <w:b/>
          <w:sz w:val="28"/>
          <w:szCs w:val="28"/>
          <w:lang w:val="en-US"/>
        </w:rPr>
        <w:t>Section 5.</w:t>
      </w:r>
      <w:r w:rsidRPr="00FB1616">
        <w:rPr>
          <w:rFonts w:ascii="Times New Roman" w:hAnsi="Times New Roman"/>
          <w:sz w:val="28"/>
          <w:szCs w:val="28"/>
          <w:lang w:val="en-US"/>
        </w:rPr>
        <w:t xml:space="preserve"> Current </w:t>
      </w:r>
      <w:proofErr w:type="spellStart"/>
      <w:r w:rsidRPr="00FB1616">
        <w:rPr>
          <w:rFonts w:ascii="Times New Roman" w:hAnsi="Times New Roman"/>
          <w:sz w:val="28"/>
          <w:szCs w:val="28"/>
          <w:lang w:val="en-US"/>
        </w:rPr>
        <w:t>researchs</w:t>
      </w:r>
      <w:proofErr w:type="spellEnd"/>
      <w:r w:rsidRPr="00FB1616">
        <w:rPr>
          <w:rFonts w:ascii="Times New Roman" w:hAnsi="Times New Roman"/>
          <w:sz w:val="28"/>
          <w:szCs w:val="28"/>
          <w:lang w:val="en-US"/>
        </w:rPr>
        <w:t xml:space="preserve"> in the field of humanitarian and legal sciences in context of </w:t>
      </w:r>
      <w:proofErr w:type="spellStart"/>
      <w:proofErr w:type="gramStart"/>
      <w:r w:rsidRPr="00FB1616">
        <w:rPr>
          <w:rFonts w:ascii="Times New Roman" w:hAnsi="Times New Roman"/>
          <w:sz w:val="28"/>
          <w:szCs w:val="28"/>
          <w:lang w:val="en-US"/>
        </w:rPr>
        <w:t>european</w:t>
      </w:r>
      <w:proofErr w:type="spellEnd"/>
      <w:proofErr w:type="gramEnd"/>
      <w:r w:rsidRPr="00FB1616">
        <w:rPr>
          <w:rFonts w:ascii="Times New Roman" w:hAnsi="Times New Roman"/>
          <w:sz w:val="28"/>
          <w:szCs w:val="28"/>
          <w:lang w:val="en-US"/>
        </w:rPr>
        <w:t xml:space="preserve"> integration</w:t>
      </w:r>
    </w:p>
    <w:p w:rsidR="00FB1616" w:rsidRPr="00FB1616" w:rsidRDefault="00FB1616" w:rsidP="001C70D7">
      <w:pPr>
        <w:pStyle w:val="a5"/>
        <w:ind w:firstLine="567"/>
        <w:jc w:val="both"/>
        <w:rPr>
          <w:rFonts w:ascii="Times New Roman" w:hAnsi="Times New Roman"/>
          <w:sz w:val="28"/>
          <w:szCs w:val="28"/>
          <w:lang w:val="en-US"/>
        </w:rPr>
      </w:pPr>
    </w:p>
    <w:p w:rsidR="00FB1616" w:rsidRPr="00FB1616" w:rsidRDefault="00FB1616" w:rsidP="00FB1616">
      <w:pPr>
        <w:pStyle w:val="a5"/>
        <w:ind w:firstLine="567"/>
        <w:jc w:val="center"/>
        <w:rPr>
          <w:rFonts w:ascii="Times New Roman" w:hAnsi="Times New Roman"/>
          <w:b/>
          <w:sz w:val="28"/>
          <w:lang w:val="en-US"/>
        </w:rPr>
      </w:pPr>
      <w:r w:rsidRPr="00FB1616">
        <w:rPr>
          <w:rFonts w:ascii="Times New Roman" w:hAnsi="Times New Roman"/>
          <w:b/>
          <w:sz w:val="28"/>
          <w:lang w:val="en-US"/>
        </w:rPr>
        <w:t>Organizational Committee of the Conference</w:t>
      </w:r>
    </w:p>
    <w:p w:rsidR="00FB1616" w:rsidRPr="00FB1616" w:rsidRDefault="00FB1616" w:rsidP="001C70D7">
      <w:pPr>
        <w:pStyle w:val="a5"/>
        <w:ind w:firstLine="567"/>
        <w:jc w:val="both"/>
        <w:rPr>
          <w:rFonts w:ascii="Times New Roman" w:hAnsi="Times New Roman"/>
          <w:b/>
          <w:sz w:val="28"/>
          <w:lang w:val="en-US"/>
        </w:rPr>
      </w:pPr>
      <w:r w:rsidRPr="00FB1616">
        <w:rPr>
          <w:rFonts w:ascii="Times New Roman" w:hAnsi="Times New Roman"/>
          <w:b/>
          <w:sz w:val="28"/>
          <w:lang w:val="en-US"/>
        </w:rPr>
        <w:t xml:space="preserve">Co-heads of organizational committee: </w:t>
      </w:r>
    </w:p>
    <w:p w:rsidR="00FB1616" w:rsidRPr="00FB1616" w:rsidRDefault="00FB1616" w:rsidP="001C70D7">
      <w:pPr>
        <w:pStyle w:val="a5"/>
        <w:ind w:firstLine="567"/>
        <w:jc w:val="both"/>
        <w:rPr>
          <w:rFonts w:ascii="Times New Roman" w:hAnsi="Times New Roman"/>
          <w:sz w:val="28"/>
          <w:lang w:val="en-US"/>
        </w:rPr>
      </w:pPr>
      <w:r w:rsidRPr="00FB1616">
        <w:rPr>
          <w:rFonts w:ascii="Times New Roman" w:hAnsi="Times New Roman"/>
          <w:b/>
          <w:i/>
          <w:sz w:val="28"/>
          <w:lang w:val="en-US"/>
        </w:rPr>
        <w:t xml:space="preserve">Magdalena </w:t>
      </w:r>
      <w:proofErr w:type="spellStart"/>
      <w:r w:rsidRPr="00FB1616">
        <w:rPr>
          <w:rFonts w:ascii="Times New Roman" w:hAnsi="Times New Roman"/>
          <w:b/>
          <w:i/>
          <w:sz w:val="28"/>
          <w:lang w:val="en-US"/>
        </w:rPr>
        <w:t>Mitkova</w:t>
      </w:r>
      <w:proofErr w:type="spellEnd"/>
      <w:r w:rsidRPr="00FB1616">
        <w:rPr>
          <w:rFonts w:ascii="Times New Roman" w:hAnsi="Times New Roman"/>
          <w:sz w:val="28"/>
          <w:lang w:val="en-US"/>
        </w:rPr>
        <w:t xml:space="preserve"> </w:t>
      </w:r>
      <w:r w:rsidR="007415C8" w:rsidRPr="007415C8">
        <w:rPr>
          <w:rFonts w:ascii="Times New Roman" w:hAnsi="Times New Roman"/>
          <w:b/>
          <w:i/>
          <w:sz w:val="28"/>
          <w:szCs w:val="28"/>
          <w:lang w:val="en-US"/>
        </w:rPr>
        <w:t>–</w:t>
      </w:r>
      <w:r w:rsidRPr="00FB1616">
        <w:rPr>
          <w:rFonts w:ascii="Times New Roman" w:hAnsi="Times New Roman"/>
          <w:sz w:val="28"/>
          <w:lang w:val="en-US"/>
        </w:rPr>
        <w:t xml:space="preserve"> Doctor, Associate professor, Rector of University "Prof. D.-R. </w:t>
      </w:r>
      <w:proofErr w:type="spellStart"/>
      <w:r w:rsidRPr="00FB1616">
        <w:rPr>
          <w:rFonts w:ascii="Times New Roman" w:hAnsi="Times New Roman"/>
          <w:sz w:val="28"/>
          <w:lang w:val="en-US"/>
        </w:rPr>
        <w:t>Asen</w:t>
      </w:r>
      <w:proofErr w:type="spellEnd"/>
      <w:r w:rsidRPr="00FB1616">
        <w:rPr>
          <w:rFonts w:ascii="Times New Roman" w:hAnsi="Times New Roman"/>
          <w:sz w:val="28"/>
          <w:lang w:val="en-US"/>
        </w:rPr>
        <w:t xml:space="preserve"> </w:t>
      </w:r>
      <w:proofErr w:type="spellStart"/>
      <w:r w:rsidRPr="00FB1616">
        <w:rPr>
          <w:rFonts w:ascii="Times New Roman" w:hAnsi="Times New Roman"/>
          <w:sz w:val="28"/>
          <w:lang w:val="en-US"/>
        </w:rPr>
        <w:t>Zlatarov</w:t>
      </w:r>
      <w:proofErr w:type="spellEnd"/>
      <w:r w:rsidRPr="00FB1616">
        <w:rPr>
          <w:rFonts w:ascii="Times New Roman" w:hAnsi="Times New Roman"/>
          <w:sz w:val="28"/>
          <w:lang w:val="en-US"/>
        </w:rPr>
        <w:t xml:space="preserve">", Bulgaria </w:t>
      </w:r>
    </w:p>
    <w:p w:rsidR="00FB1616" w:rsidRPr="00FB1616" w:rsidRDefault="00FB1616" w:rsidP="001C70D7">
      <w:pPr>
        <w:pStyle w:val="a5"/>
        <w:ind w:firstLine="567"/>
        <w:jc w:val="both"/>
        <w:rPr>
          <w:rFonts w:ascii="Times New Roman" w:hAnsi="Times New Roman"/>
          <w:sz w:val="28"/>
          <w:lang w:val="en-US"/>
        </w:rPr>
      </w:pPr>
      <w:proofErr w:type="spellStart"/>
      <w:r w:rsidRPr="00FB1616">
        <w:rPr>
          <w:rFonts w:ascii="Times New Roman" w:hAnsi="Times New Roman"/>
          <w:b/>
          <w:i/>
          <w:sz w:val="28"/>
          <w:lang w:val="en-US"/>
        </w:rPr>
        <w:t>Sergii</w:t>
      </w:r>
      <w:proofErr w:type="spellEnd"/>
      <w:r w:rsidRPr="00FB1616">
        <w:rPr>
          <w:rFonts w:ascii="Times New Roman" w:hAnsi="Times New Roman"/>
          <w:b/>
          <w:i/>
          <w:sz w:val="28"/>
          <w:lang w:val="en-US"/>
        </w:rPr>
        <w:t xml:space="preserve"> </w:t>
      </w:r>
      <w:proofErr w:type="spellStart"/>
      <w:r w:rsidRPr="00FB1616">
        <w:rPr>
          <w:rFonts w:ascii="Times New Roman" w:hAnsi="Times New Roman"/>
          <w:b/>
          <w:i/>
          <w:sz w:val="28"/>
          <w:lang w:val="en-US"/>
        </w:rPr>
        <w:t>Kvasha</w:t>
      </w:r>
      <w:proofErr w:type="spellEnd"/>
      <w:r w:rsidRPr="00FB1616">
        <w:rPr>
          <w:rFonts w:ascii="Times New Roman" w:hAnsi="Times New Roman"/>
          <w:b/>
          <w:i/>
          <w:sz w:val="28"/>
          <w:lang w:val="en-US"/>
        </w:rPr>
        <w:t xml:space="preserve"> </w:t>
      </w:r>
      <w:r w:rsidR="007415C8" w:rsidRPr="007415C8">
        <w:rPr>
          <w:rFonts w:ascii="Times New Roman" w:hAnsi="Times New Roman"/>
          <w:b/>
          <w:i/>
          <w:sz w:val="28"/>
          <w:szCs w:val="28"/>
          <w:lang w:val="en-US"/>
        </w:rPr>
        <w:t>–</w:t>
      </w:r>
      <w:r w:rsidRPr="00FB1616">
        <w:rPr>
          <w:rFonts w:ascii="Times New Roman" w:hAnsi="Times New Roman"/>
          <w:sz w:val="28"/>
          <w:lang w:val="en-US"/>
        </w:rPr>
        <w:t xml:space="preserve"> Doctor of Economics, Professor, Vice-Rector of National University of Life and Environmental Sciences of Ukraine </w:t>
      </w:r>
    </w:p>
    <w:p w:rsidR="00FB1616" w:rsidRPr="00FB1616" w:rsidRDefault="00FB1616" w:rsidP="001C70D7">
      <w:pPr>
        <w:pStyle w:val="a5"/>
        <w:ind w:firstLine="567"/>
        <w:jc w:val="both"/>
        <w:rPr>
          <w:rFonts w:ascii="Times New Roman" w:hAnsi="Times New Roman"/>
          <w:sz w:val="28"/>
          <w:lang w:val="en-US"/>
        </w:rPr>
      </w:pPr>
    </w:p>
    <w:p w:rsidR="00FB1616" w:rsidRPr="00FB1616" w:rsidRDefault="00FB1616" w:rsidP="00FB1616">
      <w:pPr>
        <w:pStyle w:val="a5"/>
        <w:ind w:firstLine="567"/>
        <w:jc w:val="center"/>
        <w:rPr>
          <w:rFonts w:ascii="Times New Roman" w:hAnsi="Times New Roman"/>
          <w:b/>
          <w:sz w:val="28"/>
          <w:lang w:val="en-US"/>
        </w:rPr>
      </w:pPr>
      <w:r w:rsidRPr="00FB1616">
        <w:rPr>
          <w:rFonts w:ascii="Times New Roman" w:hAnsi="Times New Roman"/>
          <w:b/>
          <w:sz w:val="28"/>
          <w:lang w:val="en-US"/>
        </w:rPr>
        <w:t xml:space="preserve">Members of </w:t>
      </w:r>
      <w:r w:rsidR="004C7740" w:rsidRPr="00FB1616">
        <w:rPr>
          <w:rFonts w:ascii="Times New Roman" w:hAnsi="Times New Roman"/>
          <w:b/>
          <w:sz w:val="28"/>
          <w:lang w:val="en-US"/>
        </w:rPr>
        <w:t>Organizational</w:t>
      </w:r>
      <w:r w:rsidRPr="00FB1616">
        <w:rPr>
          <w:rFonts w:ascii="Times New Roman" w:hAnsi="Times New Roman"/>
          <w:b/>
          <w:sz w:val="28"/>
          <w:lang w:val="en-US"/>
        </w:rPr>
        <w:t xml:space="preserve"> Committee</w:t>
      </w:r>
    </w:p>
    <w:p w:rsidR="00FB1616" w:rsidRPr="00FB1616" w:rsidRDefault="00FB1616" w:rsidP="001C70D7">
      <w:pPr>
        <w:pStyle w:val="a5"/>
        <w:ind w:firstLine="567"/>
        <w:jc w:val="both"/>
        <w:rPr>
          <w:rFonts w:ascii="Times New Roman" w:hAnsi="Times New Roman"/>
          <w:sz w:val="28"/>
          <w:lang w:val="en-US"/>
        </w:rPr>
      </w:pPr>
      <w:proofErr w:type="spellStart"/>
      <w:r w:rsidRPr="00FB1616">
        <w:rPr>
          <w:rFonts w:ascii="Times New Roman" w:hAnsi="Times New Roman"/>
          <w:b/>
          <w:i/>
          <w:sz w:val="28"/>
          <w:lang w:val="en-US"/>
        </w:rPr>
        <w:t>Anatolii</w:t>
      </w:r>
      <w:proofErr w:type="spellEnd"/>
      <w:r w:rsidRPr="00FB1616">
        <w:rPr>
          <w:rFonts w:ascii="Times New Roman" w:hAnsi="Times New Roman"/>
          <w:b/>
          <w:i/>
          <w:sz w:val="28"/>
          <w:lang w:val="en-US"/>
        </w:rPr>
        <w:t xml:space="preserve"> </w:t>
      </w:r>
      <w:proofErr w:type="spellStart"/>
      <w:r w:rsidRPr="00FB1616">
        <w:rPr>
          <w:rFonts w:ascii="Times New Roman" w:hAnsi="Times New Roman"/>
          <w:b/>
          <w:i/>
          <w:sz w:val="28"/>
          <w:lang w:val="en-US"/>
        </w:rPr>
        <w:t>Dibrova</w:t>
      </w:r>
      <w:proofErr w:type="spellEnd"/>
      <w:r w:rsidRPr="00FB1616">
        <w:rPr>
          <w:rFonts w:ascii="Times New Roman" w:hAnsi="Times New Roman"/>
          <w:b/>
          <w:i/>
          <w:sz w:val="28"/>
          <w:lang w:val="en-US"/>
        </w:rPr>
        <w:t xml:space="preserve"> </w:t>
      </w:r>
      <w:r w:rsidR="007415C8" w:rsidRPr="007415C8">
        <w:rPr>
          <w:rFonts w:ascii="Times New Roman" w:hAnsi="Times New Roman"/>
          <w:b/>
          <w:i/>
          <w:sz w:val="28"/>
          <w:szCs w:val="28"/>
          <w:lang w:val="en-US"/>
        </w:rPr>
        <w:t>–</w:t>
      </w:r>
      <w:r w:rsidRPr="00FB1616">
        <w:rPr>
          <w:rFonts w:ascii="Times New Roman" w:hAnsi="Times New Roman"/>
          <w:sz w:val="28"/>
          <w:lang w:val="en-US"/>
        </w:rPr>
        <w:t xml:space="preserve"> Doctor of Economics, Professor, Dean of Faculty of Economics, National University of Life and Environmental Sciences of Ukraine </w:t>
      </w:r>
    </w:p>
    <w:p w:rsidR="00FB1616" w:rsidRPr="00FB1616" w:rsidRDefault="00FB1616" w:rsidP="001C70D7">
      <w:pPr>
        <w:pStyle w:val="a5"/>
        <w:ind w:firstLine="567"/>
        <w:jc w:val="both"/>
        <w:rPr>
          <w:rFonts w:ascii="Times New Roman" w:hAnsi="Times New Roman"/>
          <w:sz w:val="28"/>
          <w:lang w:val="en-US"/>
        </w:rPr>
      </w:pPr>
      <w:proofErr w:type="spellStart"/>
      <w:r w:rsidRPr="00FB1616">
        <w:rPr>
          <w:rFonts w:ascii="Times New Roman" w:hAnsi="Times New Roman"/>
          <w:b/>
          <w:i/>
          <w:sz w:val="28"/>
          <w:lang w:val="en-US"/>
        </w:rPr>
        <w:t>Nadiia</w:t>
      </w:r>
      <w:proofErr w:type="spellEnd"/>
      <w:r w:rsidRPr="00FB1616">
        <w:rPr>
          <w:rFonts w:ascii="Times New Roman" w:hAnsi="Times New Roman"/>
          <w:b/>
          <w:i/>
          <w:sz w:val="28"/>
          <w:lang w:val="en-US"/>
        </w:rPr>
        <w:t xml:space="preserve"> </w:t>
      </w:r>
      <w:proofErr w:type="spellStart"/>
      <w:r w:rsidRPr="00FB1616">
        <w:rPr>
          <w:rFonts w:ascii="Times New Roman" w:hAnsi="Times New Roman"/>
          <w:b/>
          <w:i/>
          <w:sz w:val="28"/>
          <w:lang w:val="en-US"/>
        </w:rPr>
        <w:t>Davydenko</w:t>
      </w:r>
      <w:proofErr w:type="spellEnd"/>
      <w:r w:rsidRPr="00FB1616">
        <w:rPr>
          <w:rFonts w:ascii="Times New Roman" w:hAnsi="Times New Roman"/>
          <w:b/>
          <w:i/>
          <w:sz w:val="28"/>
          <w:lang w:val="en-US"/>
        </w:rPr>
        <w:t xml:space="preserve"> </w:t>
      </w:r>
      <w:r w:rsidR="007415C8" w:rsidRPr="007415C8">
        <w:rPr>
          <w:rFonts w:ascii="Times New Roman" w:hAnsi="Times New Roman"/>
          <w:b/>
          <w:i/>
          <w:sz w:val="28"/>
          <w:szCs w:val="28"/>
          <w:lang w:val="en-US"/>
        </w:rPr>
        <w:t>–</w:t>
      </w:r>
      <w:r w:rsidRPr="00FB1616">
        <w:rPr>
          <w:rFonts w:ascii="Times New Roman" w:hAnsi="Times New Roman"/>
          <w:sz w:val="28"/>
          <w:lang w:val="en-US"/>
        </w:rPr>
        <w:t xml:space="preserve"> Doctor of Economics, Professor, Head of Department of Finance, National University of Life and Environmental Sciences of Ukraine </w:t>
      </w:r>
    </w:p>
    <w:p w:rsidR="00FB1616" w:rsidRPr="00FB1616" w:rsidRDefault="00FB1616" w:rsidP="001C70D7">
      <w:pPr>
        <w:pStyle w:val="a5"/>
        <w:ind w:firstLine="567"/>
        <w:jc w:val="both"/>
        <w:rPr>
          <w:rFonts w:ascii="Times New Roman" w:hAnsi="Times New Roman"/>
          <w:sz w:val="28"/>
          <w:lang w:val="en-US"/>
        </w:rPr>
      </w:pPr>
      <w:proofErr w:type="spellStart"/>
      <w:r w:rsidRPr="00FB1616">
        <w:rPr>
          <w:rFonts w:ascii="Times New Roman" w:hAnsi="Times New Roman"/>
          <w:b/>
          <w:i/>
          <w:sz w:val="28"/>
          <w:lang w:val="en-US"/>
        </w:rPr>
        <w:lastRenderedPageBreak/>
        <w:t>Todor</w:t>
      </w:r>
      <w:proofErr w:type="spellEnd"/>
      <w:r w:rsidRPr="00FB1616">
        <w:rPr>
          <w:rFonts w:ascii="Times New Roman" w:hAnsi="Times New Roman"/>
          <w:b/>
          <w:i/>
          <w:sz w:val="28"/>
          <w:lang w:val="en-US"/>
        </w:rPr>
        <w:t xml:space="preserve"> </w:t>
      </w:r>
      <w:proofErr w:type="spellStart"/>
      <w:r w:rsidRPr="00FB1616">
        <w:rPr>
          <w:rFonts w:ascii="Times New Roman" w:hAnsi="Times New Roman"/>
          <w:b/>
          <w:i/>
          <w:sz w:val="28"/>
          <w:lang w:val="en-US"/>
        </w:rPr>
        <w:t>Palichev</w:t>
      </w:r>
      <w:proofErr w:type="spellEnd"/>
      <w:r w:rsidRPr="00FB1616">
        <w:rPr>
          <w:rFonts w:ascii="Times New Roman" w:hAnsi="Times New Roman"/>
          <w:b/>
          <w:i/>
          <w:sz w:val="28"/>
          <w:lang w:val="en-US"/>
        </w:rPr>
        <w:t xml:space="preserve"> -</w:t>
      </w:r>
      <w:r w:rsidRPr="00FB1616">
        <w:rPr>
          <w:rFonts w:ascii="Times New Roman" w:hAnsi="Times New Roman"/>
          <w:sz w:val="28"/>
          <w:lang w:val="en-US"/>
        </w:rPr>
        <w:t xml:space="preserve"> Doctor, Professor, Dean of Faculty of Social Sciences, University "Prof. D.-R. </w:t>
      </w:r>
    </w:p>
    <w:p w:rsidR="00FB1616" w:rsidRPr="00FB1616" w:rsidRDefault="00FB1616" w:rsidP="00FB1616">
      <w:pPr>
        <w:pStyle w:val="a5"/>
        <w:jc w:val="both"/>
        <w:rPr>
          <w:rFonts w:ascii="Times New Roman" w:hAnsi="Times New Roman"/>
          <w:sz w:val="28"/>
          <w:lang w:val="en-US"/>
        </w:rPr>
      </w:pPr>
      <w:proofErr w:type="spellStart"/>
      <w:r w:rsidRPr="00FB1616">
        <w:rPr>
          <w:rFonts w:ascii="Times New Roman" w:hAnsi="Times New Roman"/>
          <w:sz w:val="28"/>
          <w:lang w:val="en-US"/>
        </w:rPr>
        <w:t>Asen</w:t>
      </w:r>
      <w:proofErr w:type="spellEnd"/>
      <w:r w:rsidRPr="00FB1616">
        <w:rPr>
          <w:rFonts w:ascii="Times New Roman" w:hAnsi="Times New Roman"/>
          <w:sz w:val="28"/>
          <w:lang w:val="en-US"/>
        </w:rPr>
        <w:t xml:space="preserve"> </w:t>
      </w:r>
      <w:proofErr w:type="spellStart"/>
      <w:r w:rsidRPr="00FB1616">
        <w:rPr>
          <w:rFonts w:ascii="Times New Roman" w:hAnsi="Times New Roman"/>
          <w:sz w:val="28"/>
          <w:lang w:val="en-US"/>
        </w:rPr>
        <w:t>Zlatarov</w:t>
      </w:r>
      <w:proofErr w:type="spellEnd"/>
      <w:r w:rsidRPr="00FB1616">
        <w:rPr>
          <w:rFonts w:ascii="Times New Roman" w:hAnsi="Times New Roman"/>
          <w:sz w:val="28"/>
          <w:lang w:val="en-US"/>
        </w:rPr>
        <w:t xml:space="preserve">", Bulgaria </w:t>
      </w:r>
    </w:p>
    <w:p w:rsidR="00FB1616" w:rsidRPr="00FB1616" w:rsidRDefault="00FB1616" w:rsidP="001C70D7">
      <w:pPr>
        <w:pStyle w:val="a5"/>
        <w:ind w:firstLine="567"/>
        <w:jc w:val="both"/>
        <w:rPr>
          <w:rFonts w:ascii="Times New Roman" w:hAnsi="Times New Roman"/>
          <w:sz w:val="28"/>
          <w:lang w:val="en-US"/>
        </w:rPr>
      </w:pPr>
      <w:r w:rsidRPr="00FB1616">
        <w:rPr>
          <w:rFonts w:ascii="Times New Roman" w:hAnsi="Times New Roman"/>
          <w:b/>
          <w:i/>
          <w:sz w:val="28"/>
          <w:lang w:val="en-US"/>
        </w:rPr>
        <w:t xml:space="preserve">Ivan </w:t>
      </w:r>
      <w:proofErr w:type="spellStart"/>
      <w:r w:rsidRPr="00FB1616">
        <w:rPr>
          <w:rFonts w:ascii="Times New Roman" w:hAnsi="Times New Roman"/>
          <w:b/>
          <w:i/>
          <w:sz w:val="28"/>
          <w:lang w:val="en-US"/>
        </w:rPr>
        <w:t>Dimitrov</w:t>
      </w:r>
      <w:proofErr w:type="spellEnd"/>
      <w:r w:rsidRPr="00FB1616">
        <w:rPr>
          <w:rFonts w:ascii="Times New Roman" w:hAnsi="Times New Roman"/>
          <w:b/>
          <w:i/>
          <w:sz w:val="28"/>
          <w:lang w:val="en-US"/>
        </w:rPr>
        <w:t xml:space="preserve"> - </w:t>
      </w:r>
      <w:r w:rsidRPr="00FB1616">
        <w:rPr>
          <w:rFonts w:ascii="Times New Roman" w:hAnsi="Times New Roman"/>
          <w:sz w:val="28"/>
          <w:lang w:val="en-US"/>
        </w:rPr>
        <w:t xml:space="preserve">Doctor, Professor, Head of Department of Economics and Management, University "Prof. D.-R. </w:t>
      </w:r>
      <w:proofErr w:type="spellStart"/>
      <w:r w:rsidRPr="00FB1616">
        <w:rPr>
          <w:rFonts w:ascii="Times New Roman" w:hAnsi="Times New Roman"/>
          <w:sz w:val="28"/>
          <w:lang w:val="en-US"/>
        </w:rPr>
        <w:t>Asen</w:t>
      </w:r>
      <w:proofErr w:type="spellEnd"/>
      <w:r w:rsidRPr="00FB1616">
        <w:rPr>
          <w:rFonts w:ascii="Times New Roman" w:hAnsi="Times New Roman"/>
          <w:sz w:val="28"/>
          <w:lang w:val="en-US"/>
        </w:rPr>
        <w:t xml:space="preserve"> </w:t>
      </w:r>
      <w:proofErr w:type="spellStart"/>
      <w:r w:rsidRPr="00FB1616">
        <w:rPr>
          <w:rFonts w:ascii="Times New Roman" w:hAnsi="Times New Roman"/>
          <w:sz w:val="28"/>
          <w:lang w:val="en-US"/>
        </w:rPr>
        <w:t>Zlatarov</w:t>
      </w:r>
      <w:proofErr w:type="spellEnd"/>
      <w:r w:rsidRPr="00FB1616">
        <w:rPr>
          <w:rFonts w:ascii="Times New Roman" w:hAnsi="Times New Roman"/>
          <w:sz w:val="28"/>
          <w:lang w:val="en-US"/>
        </w:rPr>
        <w:t xml:space="preserve">", Bulgaria </w:t>
      </w:r>
    </w:p>
    <w:p w:rsidR="00837B91" w:rsidRDefault="00FB1616" w:rsidP="001C70D7">
      <w:pPr>
        <w:pStyle w:val="a5"/>
        <w:ind w:firstLine="567"/>
        <w:jc w:val="both"/>
        <w:rPr>
          <w:rFonts w:ascii="Times New Roman" w:hAnsi="Times New Roman"/>
          <w:sz w:val="28"/>
          <w:lang w:val="en-US"/>
        </w:rPr>
      </w:pPr>
      <w:proofErr w:type="spellStart"/>
      <w:r w:rsidRPr="00FB1616">
        <w:rPr>
          <w:rFonts w:ascii="Times New Roman" w:hAnsi="Times New Roman"/>
          <w:b/>
          <w:i/>
          <w:sz w:val="28"/>
          <w:lang w:val="en-US"/>
        </w:rPr>
        <w:t>Mykola</w:t>
      </w:r>
      <w:proofErr w:type="spellEnd"/>
      <w:r w:rsidRPr="00FB1616">
        <w:rPr>
          <w:rFonts w:ascii="Times New Roman" w:hAnsi="Times New Roman"/>
          <w:b/>
          <w:i/>
          <w:sz w:val="28"/>
          <w:lang w:val="en-US"/>
        </w:rPr>
        <w:t xml:space="preserve"> </w:t>
      </w:r>
      <w:proofErr w:type="spellStart"/>
      <w:r w:rsidRPr="00FB1616">
        <w:rPr>
          <w:rFonts w:ascii="Times New Roman" w:hAnsi="Times New Roman"/>
          <w:b/>
          <w:i/>
          <w:sz w:val="28"/>
          <w:lang w:val="en-US"/>
        </w:rPr>
        <w:t>Milov</w:t>
      </w:r>
      <w:proofErr w:type="spellEnd"/>
      <w:r w:rsidRPr="00FB1616">
        <w:rPr>
          <w:rFonts w:ascii="Times New Roman" w:hAnsi="Times New Roman"/>
          <w:b/>
          <w:i/>
          <w:sz w:val="28"/>
          <w:lang w:val="en-US"/>
        </w:rPr>
        <w:t xml:space="preserve"> - </w:t>
      </w:r>
      <w:r w:rsidRPr="00FB1616">
        <w:rPr>
          <w:rFonts w:ascii="Times New Roman" w:hAnsi="Times New Roman"/>
          <w:sz w:val="28"/>
          <w:lang w:val="en-US"/>
        </w:rPr>
        <w:t xml:space="preserve">Doctor, Professor, Head of Department of Marketing and Tourism, University "Prof. D.-R. </w:t>
      </w:r>
      <w:proofErr w:type="spellStart"/>
      <w:r w:rsidRPr="00FB1616">
        <w:rPr>
          <w:rFonts w:ascii="Times New Roman" w:hAnsi="Times New Roman"/>
          <w:sz w:val="28"/>
          <w:lang w:val="en-US"/>
        </w:rPr>
        <w:t>Asen</w:t>
      </w:r>
      <w:proofErr w:type="spellEnd"/>
      <w:r w:rsidRPr="00FB1616">
        <w:rPr>
          <w:rFonts w:ascii="Times New Roman" w:hAnsi="Times New Roman"/>
          <w:sz w:val="28"/>
          <w:lang w:val="en-US"/>
        </w:rPr>
        <w:t xml:space="preserve"> </w:t>
      </w:r>
      <w:proofErr w:type="spellStart"/>
      <w:r w:rsidRPr="00FB1616">
        <w:rPr>
          <w:rFonts w:ascii="Times New Roman" w:hAnsi="Times New Roman"/>
          <w:sz w:val="28"/>
          <w:lang w:val="en-US"/>
        </w:rPr>
        <w:t>Zlatarov</w:t>
      </w:r>
      <w:proofErr w:type="spellEnd"/>
      <w:r w:rsidRPr="00FB1616">
        <w:rPr>
          <w:rFonts w:ascii="Times New Roman" w:hAnsi="Times New Roman"/>
          <w:sz w:val="28"/>
          <w:lang w:val="en-US"/>
        </w:rPr>
        <w:t>", Bulgaria</w:t>
      </w:r>
    </w:p>
    <w:p w:rsidR="00FB1616" w:rsidRPr="001F12EE" w:rsidRDefault="00FB1616" w:rsidP="001C70D7">
      <w:pPr>
        <w:pStyle w:val="a5"/>
        <w:ind w:firstLine="567"/>
        <w:jc w:val="both"/>
        <w:rPr>
          <w:rFonts w:ascii="Times New Roman" w:hAnsi="Times New Roman"/>
          <w:b/>
          <w:sz w:val="28"/>
          <w:lang w:val="en-US"/>
        </w:rPr>
      </w:pPr>
    </w:p>
    <w:p w:rsidR="00DD5777" w:rsidRPr="001F12EE" w:rsidRDefault="001F12EE" w:rsidP="001C70D7">
      <w:pPr>
        <w:pStyle w:val="a5"/>
        <w:ind w:firstLine="567"/>
        <w:jc w:val="center"/>
        <w:rPr>
          <w:rFonts w:ascii="Times New Roman" w:hAnsi="Times New Roman"/>
          <w:b/>
          <w:sz w:val="28"/>
          <w:lang w:val="en-US"/>
        </w:rPr>
      </w:pPr>
      <w:r w:rsidRPr="001F12EE">
        <w:rPr>
          <w:rFonts w:ascii="Times New Roman" w:hAnsi="Times New Roman"/>
          <w:b/>
          <w:sz w:val="28"/>
          <w:lang w:val="en-US"/>
        </w:rPr>
        <w:t>Members of program committee</w:t>
      </w:r>
    </w:p>
    <w:p w:rsidR="007415C8" w:rsidRPr="007415C8" w:rsidRDefault="007415C8" w:rsidP="001C70D7">
      <w:pPr>
        <w:pStyle w:val="a5"/>
        <w:ind w:firstLine="567"/>
        <w:jc w:val="both"/>
        <w:rPr>
          <w:rFonts w:ascii="Times New Roman" w:hAnsi="Times New Roman"/>
          <w:sz w:val="36"/>
          <w:szCs w:val="28"/>
          <w:lang w:val="uk-UA"/>
        </w:rPr>
      </w:pPr>
      <w:proofErr w:type="spellStart"/>
      <w:r w:rsidRPr="007415C8">
        <w:rPr>
          <w:rFonts w:ascii="Times New Roman" w:hAnsi="Times New Roman"/>
          <w:b/>
          <w:i/>
          <w:sz w:val="28"/>
          <w:lang w:val="en-US"/>
        </w:rPr>
        <w:t>Ivaylo</w:t>
      </w:r>
      <w:proofErr w:type="spellEnd"/>
      <w:r w:rsidRPr="007415C8">
        <w:rPr>
          <w:rFonts w:ascii="Times New Roman" w:hAnsi="Times New Roman"/>
          <w:b/>
          <w:i/>
          <w:sz w:val="28"/>
          <w:lang w:val="en-US"/>
        </w:rPr>
        <w:t xml:space="preserve"> </w:t>
      </w:r>
      <w:proofErr w:type="spellStart"/>
      <w:r w:rsidRPr="007415C8">
        <w:rPr>
          <w:rFonts w:ascii="Times New Roman" w:hAnsi="Times New Roman"/>
          <w:b/>
          <w:i/>
          <w:sz w:val="28"/>
          <w:lang w:val="en-US"/>
        </w:rPr>
        <w:t>Mikhailov</w:t>
      </w:r>
      <w:proofErr w:type="spellEnd"/>
      <w:r w:rsidRPr="007415C8">
        <w:rPr>
          <w:rFonts w:ascii="Times New Roman" w:hAnsi="Times New Roman"/>
          <w:b/>
          <w:i/>
          <w:sz w:val="28"/>
          <w:lang w:val="en-US"/>
        </w:rPr>
        <w:t xml:space="preserve"> </w:t>
      </w:r>
      <w:r w:rsidRPr="007415C8">
        <w:rPr>
          <w:rFonts w:ascii="Times New Roman" w:hAnsi="Times New Roman"/>
          <w:b/>
          <w:i/>
          <w:sz w:val="28"/>
          <w:szCs w:val="28"/>
          <w:lang w:val="en-US"/>
        </w:rPr>
        <w:t>–</w:t>
      </w:r>
      <w:r w:rsidRPr="007415C8">
        <w:rPr>
          <w:rFonts w:ascii="Times New Roman" w:hAnsi="Times New Roman"/>
          <w:sz w:val="28"/>
          <w:lang w:val="en-US"/>
        </w:rPr>
        <w:t xml:space="preserve"> Dr., Assistant, Department of Economics and Management, University "Prof. D.-R. </w:t>
      </w:r>
      <w:proofErr w:type="spellStart"/>
      <w:r w:rsidRPr="007415C8">
        <w:rPr>
          <w:rFonts w:ascii="Times New Roman" w:hAnsi="Times New Roman"/>
          <w:sz w:val="28"/>
          <w:lang w:val="en-US"/>
        </w:rPr>
        <w:t>Asen</w:t>
      </w:r>
      <w:proofErr w:type="spellEnd"/>
      <w:r w:rsidRPr="007415C8">
        <w:rPr>
          <w:rFonts w:ascii="Times New Roman" w:hAnsi="Times New Roman"/>
          <w:sz w:val="28"/>
          <w:lang w:val="en-US"/>
        </w:rPr>
        <w:t xml:space="preserve"> </w:t>
      </w:r>
      <w:proofErr w:type="spellStart"/>
      <w:r w:rsidRPr="007415C8">
        <w:rPr>
          <w:rFonts w:ascii="Times New Roman" w:hAnsi="Times New Roman"/>
          <w:sz w:val="28"/>
          <w:lang w:val="en-US"/>
        </w:rPr>
        <w:t>Zlatarov</w:t>
      </w:r>
      <w:proofErr w:type="spellEnd"/>
      <w:r w:rsidRPr="007415C8">
        <w:rPr>
          <w:rFonts w:ascii="Times New Roman" w:hAnsi="Times New Roman"/>
          <w:sz w:val="28"/>
          <w:lang w:val="en-US"/>
        </w:rPr>
        <w:t>", Bulgaria</w:t>
      </w:r>
      <w:r w:rsidRPr="007415C8">
        <w:rPr>
          <w:rFonts w:ascii="Times New Roman" w:hAnsi="Times New Roman"/>
          <w:sz w:val="36"/>
          <w:szCs w:val="28"/>
          <w:lang w:val="uk-UA"/>
        </w:rPr>
        <w:t xml:space="preserve"> </w:t>
      </w:r>
    </w:p>
    <w:p w:rsidR="00DD5777" w:rsidRPr="007415C8" w:rsidRDefault="007415C8" w:rsidP="001C70D7">
      <w:pPr>
        <w:pStyle w:val="a5"/>
        <w:ind w:firstLine="567"/>
        <w:jc w:val="both"/>
        <w:rPr>
          <w:rFonts w:ascii="Times New Roman" w:hAnsi="Times New Roman"/>
          <w:sz w:val="36"/>
          <w:szCs w:val="28"/>
          <w:lang w:val="en-US"/>
        </w:rPr>
      </w:pPr>
      <w:proofErr w:type="spellStart"/>
      <w:r w:rsidRPr="007415C8">
        <w:rPr>
          <w:rFonts w:ascii="Times New Roman" w:hAnsi="Times New Roman"/>
          <w:b/>
          <w:i/>
          <w:sz w:val="28"/>
          <w:lang w:val="en-US"/>
        </w:rPr>
        <w:t>Mykola</w:t>
      </w:r>
      <w:proofErr w:type="spellEnd"/>
      <w:r w:rsidRPr="007415C8">
        <w:rPr>
          <w:rFonts w:ascii="Times New Roman" w:hAnsi="Times New Roman"/>
          <w:b/>
          <w:i/>
          <w:sz w:val="28"/>
          <w:lang w:val="en-US"/>
        </w:rPr>
        <w:t xml:space="preserve"> </w:t>
      </w:r>
      <w:proofErr w:type="spellStart"/>
      <w:r w:rsidRPr="007415C8">
        <w:rPr>
          <w:rFonts w:ascii="Times New Roman" w:hAnsi="Times New Roman"/>
          <w:b/>
          <w:i/>
          <w:sz w:val="28"/>
          <w:lang w:val="en-US"/>
        </w:rPr>
        <w:t>Atanasov</w:t>
      </w:r>
      <w:proofErr w:type="spellEnd"/>
      <w:r w:rsidRPr="007415C8">
        <w:rPr>
          <w:rFonts w:ascii="Times New Roman" w:hAnsi="Times New Roman"/>
          <w:b/>
          <w:i/>
          <w:sz w:val="28"/>
          <w:lang w:val="en-US"/>
        </w:rPr>
        <w:t xml:space="preserve"> </w:t>
      </w:r>
      <w:r w:rsidRPr="007415C8">
        <w:rPr>
          <w:rFonts w:ascii="Times New Roman" w:hAnsi="Times New Roman"/>
          <w:b/>
          <w:i/>
          <w:sz w:val="28"/>
          <w:szCs w:val="28"/>
          <w:lang w:val="en-US"/>
        </w:rPr>
        <w:t>–</w:t>
      </w:r>
      <w:r w:rsidRPr="007415C8">
        <w:rPr>
          <w:rFonts w:ascii="Times New Roman" w:hAnsi="Times New Roman"/>
          <w:sz w:val="28"/>
          <w:lang w:val="en-US"/>
        </w:rPr>
        <w:t xml:space="preserve"> Dr., Assistant, Department of Marketing and Tourism, University "Prof. D.-R. </w:t>
      </w:r>
      <w:proofErr w:type="spellStart"/>
      <w:r w:rsidRPr="007415C8">
        <w:rPr>
          <w:rFonts w:ascii="Times New Roman" w:hAnsi="Times New Roman"/>
          <w:sz w:val="28"/>
          <w:lang w:val="en-US"/>
        </w:rPr>
        <w:t>Asen</w:t>
      </w:r>
      <w:proofErr w:type="spellEnd"/>
      <w:r w:rsidRPr="007415C8">
        <w:rPr>
          <w:rFonts w:ascii="Times New Roman" w:hAnsi="Times New Roman"/>
          <w:sz w:val="28"/>
          <w:lang w:val="en-US"/>
        </w:rPr>
        <w:t xml:space="preserve"> </w:t>
      </w:r>
      <w:proofErr w:type="spellStart"/>
      <w:r w:rsidRPr="007415C8">
        <w:rPr>
          <w:rFonts w:ascii="Times New Roman" w:hAnsi="Times New Roman"/>
          <w:sz w:val="28"/>
          <w:lang w:val="en-US"/>
        </w:rPr>
        <w:t>Zlatarov</w:t>
      </w:r>
      <w:proofErr w:type="spellEnd"/>
      <w:r w:rsidRPr="007415C8">
        <w:rPr>
          <w:rFonts w:ascii="Times New Roman" w:hAnsi="Times New Roman"/>
          <w:sz w:val="28"/>
          <w:lang w:val="en-US"/>
        </w:rPr>
        <w:t>", Bulgaria</w:t>
      </w:r>
    </w:p>
    <w:p w:rsidR="00DD5777" w:rsidRPr="007415C8" w:rsidRDefault="007415C8" w:rsidP="001C70D7">
      <w:pPr>
        <w:pStyle w:val="a5"/>
        <w:ind w:firstLine="567"/>
        <w:jc w:val="both"/>
        <w:rPr>
          <w:rFonts w:ascii="Times New Roman" w:hAnsi="Times New Roman"/>
          <w:sz w:val="36"/>
          <w:szCs w:val="28"/>
          <w:lang w:val="en-US"/>
        </w:rPr>
      </w:pPr>
      <w:proofErr w:type="spellStart"/>
      <w:r w:rsidRPr="007415C8">
        <w:rPr>
          <w:rFonts w:ascii="Times New Roman" w:hAnsi="Times New Roman"/>
          <w:b/>
          <w:i/>
          <w:sz w:val="28"/>
          <w:lang w:val="en-US"/>
        </w:rPr>
        <w:t>Stoyan</w:t>
      </w:r>
      <w:proofErr w:type="spellEnd"/>
      <w:r w:rsidRPr="007415C8">
        <w:rPr>
          <w:rFonts w:ascii="Times New Roman" w:hAnsi="Times New Roman"/>
          <w:b/>
          <w:i/>
          <w:sz w:val="28"/>
          <w:lang w:val="en-US"/>
        </w:rPr>
        <w:t xml:space="preserve"> </w:t>
      </w:r>
      <w:proofErr w:type="spellStart"/>
      <w:r w:rsidRPr="007415C8">
        <w:rPr>
          <w:rFonts w:ascii="Times New Roman" w:hAnsi="Times New Roman"/>
          <w:b/>
          <w:i/>
          <w:sz w:val="28"/>
          <w:lang w:val="en-US"/>
        </w:rPr>
        <w:t>Tranev</w:t>
      </w:r>
      <w:proofErr w:type="spellEnd"/>
      <w:r w:rsidRPr="007415C8">
        <w:rPr>
          <w:rFonts w:ascii="Times New Roman" w:hAnsi="Times New Roman"/>
          <w:b/>
          <w:i/>
          <w:sz w:val="28"/>
          <w:lang w:val="en-US"/>
        </w:rPr>
        <w:t xml:space="preserve"> </w:t>
      </w:r>
      <w:r w:rsidRPr="007415C8">
        <w:rPr>
          <w:rFonts w:ascii="Times New Roman" w:hAnsi="Times New Roman"/>
          <w:b/>
          <w:i/>
          <w:sz w:val="28"/>
          <w:szCs w:val="28"/>
          <w:lang w:val="en-US"/>
        </w:rPr>
        <w:t>–</w:t>
      </w:r>
      <w:r w:rsidRPr="007415C8">
        <w:rPr>
          <w:rFonts w:ascii="Times New Roman" w:hAnsi="Times New Roman"/>
          <w:sz w:val="28"/>
          <w:lang w:val="en-US"/>
        </w:rPr>
        <w:t xml:space="preserve"> Dr., Assistant, Department of Economics and Management, University "Prof. D.-R. </w:t>
      </w:r>
      <w:proofErr w:type="spellStart"/>
      <w:r w:rsidRPr="007415C8">
        <w:rPr>
          <w:rFonts w:ascii="Times New Roman" w:hAnsi="Times New Roman"/>
          <w:sz w:val="28"/>
          <w:lang w:val="en-US"/>
        </w:rPr>
        <w:t>Asen</w:t>
      </w:r>
      <w:proofErr w:type="spellEnd"/>
      <w:r w:rsidRPr="007415C8">
        <w:rPr>
          <w:rFonts w:ascii="Times New Roman" w:hAnsi="Times New Roman"/>
          <w:sz w:val="28"/>
          <w:lang w:val="en-US"/>
        </w:rPr>
        <w:t xml:space="preserve"> </w:t>
      </w:r>
      <w:proofErr w:type="spellStart"/>
      <w:r w:rsidRPr="007415C8">
        <w:rPr>
          <w:rFonts w:ascii="Times New Roman" w:hAnsi="Times New Roman"/>
          <w:sz w:val="28"/>
          <w:lang w:val="en-US"/>
        </w:rPr>
        <w:t>Zlatarov</w:t>
      </w:r>
      <w:proofErr w:type="spellEnd"/>
      <w:r w:rsidRPr="007415C8">
        <w:rPr>
          <w:rFonts w:ascii="Times New Roman" w:hAnsi="Times New Roman"/>
          <w:sz w:val="28"/>
          <w:lang w:val="en-US"/>
        </w:rPr>
        <w:t>", Bulgaria</w:t>
      </w:r>
    </w:p>
    <w:p w:rsidR="007415C8" w:rsidRPr="007415C8" w:rsidRDefault="007415C8" w:rsidP="001C70D7">
      <w:pPr>
        <w:pStyle w:val="a5"/>
        <w:ind w:firstLine="567"/>
        <w:jc w:val="both"/>
        <w:rPr>
          <w:rFonts w:ascii="Times New Roman" w:hAnsi="Times New Roman"/>
          <w:sz w:val="28"/>
          <w:lang w:val="en-US"/>
        </w:rPr>
      </w:pPr>
      <w:proofErr w:type="spellStart"/>
      <w:r w:rsidRPr="007415C8">
        <w:rPr>
          <w:rFonts w:ascii="Times New Roman" w:hAnsi="Times New Roman"/>
          <w:b/>
          <w:i/>
          <w:sz w:val="28"/>
          <w:lang w:val="en-US"/>
        </w:rPr>
        <w:t>Petko</w:t>
      </w:r>
      <w:proofErr w:type="spellEnd"/>
      <w:r w:rsidRPr="007415C8">
        <w:rPr>
          <w:rFonts w:ascii="Times New Roman" w:hAnsi="Times New Roman"/>
          <w:b/>
          <w:i/>
          <w:sz w:val="28"/>
          <w:lang w:val="en-US"/>
        </w:rPr>
        <w:t xml:space="preserve"> </w:t>
      </w:r>
      <w:proofErr w:type="spellStart"/>
      <w:r w:rsidRPr="007415C8">
        <w:rPr>
          <w:rFonts w:ascii="Times New Roman" w:hAnsi="Times New Roman"/>
          <w:b/>
          <w:i/>
          <w:sz w:val="28"/>
          <w:lang w:val="en-US"/>
        </w:rPr>
        <w:t>Yangozov</w:t>
      </w:r>
      <w:proofErr w:type="spellEnd"/>
      <w:r w:rsidRPr="007415C8">
        <w:rPr>
          <w:rFonts w:ascii="Times New Roman" w:hAnsi="Times New Roman"/>
          <w:b/>
          <w:i/>
          <w:sz w:val="28"/>
          <w:lang w:val="en-US"/>
        </w:rPr>
        <w:t xml:space="preserve"> </w:t>
      </w:r>
      <w:r w:rsidRPr="007415C8">
        <w:rPr>
          <w:rFonts w:ascii="Times New Roman" w:hAnsi="Times New Roman"/>
          <w:b/>
          <w:i/>
          <w:sz w:val="28"/>
          <w:szCs w:val="28"/>
          <w:lang w:val="en-US"/>
        </w:rPr>
        <w:t>–</w:t>
      </w:r>
      <w:r w:rsidRPr="007415C8">
        <w:rPr>
          <w:rFonts w:ascii="Times New Roman" w:hAnsi="Times New Roman"/>
          <w:sz w:val="28"/>
          <w:lang w:val="en-US"/>
        </w:rPr>
        <w:t xml:space="preserve"> Dr., Assistant, Department of Economics and Management, University "Prof. D.-R. </w:t>
      </w:r>
      <w:proofErr w:type="spellStart"/>
      <w:r w:rsidRPr="007415C8">
        <w:rPr>
          <w:rFonts w:ascii="Times New Roman" w:hAnsi="Times New Roman"/>
          <w:sz w:val="28"/>
          <w:lang w:val="en-US"/>
        </w:rPr>
        <w:t>Asen</w:t>
      </w:r>
      <w:proofErr w:type="spellEnd"/>
      <w:r w:rsidRPr="007415C8">
        <w:rPr>
          <w:rFonts w:ascii="Times New Roman" w:hAnsi="Times New Roman"/>
          <w:sz w:val="28"/>
          <w:lang w:val="en-US"/>
        </w:rPr>
        <w:t xml:space="preserve"> </w:t>
      </w:r>
      <w:proofErr w:type="spellStart"/>
      <w:r w:rsidRPr="007415C8">
        <w:rPr>
          <w:rFonts w:ascii="Times New Roman" w:hAnsi="Times New Roman"/>
          <w:sz w:val="28"/>
          <w:lang w:val="en-US"/>
        </w:rPr>
        <w:t>Zlatarov</w:t>
      </w:r>
      <w:proofErr w:type="spellEnd"/>
      <w:r w:rsidRPr="007415C8">
        <w:rPr>
          <w:rFonts w:ascii="Times New Roman" w:hAnsi="Times New Roman"/>
          <w:sz w:val="28"/>
          <w:lang w:val="en-US"/>
        </w:rPr>
        <w:t xml:space="preserve">", Bulgaria </w:t>
      </w:r>
    </w:p>
    <w:p w:rsidR="00DD5777" w:rsidRPr="007415C8" w:rsidRDefault="007415C8" w:rsidP="001C70D7">
      <w:pPr>
        <w:pStyle w:val="a5"/>
        <w:ind w:firstLine="567"/>
        <w:jc w:val="both"/>
        <w:rPr>
          <w:rFonts w:ascii="Times New Roman" w:hAnsi="Times New Roman"/>
          <w:sz w:val="36"/>
          <w:szCs w:val="28"/>
          <w:lang w:val="en-US"/>
        </w:rPr>
      </w:pPr>
      <w:proofErr w:type="spellStart"/>
      <w:r w:rsidRPr="007415C8">
        <w:rPr>
          <w:rFonts w:ascii="Times New Roman" w:hAnsi="Times New Roman"/>
          <w:b/>
          <w:i/>
          <w:sz w:val="28"/>
          <w:lang w:val="en-US"/>
        </w:rPr>
        <w:t>Adil</w:t>
      </w:r>
      <w:proofErr w:type="spellEnd"/>
      <w:r w:rsidRPr="007415C8">
        <w:rPr>
          <w:rFonts w:ascii="Times New Roman" w:hAnsi="Times New Roman"/>
          <w:b/>
          <w:i/>
          <w:sz w:val="28"/>
          <w:lang w:val="en-US"/>
        </w:rPr>
        <w:t xml:space="preserve"> </w:t>
      </w:r>
      <w:proofErr w:type="spellStart"/>
      <w:r w:rsidRPr="007415C8">
        <w:rPr>
          <w:rFonts w:ascii="Times New Roman" w:hAnsi="Times New Roman"/>
          <w:b/>
          <w:i/>
          <w:sz w:val="28"/>
          <w:lang w:val="en-US"/>
        </w:rPr>
        <w:t>Dimitrova</w:t>
      </w:r>
      <w:proofErr w:type="spellEnd"/>
      <w:r w:rsidRPr="007415C8">
        <w:rPr>
          <w:rFonts w:ascii="Times New Roman" w:hAnsi="Times New Roman"/>
          <w:b/>
          <w:i/>
          <w:sz w:val="28"/>
          <w:lang w:val="en-US"/>
        </w:rPr>
        <w:t xml:space="preserve"> </w:t>
      </w:r>
      <w:r w:rsidRPr="007415C8">
        <w:rPr>
          <w:rFonts w:ascii="Times New Roman" w:hAnsi="Times New Roman"/>
          <w:b/>
          <w:i/>
          <w:sz w:val="28"/>
          <w:szCs w:val="28"/>
          <w:lang w:val="en-US"/>
        </w:rPr>
        <w:t>–</w:t>
      </w:r>
      <w:r w:rsidRPr="007415C8">
        <w:rPr>
          <w:rFonts w:ascii="Times New Roman" w:hAnsi="Times New Roman"/>
          <w:sz w:val="28"/>
          <w:lang w:val="en-US"/>
        </w:rPr>
        <w:t xml:space="preserve"> Dr., Assistant, Department of Economics and Management, University "Prof. D.-R. </w:t>
      </w:r>
      <w:proofErr w:type="spellStart"/>
      <w:r w:rsidRPr="007415C8">
        <w:rPr>
          <w:rFonts w:ascii="Times New Roman" w:hAnsi="Times New Roman"/>
          <w:sz w:val="28"/>
          <w:lang w:val="en-US"/>
        </w:rPr>
        <w:t>Asen</w:t>
      </w:r>
      <w:proofErr w:type="spellEnd"/>
      <w:r w:rsidRPr="007415C8">
        <w:rPr>
          <w:rFonts w:ascii="Times New Roman" w:hAnsi="Times New Roman"/>
          <w:sz w:val="28"/>
          <w:lang w:val="en-US"/>
        </w:rPr>
        <w:t xml:space="preserve"> </w:t>
      </w:r>
      <w:proofErr w:type="spellStart"/>
      <w:r w:rsidRPr="007415C8">
        <w:rPr>
          <w:rFonts w:ascii="Times New Roman" w:hAnsi="Times New Roman"/>
          <w:sz w:val="28"/>
          <w:lang w:val="en-US"/>
        </w:rPr>
        <w:t>Zlatarov</w:t>
      </w:r>
      <w:proofErr w:type="spellEnd"/>
      <w:r w:rsidRPr="007415C8">
        <w:rPr>
          <w:rFonts w:ascii="Times New Roman" w:hAnsi="Times New Roman"/>
          <w:sz w:val="28"/>
          <w:lang w:val="en-US"/>
        </w:rPr>
        <w:t>", Bulgaria</w:t>
      </w:r>
    </w:p>
    <w:p w:rsidR="007415C8" w:rsidRDefault="007415C8" w:rsidP="007415C8">
      <w:pPr>
        <w:pStyle w:val="a5"/>
        <w:ind w:firstLine="567"/>
        <w:jc w:val="both"/>
        <w:rPr>
          <w:rFonts w:ascii="Times New Roman" w:hAnsi="Times New Roman"/>
          <w:sz w:val="28"/>
          <w:szCs w:val="28"/>
          <w:lang w:val="uk-UA"/>
        </w:rPr>
      </w:pPr>
      <w:r w:rsidRPr="007415C8">
        <w:rPr>
          <w:rFonts w:ascii="Times New Roman" w:hAnsi="Times New Roman"/>
          <w:b/>
          <w:i/>
          <w:sz w:val="28"/>
          <w:szCs w:val="28"/>
          <w:lang w:val="en-US"/>
        </w:rPr>
        <w:t>Natalia</w:t>
      </w:r>
      <w:r>
        <w:rPr>
          <w:rFonts w:ascii="Times New Roman" w:hAnsi="Times New Roman"/>
          <w:sz w:val="28"/>
          <w:szCs w:val="28"/>
          <w:lang w:val="en-US"/>
        </w:rPr>
        <w:t xml:space="preserve"> </w:t>
      </w:r>
      <w:proofErr w:type="spellStart"/>
      <w:r w:rsidRPr="007415C8">
        <w:rPr>
          <w:rFonts w:ascii="Times New Roman" w:hAnsi="Times New Roman"/>
          <w:b/>
          <w:i/>
          <w:sz w:val="28"/>
          <w:szCs w:val="28"/>
          <w:lang w:val="en-US"/>
        </w:rPr>
        <w:t>Mokanu</w:t>
      </w:r>
      <w:proofErr w:type="spellEnd"/>
      <w:r w:rsidR="004C5175" w:rsidRPr="00913BF6">
        <w:rPr>
          <w:rFonts w:ascii="Times New Roman" w:hAnsi="Times New Roman"/>
          <w:sz w:val="28"/>
          <w:szCs w:val="28"/>
          <w:lang w:val="uk-UA"/>
        </w:rPr>
        <w:t xml:space="preserve"> </w:t>
      </w:r>
      <w:r w:rsidRPr="007415C8">
        <w:rPr>
          <w:rFonts w:ascii="Times New Roman" w:hAnsi="Times New Roman"/>
          <w:b/>
          <w:i/>
          <w:sz w:val="28"/>
          <w:szCs w:val="28"/>
          <w:lang w:val="en-US"/>
        </w:rPr>
        <w:t>–</w:t>
      </w:r>
      <w:r w:rsidR="004C5175" w:rsidRPr="00913BF6">
        <w:rPr>
          <w:rFonts w:ascii="Times New Roman" w:hAnsi="Times New Roman"/>
          <w:sz w:val="28"/>
          <w:szCs w:val="28"/>
          <w:lang w:val="uk-UA"/>
        </w:rPr>
        <w:t xml:space="preserve"> </w:t>
      </w:r>
      <w:r w:rsidRPr="007415C8">
        <w:rPr>
          <w:rFonts w:ascii="Times New Roman" w:hAnsi="Times New Roman"/>
          <w:sz w:val="28"/>
          <w:szCs w:val="28"/>
          <w:lang w:val="en-US"/>
        </w:rPr>
        <w:t>Doctor of Economics</w:t>
      </w:r>
      <w:r>
        <w:rPr>
          <w:rFonts w:ascii="Times New Roman" w:hAnsi="Times New Roman"/>
          <w:sz w:val="28"/>
          <w:szCs w:val="28"/>
          <w:lang w:val="en-US"/>
        </w:rPr>
        <w:t>,</w:t>
      </w:r>
      <w:r w:rsidR="004C5175" w:rsidRPr="00913BF6">
        <w:rPr>
          <w:rFonts w:ascii="Times New Roman" w:hAnsi="Times New Roman"/>
          <w:sz w:val="28"/>
          <w:szCs w:val="28"/>
          <w:lang w:val="uk-UA"/>
        </w:rPr>
        <w:t xml:space="preserve"> </w:t>
      </w:r>
      <w:r w:rsidRPr="007415C8">
        <w:rPr>
          <w:rFonts w:ascii="Times New Roman" w:hAnsi="Times New Roman"/>
          <w:sz w:val="28"/>
          <w:szCs w:val="28"/>
          <w:lang w:val="en-US"/>
        </w:rPr>
        <w:t>Professor, Head of</w:t>
      </w:r>
      <w:r>
        <w:rPr>
          <w:rFonts w:ascii="Times New Roman" w:hAnsi="Times New Roman"/>
          <w:sz w:val="28"/>
          <w:szCs w:val="28"/>
          <w:lang w:val="en-US"/>
        </w:rPr>
        <w:t xml:space="preserve"> Department of Finance, banking, and insurance</w:t>
      </w:r>
      <w:r w:rsidRPr="007415C8">
        <w:rPr>
          <w:rFonts w:ascii="Times New Roman" w:hAnsi="Times New Roman"/>
          <w:sz w:val="28"/>
          <w:szCs w:val="28"/>
          <w:lang w:val="en-US"/>
        </w:rPr>
        <w:t>,</w:t>
      </w:r>
      <w:r w:rsidR="001C70D7" w:rsidRPr="00913BF6">
        <w:rPr>
          <w:rFonts w:ascii="Times New Roman" w:hAnsi="Times New Roman"/>
          <w:sz w:val="28"/>
          <w:szCs w:val="28"/>
          <w:lang w:val="uk-UA"/>
        </w:rPr>
        <w:t xml:space="preserve"> </w:t>
      </w:r>
      <w:proofErr w:type="spellStart"/>
      <w:r w:rsidRPr="007415C8">
        <w:rPr>
          <w:rFonts w:ascii="Times New Roman" w:hAnsi="Times New Roman"/>
          <w:sz w:val="28"/>
          <w:szCs w:val="28"/>
          <w:lang w:val="uk-UA"/>
        </w:rPr>
        <w:t>State</w:t>
      </w:r>
      <w:proofErr w:type="spellEnd"/>
      <w:r w:rsidRPr="007415C8">
        <w:rPr>
          <w:rFonts w:ascii="Times New Roman" w:hAnsi="Times New Roman"/>
          <w:sz w:val="28"/>
          <w:szCs w:val="28"/>
          <w:lang w:val="uk-UA"/>
        </w:rPr>
        <w:t xml:space="preserve"> </w:t>
      </w:r>
      <w:proofErr w:type="spellStart"/>
      <w:r w:rsidRPr="007415C8">
        <w:rPr>
          <w:rFonts w:ascii="Times New Roman" w:hAnsi="Times New Roman"/>
          <w:sz w:val="28"/>
          <w:szCs w:val="28"/>
          <w:lang w:val="uk-UA"/>
        </w:rPr>
        <w:t>Agrarian</w:t>
      </w:r>
      <w:proofErr w:type="spellEnd"/>
      <w:r w:rsidRPr="007415C8">
        <w:rPr>
          <w:rFonts w:ascii="Times New Roman" w:hAnsi="Times New Roman"/>
          <w:sz w:val="28"/>
          <w:szCs w:val="28"/>
          <w:lang w:val="uk-UA"/>
        </w:rPr>
        <w:t xml:space="preserve"> </w:t>
      </w:r>
      <w:proofErr w:type="spellStart"/>
      <w:r w:rsidRPr="007415C8">
        <w:rPr>
          <w:rFonts w:ascii="Times New Roman" w:hAnsi="Times New Roman"/>
          <w:sz w:val="28"/>
          <w:szCs w:val="28"/>
          <w:lang w:val="uk-UA"/>
        </w:rPr>
        <w:t>University</w:t>
      </w:r>
      <w:proofErr w:type="spellEnd"/>
      <w:r w:rsidRPr="007415C8">
        <w:rPr>
          <w:rFonts w:ascii="Times New Roman" w:hAnsi="Times New Roman"/>
          <w:sz w:val="28"/>
          <w:szCs w:val="28"/>
          <w:lang w:val="uk-UA"/>
        </w:rPr>
        <w:t xml:space="preserve"> </w:t>
      </w:r>
      <w:proofErr w:type="spellStart"/>
      <w:r w:rsidRPr="007415C8">
        <w:rPr>
          <w:rFonts w:ascii="Times New Roman" w:hAnsi="Times New Roman"/>
          <w:sz w:val="28"/>
          <w:szCs w:val="28"/>
          <w:lang w:val="uk-UA"/>
        </w:rPr>
        <w:t>of</w:t>
      </w:r>
      <w:proofErr w:type="spellEnd"/>
      <w:r w:rsidRPr="007415C8">
        <w:rPr>
          <w:rFonts w:ascii="Times New Roman" w:hAnsi="Times New Roman"/>
          <w:sz w:val="28"/>
          <w:szCs w:val="28"/>
          <w:lang w:val="uk-UA"/>
        </w:rPr>
        <w:t xml:space="preserve"> </w:t>
      </w:r>
      <w:proofErr w:type="spellStart"/>
      <w:r w:rsidRPr="007415C8">
        <w:rPr>
          <w:rFonts w:ascii="Times New Roman" w:hAnsi="Times New Roman"/>
          <w:sz w:val="28"/>
          <w:szCs w:val="28"/>
          <w:lang w:val="uk-UA"/>
        </w:rPr>
        <w:t>Moldova</w:t>
      </w:r>
      <w:proofErr w:type="spellEnd"/>
      <w:r w:rsidRPr="007415C8">
        <w:rPr>
          <w:rFonts w:ascii="Times New Roman" w:hAnsi="Times New Roman"/>
          <w:sz w:val="28"/>
          <w:szCs w:val="28"/>
          <w:lang w:val="uk-UA"/>
        </w:rPr>
        <w:t xml:space="preserve">, </w:t>
      </w:r>
      <w:proofErr w:type="spellStart"/>
      <w:r w:rsidRPr="007415C8">
        <w:rPr>
          <w:rFonts w:ascii="Times New Roman" w:hAnsi="Times New Roman"/>
          <w:sz w:val="28"/>
          <w:szCs w:val="28"/>
          <w:lang w:val="uk-UA"/>
        </w:rPr>
        <w:t>Moldova</w:t>
      </w:r>
      <w:proofErr w:type="spellEnd"/>
    </w:p>
    <w:p w:rsidR="007415C8" w:rsidRPr="007415C8" w:rsidRDefault="007415C8" w:rsidP="007415C8">
      <w:pPr>
        <w:pStyle w:val="a5"/>
        <w:ind w:firstLine="567"/>
        <w:jc w:val="both"/>
        <w:rPr>
          <w:rFonts w:ascii="Times New Roman" w:hAnsi="Times New Roman"/>
          <w:sz w:val="28"/>
          <w:szCs w:val="28"/>
          <w:lang w:val="en-US"/>
        </w:rPr>
      </w:pPr>
      <w:r w:rsidRPr="007415C8">
        <w:rPr>
          <w:rFonts w:ascii="Times New Roman" w:hAnsi="Times New Roman"/>
          <w:b/>
          <w:i/>
          <w:sz w:val="28"/>
          <w:szCs w:val="28"/>
          <w:lang w:val="en-US"/>
        </w:rPr>
        <w:t xml:space="preserve">Natalia </w:t>
      </w:r>
      <w:proofErr w:type="spellStart"/>
      <w:r w:rsidRPr="007415C8">
        <w:rPr>
          <w:rFonts w:ascii="Times New Roman" w:hAnsi="Times New Roman"/>
          <w:b/>
          <w:i/>
          <w:sz w:val="28"/>
          <w:szCs w:val="28"/>
          <w:lang w:val="en-US"/>
        </w:rPr>
        <w:t>Vasilevska</w:t>
      </w:r>
      <w:proofErr w:type="spellEnd"/>
      <w:r w:rsidRPr="007415C8">
        <w:rPr>
          <w:rFonts w:ascii="Times New Roman" w:hAnsi="Times New Roman"/>
          <w:b/>
          <w:i/>
          <w:sz w:val="28"/>
          <w:szCs w:val="28"/>
          <w:lang w:val="en-US"/>
        </w:rPr>
        <w:t xml:space="preserve"> –</w:t>
      </w:r>
      <w:r w:rsidRPr="007415C8">
        <w:rPr>
          <w:rFonts w:ascii="Times New Roman" w:hAnsi="Times New Roman"/>
          <w:sz w:val="28"/>
          <w:szCs w:val="28"/>
          <w:lang w:val="en-US"/>
        </w:rPr>
        <w:t xml:space="preserve"> Doctor of Economics, Professor, the Jan </w:t>
      </w:r>
      <w:proofErr w:type="spellStart"/>
      <w:r w:rsidRPr="007415C8">
        <w:rPr>
          <w:rFonts w:ascii="Times New Roman" w:hAnsi="Times New Roman"/>
          <w:sz w:val="28"/>
          <w:szCs w:val="28"/>
          <w:lang w:val="en-US"/>
        </w:rPr>
        <w:t>Kochanowski</w:t>
      </w:r>
      <w:proofErr w:type="spellEnd"/>
      <w:r w:rsidRPr="007415C8">
        <w:rPr>
          <w:rFonts w:ascii="Times New Roman" w:hAnsi="Times New Roman"/>
          <w:sz w:val="28"/>
          <w:szCs w:val="28"/>
          <w:lang w:val="en-US"/>
        </w:rPr>
        <w:t xml:space="preserve"> University, Poland</w:t>
      </w:r>
    </w:p>
    <w:p w:rsidR="00DD5777" w:rsidRPr="007415C8" w:rsidRDefault="007415C8" w:rsidP="001C70D7">
      <w:pPr>
        <w:pStyle w:val="a5"/>
        <w:ind w:firstLine="567"/>
        <w:jc w:val="both"/>
        <w:rPr>
          <w:rFonts w:ascii="Times New Roman" w:hAnsi="Times New Roman"/>
          <w:sz w:val="28"/>
          <w:szCs w:val="28"/>
          <w:lang w:val="en-US"/>
        </w:rPr>
      </w:pPr>
      <w:r>
        <w:rPr>
          <w:rFonts w:ascii="Times New Roman" w:hAnsi="Times New Roman"/>
          <w:b/>
          <w:i/>
          <w:sz w:val="28"/>
          <w:szCs w:val="28"/>
          <w:lang w:val="en-US"/>
        </w:rPr>
        <w:t xml:space="preserve">George </w:t>
      </w:r>
      <w:proofErr w:type="spellStart"/>
      <w:r>
        <w:rPr>
          <w:rFonts w:ascii="Times New Roman" w:hAnsi="Times New Roman"/>
          <w:b/>
          <w:i/>
          <w:sz w:val="28"/>
          <w:szCs w:val="28"/>
          <w:lang w:val="en-US"/>
        </w:rPr>
        <w:t>Abuselidze</w:t>
      </w:r>
      <w:proofErr w:type="spellEnd"/>
      <w:r>
        <w:rPr>
          <w:rFonts w:ascii="Times New Roman" w:hAnsi="Times New Roman"/>
          <w:b/>
          <w:i/>
          <w:sz w:val="28"/>
          <w:szCs w:val="28"/>
          <w:lang w:val="en-US"/>
        </w:rPr>
        <w:t xml:space="preserve"> </w:t>
      </w:r>
      <w:r w:rsidRPr="007415C8">
        <w:rPr>
          <w:rFonts w:ascii="Times New Roman" w:hAnsi="Times New Roman"/>
          <w:b/>
          <w:i/>
          <w:sz w:val="28"/>
          <w:szCs w:val="28"/>
          <w:lang w:val="en-US"/>
        </w:rPr>
        <w:t>–</w:t>
      </w:r>
      <w:r w:rsidRPr="007415C8">
        <w:rPr>
          <w:rFonts w:ascii="Times New Roman" w:hAnsi="Times New Roman"/>
          <w:sz w:val="28"/>
          <w:szCs w:val="28"/>
          <w:lang w:val="en-US"/>
        </w:rPr>
        <w:t xml:space="preserve"> Doctor of Economics, Professor, Head of Department of Finance and Banks, Batumi Shota </w:t>
      </w:r>
      <w:proofErr w:type="spellStart"/>
      <w:r w:rsidRPr="007415C8">
        <w:rPr>
          <w:rFonts w:ascii="Times New Roman" w:hAnsi="Times New Roman"/>
          <w:sz w:val="28"/>
          <w:szCs w:val="28"/>
          <w:lang w:val="en-US"/>
        </w:rPr>
        <w:t>Rustaveli</w:t>
      </w:r>
      <w:proofErr w:type="spellEnd"/>
      <w:r w:rsidRPr="007415C8">
        <w:rPr>
          <w:rFonts w:ascii="Times New Roman" w:hAnsi="Times New Roman"/>
          <w:sz w:val="28"/>
          <w:szCs w:val="28"/>
          <w:lang w:val="en-US"/>
        </w:rPr>
        <w:t xml:space="preserve"> State University, Georgia</w:t>
      </w:r>
    </w:p>
    <w:p w:rsidR="007415C8" w:rsidRDefault="007415C8" w:rsidP="001C70D7">
      <w:pPr>
        <w:pStyle w:val="a5"/>
        <w:ind w:firstLine="567"/>
        <w:jc w:val="both"/>
        <w:rPr>
          <w:rFonts w:ascii="Times New Roman" w:hAnsi="Times New Roman"/>
          <w:sz w:val="28"/>
          <w:szCs w:val="28"/>
          <w:lang w:val="uk-UA"/>
        </w:rPr>
      </w:pPr>
      <w:proofErr w:type="spellStart"/>
      <w:r w:rsidRPr="007415C8">
        <w:rPr>
          <w:rFonts w:ascii="Times New Roman" w:hAnsi="Times New Roman"/>
          <w:b/>
          <w:i/>
          <w:sz w:val="28"/>
          <w:szCs w:val="28"/>
          <w:lang w:val="en-US"/>
        </w:rPr>
        <w:t>Andriy</w:t>
      </w:r>
      <w:proofErr w:type="spellEnd"/>
      <w:r w:rsidRPr="007415C8">
        <w:rPr>
          <w:rFonts w:ascii="Times New Roman" w:hAnsi="Times New Roman"/>
          <w:b/>
          <w:i/>
          <w:sz w:val="28"/>
          <w:szCs w:val="28"/>
          <w:lang w:val="en-US"/>
        </w:rPr>
        <w:t xml:space="preserve"> </w:t>
      </w:r>
      <w:proofErr w:type="spellStart"/>
      <w:r w:rsidRPr="007415C8">
        <w:rPr>
          <w:rFonts w:ascii="Times New Roman" w:hAnsi="Times New Roman"/>
          <w:b/>
          <w:i/>
          <w:sz w:val="28"/>
          <w:szCs w:val="28"/>
          <w:lang w:val="en-US"/>
        </w:rPr>
        <w:t>Kostenko</w:t>
      </w:r>
      <w:proofErr w:type="spellEnd"/>
      <w:r w:rsidRPr="007415C8">
        <w:rPr>
          <w:rFonts w:ascii="Times New Roman" w:hAnsi="Times New Roman"/>
          <w:sz w:val="28"/>
          <w:szCs w:val="28"/>
          <w:lang w:val="en-US"/>
        </w:rPr>
        <w:t xml:space="preserve"> </w:t>
      </w:r>
      <w:r w:rsidRPr="007415C8">
        <w:rPr>
          <w:rFonts w:ascii="Times New Roman" w:hAnsi="Times New Roman"/>
          <w:b/>
          <w:i/>
          <w:sz w:val="28"/>
          <w:szCs w:val="28"/>
          <w:lang w:val="en-US"/>
        </w:rPr>
        <w:t>–</w:t>
      </w:r>
      <w:r w:rsidR="00DD5777" w:rsidRPr="007415C8">
        <w:rPr>
          <w:rFonts w:ascii="Times New Roman" w:hAnsi="Times New Roman"/>
          <w:sz w:val="28"/>
          <w:szCs w:val="28"/>
          <w:lang w:val="uk-UA"/>
        </w:rPr>
        <w:t xml:space="preserve"> </w:t>
      </w:r>
      <w:r w:rsidRPr="007415C8">
        <w:rPr>
          <w:rFonts w:ascii="Times New Roman" w:hAnsi="Times New Roman"/>
          <w:sz w:val="28"/>
          <w:szCs w:val="28"/>
          <w:lang w:val="en-US"/>
        </w:rPr>
        <w:t>PhD in Economics, Associate</w:t>
      </w:r>
      <w:r w:rsidR="00B438A4">
        <w:rPr>
          <w:rFonts w:ascii="Times New Roman" w:hAnsi="Times New Roman"/>
          <w:sz w:val="28"/>
          <w:szCs w:val="28"/>
          <w:lang w:val="en-US"/>
        </w:rPr>
        <w:t xml:space="preserve"> </w:t>
      </w:r>
      <w:r w:rsidR="00B438A4" w:rsidRPr="007415C8">
        <w:rPr>
          <w:rFonts w:ascii="Times New Roman" w:hAnsi="Times New Roman"/>
          <w:sz w:val="28"/>
          <w:szCs w:val="28"/>
          <w:lang w:val="en-US"/>
        </w:rPr>
        <w:t>Professor</w:t>
      </w:r>
      <w:r w:rsidR="00A73D67" w:rsidRPr="007415C8">
        <w:rPr>
          <w:rFonts w:ascii="Times New Roman" w:hAnsi="Times New Roman"/>
          <w:sz w:val="28"/>
          <w:szCs w:val="28"/>
          <w:lang w:val="uk-UA"/>
        </w:rPr>
        <w:t xml:space="preserve">, </w:t>
      </w:r>
      <w:r w:rsidRPr="00FB1616">
        <w:rPr>
          <w:rFonts w:ascii="Times New Roman" w:hAnsi="Times New Roman"/>
          <w:sz w:val="28"/>
          <w:lang w:val="en-US"/>
        </w:rPr>
        <w:t>Dean of Faculty of Economics</w:t>
      </w:r>
      <w:r w:rsidR="00B438A4">
        <w:rPr>
          <w:rFonts w:ascii="Times New Roman" w:hAnsi="Times New Roman"/>
          <w:sz w:val="28"/>
          <w:lang w:val="en-US"/>
        </w:rPr>
        <w:t>,</w:t>
      </w:r>
      <w:r w:rsidR="00A73D67" w:rsidRPr="007415C8">
        <w:rPr>
          <w:rFonts w:ascii="Times New Roman" w:hAnsi="Times New Roman"/>
          <w:sz w:val="28"/>
          <w:szCs w:val="28"/>
          <w:lang w:val="uk-UA"/>
        </w:rPr>
        <w:t xml:space="preserve"> </w:t>
      </w:r>
      <w:proofErr w:type="spellStart"/>
      <w:proofErr w:type="gramStart"/>
      <w:r w:rsidRPr="007415C8">
        <w:rPr>
          <w:rFonts w:ascii="Times New Roman" w:hAnsi="Times New Roman"/>
          <w:sz w:val="28"/>
          <w:szCs w:val="28"/>
          <w:lang w:val="uk-UA"/>
        </w:rPr>
        <w:t>Gomel</w:t>
      </w:r>
      <w:proofErr w:type="spellEnd"/>
      <w:proofErr w:type="gramEnd"/>
      <w:r w:rsidRPr="007415C8">
        <w:rPr>
          <w:rFonts w:ascii="Times New Roman" w:hAnsi="Times New Roman"/>
          <w:sz w:val="28"/>
          <w:szCs w:val="28"/>
          <w:lang w:val="uk-UA"/>
        </w:rPr>
        <w:t xml:space="preserve"> </w:t>
      </w:r>
      <w:proofErr w:type="spellStart"/>
      <w:r w:rsidRPr="007415C8">
        <w:rPr>
          <w:rFonts w:ascii="Times New Roman" w:hAnsi="Times New Roman"/>
          <w:sz w:val="28"/>
          <w:szCs w:val="28"/>
          <w:lang w:val="uk-UA"/>
        </w:rPr>
        <w:t>State</w:t>
      </w:r>
      <w:proofErr w:type="spellEnd"/>
      <w:r w:rsidRPr="007415C8">
        <w:rPr>
          <w:rFonts w:ascii="Times New Roman" w:hAnsi="Times New Roman"/>
          <w:sz w:val="28"/>
          <w:szCs w:val="28"/>
          <w:lang w:val="uk-UA"/>
        </w:rPr>
        <w:t xml:space="preserve"> </w:t>
      </w:r>
      <w:proofErr w:type="spellStart"/>
      <w:r w:rsidRPr="007415C8">
        <w:rPr>
          <w:rFonts w:ascii="Times New Roman" w:hAnsi="Times New Roman"/>
          <w:sz w:val="28"/>
          <w:szCs w:val="28"/>
          <w:lang w:val="uk-UA"/>
        </w:rPr>
        <w:t>University</w:t>
      </w:r>
      <w:proofErr w:type="spellEnd"/>
      <w:r w:rsidRPr="007415C8">
        <w:rPr>
          <w:rFonts w:ascii="Times New Roman" w:hAnsi="Times New Roman"/>
          <w:sz w:val="28"/>
          <w:szCs w:val="28"/>
          <w:lang w:val="uk-UA"/>
        </w:rPr>
        <w:t xml:space="preserve"> </w:t>
      </w:r>
      <w:proofErr w:type="spellStart"/>
      <w:r w:rsidRPr="007415C8">
        <w:rPr>
          <w:rFonts w:ascii="Times New Roman" w:hAnsi="Times New Roman"/>
          <w:sz w:val="28"/>
          <w:szCs w:val="28"/>
          <w:lang w:val="uk-UA"/>
        </w:rPr>
        <w:t>named</w:t>
      </w:r>
      <w:proofErr w:type="spellEnd"/>
      <w:r w:rsidRPr="007415C8">
        <w:rPr>
          <w:rFonts w:ascii="Times New Roman" w:hAnsi="Times New Roman"/>
          <w:sz w:val="28"/>
          <w:szCs w:val="28"/>
          <w:lang w:val="uk-UA"/>
        </w:rPr>
        <w:t xml:space="preserve"> </w:t>
      </w:r>
      <w:proofErr w:type="spellStart"/>
      <w:r w:rsidRPr="007415C8">
        <w:rPr>
          <w:rFonts w:ascii="Times New Roman" w:hAnsi="Times New Roman"/>
          <w:sz w:val="28"/>
          <w:szCs w:val="28"/>
          <w:lang w:val="uk-UA"/>
        </w:rPr>
        <w:t>after</w:t>
      </w:r>
      <w:proofErr w:type="spellEnd"/>
      <w:r w:rsidRPr="007415C8">
        <w:rPr>
          <w:rFonts w:ascii="Times New Roman" w:hAnsi="Times New Roman"/>
          <w:sz w:val="28"/>
          <w:szCs w:val="28"/>
          <w:lang w:val="uk-UA"/>
        </w:rPr>
        <w:t xml:space="preserve">. F. </w:t>
      </w:r>
      <w:proofErr w:type="spellStart"/>
      <w:r w:rsidRPr="007415C8">
        <w:rPr>
          <w:rFonts w:ascii="Times New Roman" w:hAnsi="Times New Roman"/>
          <w:sz w:val="28"/>
          <w:szCs w:val="28"/>
          <w:lang w:val="uk-UA"/>
        </w:rPr>
        <w:t>Skoryna</w:t>
      </w:r>
      <w:proofErr w:type="spellEnd"/>
      <w:r w:rsidRPr="007415C8">
        <w:rPr>
          <w:rFonts w:ascii="Times New Roman" w:hAnsi="Times New Roman"/>
          <w:sz w:val="28"/>
          <w:szCs w:val="28"/>
          <w:lang w:val="uk-UA"/>
        </w:rPr>
        <w:t xml:space="preserve">, </w:t>
      </w:r>
      <w:proofErr w:type="spellStart"/>
      <w:r w:rsidRPr="007415C8">
        <w:rPr>
          <w:rFonts w:ascii="Times New Roman" w:hAnsi="Times New Roman"/>
          <w:sz w:val="28"/>
          <w:szCs w:val="28"/>
          <w:lang w:val="uk-UA"/>
        </w:rPr>
        <w:t>Republic</w:t>
      </w:r>
      <w:proofErr w:type="spellEnd"/>
      <w:r w:rsidRPr="007415C8">
        <w:rPr>
          <w:rFonts w:ascii="Times New Roman" w:hAnsi="Times New Roman"/>
          <w:sz w:val="28"/>
          <w:szCs w:val="28"/>
          <w:lang w:val="uk-UA"/>
        </w:rPr>
        <w:t xml:space="preserve"> </w:t>
      </w:r>
      <w:proofErr w:type="spellStart"/>
      <w:r w:rsidRPr="007415C8">
        <w:rPr>
          <w:rFonts w:ascii="Times New Roman" w:hAnsi="Times New Roman"/>
          <w:sz w:val="28"/>
          <w:szCs w:val="28"/>
          <w:lang w:val="uk-UA"/>
        </w:rPr>
        <w:t>of</w:t>
      </w:r>
      <w:proofErr w:type="spellEnd"/>
      <w:r w:rsidRPr="007415C8">
        <w:rPr>
          <w:rFonts w:ascii="Times New Roman" w:hAnsi="Times New Roman"/>
          <w:sz w:val="28"/>
          <w:szCs w:val="28"/>
          <w:lang w:val="uk-UA"/>
        </w:rPr>
        <w:t xml:space="preserve"> </w:t>
      </w:r>
      <w:proofErr w:type="spellStart"/>
      <w:r w:rsidRPr="007415C8">
        <w:rPr>
          <w:rFonts w:ascii="Times New Roman" w:hAnsi="Times New Roman"/>
          <w:sz w:val="28"/>
          <w:szCs w:val="28"/>
          <w:lang w:val="uk-UA"/>
        </w:rPr>
        <w:t>Belarus</w:t>
      </w:r>
      <w:proofErr w:type="spellEnd"/>
    </w:p>
    <w:p w:rsidR="00DD5777" w:rsidRPr="007415C8" w:rsidRDefault="007415C8" w:rsidP="001C70D7">
      <w:pPr>
        <w:pStyle w:val="a5"/>
        <w:ind w:firstLine="567"/>
        <w:jc w:val="both"/>
        <w:rPr>
          <w:rFonts w:ascii="Times New Roman" w:hAnsi="Times New Roman"/>
          <w:sz w:val="28"/>
          <w:szCs w:val="28"/>
          <w:lang w:val="en-US"/>
        </w:rPr>
      </w:pPr>
      <w:proofErr w:type="spellStart"/>
      <w:r w:rsidRPr="007415C8">
        <w:rPr>
          <w:rFonts w:ascii="Times New Roman" w:hAnsi="Times New Roman"/>
          <w:b/>
          <w:i/>
          <w:sz w:val="28"/>
          <w:szCs w:val="28"/>
          <w:lang w:val="en-US"/>
        </w:rPr>
        <w:t>Yuliia</w:t>
      </w:r>
      <w:proofErr w:type="spellEnd"/>
      <w:r w:rsidRPr="007415C8">
        <w:rPr>
          <w:rFonts w:ascii="Times New Roman" w:hAnsi="Times New Roman"/>
          <w:b/>
          <w:i/>
          <w:sz w:val="28"/>
          <w:szCs w:val="28"/>
          <w:lang w:val="en-US"/>
        </w:rPr>
        <w:t xml:space="preserve"> </w:t>
      </w:r>
      <w:proofErr w:type="spellStart"/>
      <w:r w:rsidRPr="007415C8">
        <w:rPr>
          <w:rFonts w:ascii="Times New Roman" w:hAnsi="Times New Roman"/>
          <w:b/>
          <w:i/>
          <w:sz w:val="28"/>
          <w:szCs w:val="28"/>
          <w:lang w:val="en-US"/>
        </w:rPr>
        <w:t>Nehoda</w:t>
      </w:r>
      <w:proofErr w:type="spellEnd"/>
      <w:r w:rsidRPr="007415C8">
        <w:rPr>
          <w:rFonts w:ascii="Times New Roman" w:hAnsi="Times New Roman"/>
          <w:b/>
          <w:i/>
          <w:sz w:val="28"/>
          <w:szCs w:val="28"/>
          <w:lang w:val="en-US"/>
        </w:rPr>
        <w:t xml:space="preserve"> –</w:t>
      </w:r>
      <w:r w:rsidRPr="007415C8">
        <w:rPr>
          <w:rFonts w:ascii="Times New Roman" w:hAnsi="Times New Roman"/>
          <w:sz w:val="28"/>
          <w:szCs w:val="28"/>
          <w:lang w:val="en-US"/>
        </w:rPr>
        <w:t xml:space="preserve"> PhD in Economics, Associate Professor of Department of Finance, Faculty of Economics, NULES of Ukraine</w:t>
      </w:r>
    </w:p>
    <w:p w:rsidR="00B438A4" w:rsidRPr="007415C8" w:rsidRDefault="00B438A4" w:rsidP="00B438A4">
      <w:pPr>
        <w:pStyle w:val="a5"/>
        <w:ind w:firstLine="567"/>
        <w:jc w:val="both"/>
        <w:rPr>
          <w:rFonts w:ascii="Times New Roman" w:hAnsi="Times New Roman"/>
          <w:sz w:val="28"/>
          <w:szCs w:val="28"/>
          <w:lang w:val="en-US"/>
        </w:rPr>
      </w:pPr>
      <w:proofErr w:type="spellStart"/>
      <w:r w:rsidRPr="00B438A4">
        <w:rPr>
          <w:rFonts w:ascii="Times New Roman" w:hAnsi="Times New Roman"/>
          <w:b/>
          <w:i/>
          <w:sz w:val="28"/>
          <w:szCs w:val="28"/>
          <w:lang w:val="uk-UA"/>
        </w:rPr>
        <w:t>Olga</w:t>
      </w:r>
      <w:proofErr w:type="spellEnd"/>
      <w:r w:rsidRPr="00B438A4">
        <w:rPr>
          <w:rFonts w:ascii="Times New Roman" w:hAnsi="Times New Roman"/>
          <w:b/>
          <w:i/>
          <w:sz w:val="28"/>
          <w:szCs w:val="28"/>
          <w:lang w:val="en-US"/>
        </w:rPr>
        <w:t xml:space="preserve"> </w:t>
      </w:r>
      <w:proofErr w:type="spellStart"/>
      <w:r w:rsidRPr="00B438A4">
        <w:rPr>
          <w:rFonts w:ascii="Times New Roman" w:hAnsi="Times New Roman"/>
          <w:b/>
          <w:i/>
          <w:sz w:val="28"/>
          <w:szCs w:val="28"/>
          <w:lang w:val="uk-UA"/>
        </w:rPr>
        <w:t>Danilevsk</w:t>
      </w:r>
      <w:proofErr w:type="spellEnd"/>
      <w:r w:rsidRPr="00B438A4">
        <w:rPr>
          <w:rFonts w:ascii="Times New Roman" w:hAnsi="Times New Roman"/>
          <w:b/>
          <w:i/>
          <w:sz w:val="28"/>
          <w:szCs w:val="28"/>
          <w:lang w:val="en-US"/>
        </w:rPr>
        <w:t>a</w:t>
      </w:r>
      <w:r w:rsidRPr="00B438A4">
        <w:rPr>
          <w:rFonts w:ascii="Times New Roman" w:hAnsi="Times New Roman"/>
          <w:b/>
          <w:i/>
          <w:sz w:val="28"/>
          <w:szCs w:val="28"/>
          <w:lang w:val="uk-UA"/>
        </w:rPr>
        <w:t>-Zhugunisov</w:t>
      </w:r>
      <w:r w:rsidRPr="00B438A4">
        <w:rPr>
          <w:rFonts w:ascii="Times New Roman" w:hAnsi="Times New Roman"/>
          <w:b/>
          <w:i/>
          <w:sz w:val="28"/>
          <w:szCs w:val="28"/>
          <w:lang w:val="en-US"/>
        </w:rPr>
        <w:t>a</w:t>
      </w:r>
      <w:r w:rsidRPr="00B438A4">
        <w:rPr>
          <w:rFonts w:ascii="Times New Roman" w:hAnsi="Times New Roman"/>
          <w:b/>
          <w:i/>
          <w:sz w:val="28"/>
          <w:szCs w:val="28"/>
          <w:lang w:val="uk-UA"/>
        </w:rPr>
        <w:t xml:space="preserve"> </w:t>
      </w:r>
      <w:r w:rsidRPr="00B438A4">
        <w:rPr>
          <w:rFonts w:ascii="Times New Roman" w:hAnsi="Times New Roman"/>
          <w:b/>
          <w:i/>
          <w:sz w:val="28"/>
          <w:szCs w:val="28"/>
          <w:lang w:val="en-US"/>
        </w:rPr>
        <w:t>–</w:t>
      </w:r>
      <w:r w:rsidR="004E4239" w:rsidRPr="007415C8">
        <w:rPr>
          <w:rFonts w:ascii="Times New Roman" w:hAnsi="Times New Roman"/>
          <w:sz w:val="28"/>
          <w:szCs w:val="28"/>
          <w:lang w:val="uk-UA"/>
        </w:rPr>
        <w:t xml:space="preserve"> </w:t>
      </w:r>
      <w:r w:rsidRPr="007415C8">
        <w:rPr>
          <w:rFonts w:ascii="Times New Roman" w:hAnsi="Times New Roman"/>
          <w:sz w:val="28"/>
          <w:szCs w:val="28"/>
          <w:lang w:val="en-US"/>
        </w:rPr>
        <w:t>PhD in Economics</w:t>
      </w:r>
      <w:r w:rsidR="004E4239" w:rsidRPr="007415C8">
        <w:rPr>
          <w:rFonts w:ascii="Times New Roman" w:hAnsi="Times New Roman"/>
          <w:sz w:val="28"/>
          <w:szCs w:val="28"/>
          <w:lang w:val="uk-UA"/>
        </w:rPr>
        <w:t xml:space="preserve">, </w:t>
      </w:r>
      <w:r w:rsidRPr="007415C8">
        <w:rPr>
          <w:rFonts w:ascii="Times New Roman" w:hAnsi="Times New Roman"/>
          <w:sz w:val="28"/>
          <w:szCs w:val="28"/>
          <w:lang w:val="en-US"/>
        </w:rPr>
        <w:t>Associate Professor of Department of Finance, Faculty of Economics, NULES of Ukraine</w:t>
      </w:r>
    </w:p>
    <w:p w:rsidR="007C6E15" w:rsidRPr="00B438A4" w:rsidRDefault="007C6E15" w:rsidP="001C70D7">
      <w:pPr>
        <w:pStyle w:val="a5"/>
        <w:ind w:firstLine="567"/>
        <w:jc w:val="both"/>
        <w:rPr>
          <w:rFonts w:ascii="Times New Roman" w:hAnsi="Times New Roman"/>
          <w:sz w:val="28"/>
          <w:szCs w:val="28"/>
          <w:lang w:val="en-US"/>
        </w:rPr>
      </w:pPr>
    </w:p>
    <w:p w:rsidR="00B438A4" w:rsidRDefault="00913BF6" w:rsidP="00B438A4">
      <w:pPr>
        <w:pStyle w:val="a5"/>
        <w:ind w:firstLine="567"/>
        <w:jc w:val="center"/>
        <w:rPr>
          <w:lang w:val="en-US"/>
        </w:rPr>
      </w:pPr>
      <w:r w:rsidRPr="00913BF6">
        <w:rPr>
          <w:rFonts w:ascii="Times New Roman" w:hAnsi="Times New Roman"/>
          <w:b/>
          <w:sz w:val="28"/>
          <w:szCs w:val="28"/>
          <w:lang w:val="uk-UA"/>
        </w:rPr>
        <w:t xml:space="preserve">ІІІ </w:t>
      </w:r>
      <w:r w:rsidR="00B438A4" w:rsidRPr="00B438A4">
        <w:rPr>
          <w:rFonts w:ascii="Times New Roman" w:hAnsi="Times New Roman"/>
          <w:b/>
          <w:sz w:val="28"/>
          <w:lang w:val="en-US"/>
        </w:rPr>
        <w:t>International Scientific and Practical Conference on the topic "Ukraine, Bulgaria, EU: Economic and Social Development Trends"</w:t>
      </w:r>
    </w:p>
    <w:p w:rsidR="007C6E15" w:rsidRPr="00913BF6" w:rsidRDefault="007C6E15" w:rsidP="00B438A4">
      <w:pPr>
        <w:pStyle w:val="a5"/>
        <w:ind w:firstLine="567"/>
        <w:jc w:val="center"/>
        <w:rPr>
          <w:rFonts w:ascii="Times New Roman" w:hAnsi="Times New Roman"/>
          <w:b/>
          <w:sz w:val="28"/>
          <w:szCs w:val="28"/>
          <w:lang w:val="uk-UA"/>
        </w:rPr>
      </w:pPr>
      <w:r w:rsidRPr="00913BF6">
        <w:rPr>
          <w:rFonts w:ascii="Times New Roman" w:hAnsi="Times New Roman"/>
          <w:b/>
          <w:sz w:val="28"/>
          <w:szCs w:val="28"/>
          <w:lang w:val="uk-UA"/>
        </w:rPr>
        <w:t>2</w:t>
      </w:r>
      <w:r w:rsidR="00255027" w:rsidRPr="00913BF6">
        <w:rPr>
          <w:rFonts w:ascii="Times New Roman" w:hAnsi="Times New Roman"/>
          <w:b/>
          <w:sz w:val="28"/>
          <w:szCs w:val="28"/>
          <w:lang w:val="uk-UA"/>
        </w:rPr>
        <w:t>7</w:t>
      </w:r>
      <w:r w:rsidRPr="00913BF6">
        <w:rPr>
          <w:rFonts w:ascii="Times New Roman" w:hAnsi="Times New Roman"/>
          <w:b/>
          <w:sz w:val="28"/>
          <w:szCs w:val="28"/>
          <w:lang w:val="uk-UA"/>
        </w:rPr>
        <w:t xml:space="preserve"> </w:t>
      </w:r>
      <w:r w:rsidR="00B438A4">
        <w:rPr>
          <w:rFonts w:ascii="Times New Roman" w:hAnsi="Times New Roman"/>
          <w:b/>
          <w:sz w:val="28"/>
          <w:szCs w:val="28"/>
          <w:lang w:val="en-US"/>
        </w:rPr>
        <w:t>June</w:t>
      </w:r>
      <w:r w:rsidRPr="00913BF6">
        <w:rPr>
          <w:rFonts w:ascii="Times New Roman" w:hAnsi="Times New Roman"/>
          <w:b/>
          <w:sz w:val="28"/>
          <w:szCs w:val="28"/>
          <w:lang w:val="uk-UA"/>
        </w:rPr>
        <w:t xml:space="preserve"> - </w:t>
      </w:r>
      <w:r w:rsidR="00255027" w:rsidRPr="00913BF6">
        <w:rPr>
          <w:rFonts w:ascii="Times New Roman" w:hAnsi="Times New Roman"/>
          <w:b/>
          <w:sz w:val="28"/>
          <w:szCs w:val="28"/>
          <w:lang w:val="uk-UA"/>
        </w:rPr>
        <w:t>2</w:t>
      </w:r>
      <w:r w:rsidR="0080747C">
        <w:rPr>
          <w:rFonts w:ascii="Times New Roman" w:hAnsi="Times New Roman"/>
          <w:b/>
          <w:sz w:val="28"/>
          <w:szCs w:val="28"/>
          <w:lang w:val="uk-UA"/>
        </w:rPr>
        <w:t xml:space="preserve"> </w:t>
      </w:r>
      <w:r w:rsidR="00B438A4">
        <w:rPr>
          <w:rFonts w:ascii="Times New Roman" w:hAnsi="Times New Roman"/>
          <w:b/>
          <w:sz w:val="28"/>
          <w:szCs w:val="28"/>
          <w:lang w:val="en-US"/>
        </w:rPr>
        <w:t xml:space="preserve">July </w:t>
      </w:r>
      <w:r w:rsidR="0080747C">
        <w:rPr>
          <w:rFonts w:ascii="Times New Roman" w:hAnsi="Times New Roman"/>
          <w:b/>
          <w:sz w:val="28"/>
          <w:szCs w:val="28"/>
          <w:lang w:val="uk-UA"/>
        </w:rPr>
        <w:t>2019</w:t>
      </w:r>
      <w:r w:rsidRPr="00913BF6">
        <w:rPr>
          <w:rFonts w:ascii="Times New Roman" w:hAnsi="Times New Roman"/>
          <w:b/>
          <w:sz w:val="28"/>
          <w:szCs w:val="28"/>
          <w:lang w:val="uk-UA"/>
        </w:rPr>
        <w:t xml:space="preserve"> </w:t>
      </w:r>
      <w:proofErr w:type="spellStart"/>
      <w:r w:rsidR="00B438A4" w:rsidRPr="00B438A4">
        <w:rPr>
          <w:rFonts w:ascii="Times New Roman" w:hAnsi="Times New Roman"/>
          <w:b/>
          <w:sz w:val="28"/>
          <w:lang w:val="en-US"/>
        </w:rPr>
        <w:t>Burgas</w:t>
      </w:r>
      <w:proofErr w:type="spellEnd"/>
      <w:r w:rsidR="00B438A4" w:rsidRPr="00B438A4">
        <w:rPr>
          <w:rFonts w:ascii="Times New Roman" w:hAnsi="Times New Roman"/>
          <w:b/>
          <w:sz w:val="28"/>
          <w:lang w:val="en-US"/>
        </w:rPr>
        <w:t xml:space="preserve"> (Bulgaria)</w:t>
      </w:r>
    </w:p>
    <w:p w:rsidR="007C6E15" w:rsidRPr="00913BF6" w:rsidRDefault="007C6E15" w:rsidP="001C70D7">
      <w:pPr>
        <w:pStyle w:val="a5"/>
        <w:ind w:firstLine="567"/>
        <w:jc w:val="center"/>
        <w:rPr>
          <w:rFonts w:ascii="Times New Roman" w:hAnsi="Times New Roman"/>
          <w:b/>
          <w:sz w:val="28"/>
          <w:szCs w:val="28"/>
          <w:lang w:val="uk-UA"/>
        </w:rPr>
      </w:pPr>
    </w:p>
    <w:p w:rsidR="00B438A4" w:rsidRPr="00B438A4" w:rsidRDefault="00B438A4" w:rsidP="00B438A4">
      <w:pPr>
        <w:pStyle w:val="a5"/>
        <w:ind w:firstLine="567"/>
        <w:jc w:val="center"/>
        <w:rPr>
          <w:rFonts w:ascii="Times New Roman" w:hAnsi="Times New Roman"/>
          <w:b/>
          <w:sz w:val="28"/>
          <w:lang w:val="en-US"/>
        </w:rPr>
      </w:pPr>
      <w:r w:rsidRPr="00B438A4">
        <w:rPr>
          <w:rFonts w:ascii="Times New Roman" w:hAnsi="Times New Roman"/>
          <w:b/>
          <w:sz w:val="28"/>
          <w:lang w:val="en-US"/>
        </w:rPr>
        <w:t>Conference program includes:</w:t>
      </w:r>
    </w:p>
    <w:p w:rsidR="00B438A4" w:rsidRPr="00B438A4" w:rsidRDefault="00B438A4" w:rsidP="001C70D7">
      <w:pPr>
        <w:pStyle w:val="a5"/>
        <w:ind w:firstLine="567"/>
        <w:jc w:val="both"/>
        <w:rPr>
          <w:rFonts w:ascii="Times New Roman" w:hAnsi="Times New Roman"/>
          <w:sz w:val="28"/>
          <w:lang w:val="en-US"/>
        </w:rPr>
      </w:pPr>
      <w:r w:rsidRPr="00B438A4">
        <w:rPr>
          <w:rFonts w:ascii="Times New Roman" w:hAnsi="Times New Roman"/>
          <w:sz w:val="28"/>
          <w:lang w:val="en-US"/>
        </w:rPr>
        <w:t xml:space="preserve">1. Participation in conference. </w:t>
      </w:r>
    </w:p>
    <w:p w:rsidR="007C6E15" w:rsidRPr="00B438A4" w:rsidRDefault="00B438A4" w:rsidP="001C70D7">
      <w:pPr>
        <w:pStyle w:val="a5"/>
        <w:ind w:firstLine="567"/>
        <w:jc w:val="both"/>
        <w:rPr>
          <w:rFonts w:ascii="Times New Roman" w:hAnsi="Times New Roman"/>
          <w:sz w:val="36"/>
          <w:szCs w:val="28"/>
          <w:lang w:val="uk-UA"/>
        </w:rPr>
      </w:pPr>
      <w:r w:rsidRPr="00B438A4">
        <w:rPr>
          <w:rFonts w:ascii="Times New Roman" w:hAnsi="Times New Roman"/>
          <w:sz w:val="28"/>
          <w:lang w:val="en-US"/>
        </w:rPr>
        <w:t xml:space="preserve">2. Possibility of internship in direction "Economy" and "Electricity, electrical engineering, </w:t>
      </w:r>
      <w:proofErr w:type="spellStart"/>
      <w:r w:rsidRPr="00B438A4">
        <w:rPr>
          <w:rFonts w:ascii="Times New Roman" w:hAnsi="Times New Roman"/>
          <w:sz w:val="28"/>
          <w:lang w:val="en-US"/>
        </w:rPr>
        <w:t>electromechanics</w:t>
      </w:r>
      <w:proofErr w:type="spellEnd"/>
      <w:r w:rsidRPr="00B438A4">
        <w:rPr>
          <w:rFonts w:ascii="Times New Roman" w:hAnsi="Times New Roman"/>
          <w:sz w:val="28"/>
          <w:lang w:val="en-US"/>
        </w:rPr>
        <w:t>" only for the eyeglass participants.</w:t>
      </w:r>
    </w:p>
    <w:p w:rsidR="00B438A4" w:rsidRPr="00B438A4" w:rsidRDefault="00B438A4" w:rsidP="00B438A4">
      <w:pPr>
        <w:pStyle w:val="a5"/>
        <w:ind w:firstLine="567"/>
        <w:jc w:val="both"/>
        <w:rPr>
          <w:rFonts w:ascii="Times New Roman" w:hAnsi="Times New Roman"/>
          <w:sz w:val="28"/>
          <w:lang w:val="en-US"/>
        </w:rPr>
      </w:pPr>
      <w:r w:rsidRPr="00B438A4">
        <w:rPr>
          <w:rFonts w:ascii="Times New Roman" w:hAnsi="Times New Roman"/>
          <w:sz w:val="28"/>
          <w:lang w:val="en-US"/>
        </w:rPr>
        <w:t xml:space="preserve">3. International publication of papers with assigning of Bulgarian ISBN. </w:t>
      </w:r>
    </w:p>
    <w:p w:rsidR="00B438A4" w:rsidRPr="00B438A4" w:rsidRDefault="00B438A4" w:rsidP="00B438A4">
      <w:pPr>
        <w:pStyle w:val="a5"/>
        <w:ind w:firstLine="567"/>
        <w:jc w:val="both"/>
        <w:rPr>
          <w:rFonts w:ascii="Times New Roman" w:hAnsi="Times New Roman"/>
          <w:sz w:val="28"/>
          <w:lang w:val="en-US"/>
        </w:rPr>
      </w:pPr>
      <w:r w:rsidRPr="00B438A4">
        <w:rPr>
          <w:rFonts w:ascii="Times New Roman" w:hAnsi="Times New Roman"/>
          <w:sz w:val="28"/>
          <w:lang w:val="en-US"/>
        </w:rPr>
        <w:t>4. Receiving an International diploma of conference participant and/or certificate of advanced training.</w:t>
      </w:r>
    </w:p>
    <w:p w:rsidR="00B438A4" w:rsidRDefault="00B438A4" w:rsidP="001C70D7">
      <w:pPr>
        <w:pStyle w:val="a5"/>
        <w:ind w:firstLine="567"/>
        <w:jc w:val="center"/>
        <w:rPr>
          <w:lang w:val="en-US"/>
        </w:rPr>
      </w:pPr>
    </w:p>
    <w:p w:rsidR="00B438A4" w:rsidRDefault="00B438A4" w:rsidP="00B438A4">
      <w:pPr>
        <w:pStyle w:val="a5"/>
        <w:ind w:firstLine="567"/>
        <w:jc w:val="center"/>
        <w:rPr>
          <w:rFonts w:ascii="Times New Roman" w:hAnsi="Times New Roman"/>
          <w:b/>
          <w:sz w:val="28"/>
          <w:lang w:val="en-US"/>
        </w:rPr>
      </w:pPr>
    </w:p>
    <w:p w:rsidR="00B438A4" w:rsidRDefault="00B438A4" w:rsidP="00B438A4">
      <w:pPr>
        <w:pStyle w:val="a5"/>
        <w:ind w:firstLine="567"/>
        <w:jc w:val="center"/>
        <w:rPr>
          <w:rFonts w:ascii="Times New Roman" w:hAnsi="Times New Roman"/>
          <w:b/>
          <w:sz w:val="28"/>
          <w:lang w:val="en-US"/>
        </w:rPr>
      </w:pPr>
    </w:p>
    <w:p w:rsidR="00B438A4" w:rsidRPr="00B438A4" w:rsidRDefault="00B438A4" w:rsidP="00B438A4">
      <w:pPr>
        <w:pStyle w:val="a5"/>
        <w:ind w:firstLine="567"/>
        <w:jc w:val="center"/>
        <w:rPr>
          <w:rFonts w:ascii="Times New Roman" w:hAnsi="Times New Roman"/>
          <w:b/>
          <w:sz w:val="28"/>
          <w:lang w:val="en-US"/>
        </w:rPr>
      </w:pPr>
      <w:r w:rsidRPr="00B438A4">
        <w:rPr>
          <w:rFonts w:ascii="Times New Roman" w:hAnsi="Times New Roman"/>
          <w:b/>
          <w:sz w:val="28"/>
          <w:lang w:val="en-US"/>
        </w:rPr>
        <w:t>Registration of conference materials</w:t>
      </w:r>
    </w:p>
    <w:p w:rsidR="00B438A4" w:rsidRDefault="00B438A4" w:rsidP="001C70D7">
      <w:pPr>
        <w:pStyle w:val="a5"/>
        <w:ind w:firstLine="567"/>
        <w:jc w:val="both"/>
        <w:rPr>
          <w:rFonts w:ascii="Times New Roman" w:hAnsi="Times New Roman"/>
          <w:sz w:val="28"/>
          <w:lang w:val="en-US"/>
        </w:rPr>
      </w:pPr>
      <w:r w:rsidRPr="00B438A4">
        <w:rPr>
          <w:rFonts w:ascii="Times New Roman" w:hAnsi="Times New Roman"/>
          <w:sz w:val="28"/>
          <w:lang w:val="en-US"/>
        </w:rPr>
        <w:lastRenderedPageBreak/>
        <w:t xml:space="preserve">Conference languages - English, Bulgarian, </w:t>
      </w:r>
      <w:proofErr w:type="gramStart"/>
      <w:r w:rsidRPr="00B438A4">
        <w:rPr>
          <w:rFonts w:ascii="Times New Roman" w:hAnsi="Times New Roman"/>
          <w:sz w:val="28"/>
          <w:lang w:val="en-US"/>
        </w:rPr>
        <w:t>Russian</w:t>
      </w:r>
      <w:proofErr w:type="gramEnd"/>
      <w:r w:rsidRPr="00B438A4">
        <w:rPr>
          <w:rFonts w:ascii="Times New Roman" w:hAnsi="Times New Roman"/>
          <w:sz w:val="28"/>
          <w:lang w:val="en-US"/>
        </w:rPr>
        <w:t xml:space="preserve">; </w:t>
      </w:r>
      <w:r w:rsidR="004C7740" w:rsidRPr="00B438A4">
        <w:rPr>
          <w:rFonts w:ascii="Times New Roman" w:hAnsi="Times New Roman"/>
          <w:sz w:val="28"/>
          <w:lang w:val="en-US"/>
        </w:rPr>
        <w:t>Scientific</w:t>
      </w:r>
      <w:r w:rsidRPr="00B438A4">
        <w:rPr>
          <w:rFonts w:ascii="Times New Roman" w:hAnsi="Times New Roman"/>
          <w:sz w:val="28"/>
          <w:lang w:val="en-US"/>
        </w:rPr>
        <w:t xml:space="preserve"> papers should be provided only by e-mail: konf_fin_2017@ukr.net - marked with the topic "Surname - Bulgaria". Volume of papers - up to three full pages of A4 format (297x210 mm), including pictures, tables, sources; Sources - placed at the end of the </w:t>
      </w:r>
      <w:proofErr w:type="gramStart"/>
      <w:r w:rsidRPr="00B438A4">
        <w:rPr>
          <w:rFonts w:ascii="Times New Roman" w:hAnsi="Times New Roman"/>
          <w:sz w:val="28"/>
          <w:lang w:val="en-US"/>
        </w:rPr>
        <w:t>text,</w:t>
      </w:r>
      <w:proofErr w:type="gramEnd"/>
      <w:r w:rsidRPr="00B438A4">
        <w:rPr>
          <w:rFonts w:ascii="Times New Roman" w:hAnsi="Times New Roman"/>
          <w:sz w:val="28"/>
          <w:lang w:val="en-US"/>
        </w:rPr>
        <w:t xml:space="preserve"> internet sources should have not only address, but also site name; </w:t>
      </w:r>
    </w:p>
    <w:p w:rsidR="00B438A4" w:rsidRDefault="00B438A4" w:rsidP="00B438A4">
      <w:pPr>
        <w:pStyle w:val="a5"/>
        <w:ind w:firstLine="567"/>
        <w:jc w:val="both"/>
        <w:rPr>
          <w:rFonts w:ascii="Times New Roman" w:hAnsi="Times New Roman"/>
          <w:sz w:val="28"/>
          <w:lang w:val="en-US"/>
        </w:rPr>
      </w:pPr>
      <w:r w:rsidRPr="00B438A4">
        <w:rPr>
          <w:rFonts w:ascii="Times New Roman" w:hAnsi="Times New Roman"/>
          <w:sz w:val="28"/>
          <w:lang w:val="en-US"/>
        </w:rPr>
        <w:t xml:space="preserve">References in the text - placed in square brackets with number of source in order of reference; </w:t>
      </w:r>
    </w:p>
    <w:p w:rsidR="00B438A4" w:rsidRDefault="00B438A4" w:rsidP="00B438A4">
      <w:pPr>
        <w:pStyle w:val="a5"/>
        <w:ind w:firstLine="567"/>
        <w:jc w:val="both"/>
        <w:rPr>
          <w:rFonts w:ascii="Times New Roman" w:hAnsi="Times New Roman"/>
          <w:sz w:val="28"/>
          <w:lang w:val="en-US"/>
        </w:rPr>
      </w:pPr>
      <w:r w:rsidRPr="00B438A4">
        <w:rPr>
          <w:rFonts w:ascii="Times New Roman" w:hAnsi="Times New Roman"/>
          <w:sz w:val="28"/>
          <w:lang w:val="en-US"/>
        </w:rPr>
        <w:t xml:space="preserve">Thesis should be typed - in the text editor Word, headset </w:t>
      </w:r>
      <w:proofErr w:type="spellStart"/>
      <w:r w:rsidRPr="00B438A4">
        <w:rPr>
          <w:rFonts w:ascii="Times New Roman" w:hAnsi="Times New Roman"/>
          <w:sz w:val="28"/>
          <w:lang w:val="en-US"/>
        </w:rPr>
        <w:t>TimesNewRoman</w:t>
      </w:r>
      <w:proofErr w:type="spellEnd"/>
      <w:r w:rsidRPr="00B438A4">
        <w:rPr>
          <w:rFonts w:ascii="Times New Roman" w:hAnsi="Times New Roman"/>
          <w:sz w:val="28"/>
          <w:lang w:val="en-US"/>
        </w:rPr>
        <w:t xml:space="preserve">, size: for the main text 14 </w:t>
      </w:r>
      <w:proofErr w:type="spellStart"/>
      <w:r w:rsidRPr="00B438A4">
        <w:rPr>
          <w:rFonts w:ascii="Times New Roman" w:hAnsi="Times New Roman"/>
          <w:sz w:val="28"/>
          <w:lang w:val="en-US"/>
        </w:rPr>
        <w:t>pt</w:t>
      </w:r>
      <w:proofErr w:type="spellEnd"/>
      <w:r w:rsidRPr="00B438A4">
        <w:rPr>
          <w:rFonts w:ascii="Times New Roman" w:hAnsi="Times New Roman"/>
          <w:sz w:val="28"/>
          <w:lang w:val="en-US"/>
        </w:rPr>
        <w:t xml:space="preserve">, for literary sources 12 pt., Interval - single; </w:t>
      </w:r>
    </w:p>
    <w:p w:rsidR="00B438A4" w:rsidRDefault="00B438A4" w:rsidP="00B438A4">
      <w:pPr>
        <w:pStyle w:val="a5"/>
        <w:ind w:firstLine="567"/>
        <w:jc w:val="both"/>
        <w:rPr>
          <w:rFonts w:ascii="Times New Roman" w:hAnsi="Times New Roman"/>
          <w:sz w:val="28"/>
          <w:lang w:val="en-US"/>
        </w:rPr>
      </w:pPr>
      <w:r w:rsidRPr="00B438A4">
        <w:rPr>
          <w:rFonts w:ascii="Times New Roman" w:hAnsi="Times New Roman"/>
          <w:sz w:val="28"/>
          <w:lang w:val="en-US"/>
        </w:rPr>
        <w:t xml:space="preserve">Text Fields - top - 30 mm, bottom - 25 mm, left - 30 mm, right - 20 mm; </w:t>
      </w:r>
    </w:p>
    <w:p w:rsidR="00B438A4" w:rsidRDefault="00B438A4" w:rsidP="00B438A4">
      <w:pPr>
        <w:pStyle w:val="a5"/>
        <w:ind w:firstLine="567"/>
        <w:jc w:val="both"/>
        <w:rPr>
          <w:rFonts w:ascii="Times New Roman" w:hAnsi="Times New Roman"/>
          <w:sz w:val="28"/>
          <w:lang w:val="uk-UA"/>
        </w:rPr>
      </w:pPr>
      <w:r w:rsidRPr="00B438A4">
        <w:rPr>
          <w:rFonts w:ascii="Times New Roman" w:hAnsi="Times New Roman"/>
          <w:sz w:val="28"/>
          <w:lang w:val="en-US"/>
        </w:rPr>
        <w:t xml:space="preserve">Formulas and notation - typed in formulas editor </w:t>
      </w:r>
      <w:proofErr w:type="spellStart"/>
      <w:r w:rsidRPr="00B438A4">
        <w:rPr>
          <w:rFonts w:ascii="Times New Roman" w:hAnsi="Times New Roman"/>
          <w:sz w:val="28"/>
          <w:lang w:val="en-US"/>
        </w:rPr>
        <w:t>MathType</w:t>
      </w:r>
      <w:proofErr w:type="spellEnd"/>
      <w:r w:rsidRPr="00B438A4">
        <w:rPr>
          <w:rFonts w:ascii="Times New Roman" w:hAnsi="Times New Roman"/>
          <w:sz w:val="28"/>
          <w:lang w:val="en-US"/>
        </w:rPr>
        <w:t xml:space="preserve"> 6.0 or Microsoft Equation3.0 as separate object.</w:t>
      </w:r>
    </w:p>
    <w:p w:rsidR="001F12EE" w:rsidRPr="001F12EE" w:rsidRDefault="001F12EE" w:rsidP="00B438A4">
      <w:pPr>
        <w:pStyle w:val="a5"/>
        <w:ind w:firstLine="567"/>
        <w:jc w:val="both"/>
        <w:rPr>
          <w:rFonts w:ascii="Times New Roman" w:hAnsi="Times New Roman"/>
          <w:sz w:val="28"/>
          <w:lang w:val="uk-UA"/>
        </w:rPr>
      </w:pPr>
    </w:p>
    <w:tbl>
      <w:tblPr>
        <w:tblStyle w:val="a6"/>
        <w:tblW w:w="0" w:type="auto"/>
        <w:tblLook w:val="04A0" w:firstRow="1" w:lastRow="0" w:firstColumn="1" w:lastColumn="0" w:noHBand="0" w:noVBand="1"/>
      </w:tblPr>
      <w:tblGrid>
        <w:gridCol w:w="9853"/>
      </w:tblGrid>
      <w:tr w:rsidR="00913BF6" w:rsidRPr="00913BF6" w:rsidTr="00F42E92">
        <w:tc>
          <w:tcPr>
            <w:tcW w:w="9853" w:type="dxa"/>
          </w:tcPr>
          <w:p w:rsidR="00546B07" w:rsidRPr="00B438A4" w:rsidRDefault="00B438A4" w:rsidP="00F42E92">
            <w:pPr>
              <w:autoSpaceDE w:val="0"/>
              <w:autoSpaceDN w:val="0"/>
              <w:adjustRightInd w:val="0"/>
              <w:rPr>
                <w:rFonts w:ascii="Times New Roman" w:hAnsi="Times New Roman"/>
                <w:bCs/>
                <w:i/>
                <w:sz w:val="24"/>
                <w:szCs w:val="24"/>
                <w:lang w:val="uk-UA" w:eastAsia="uk-UA"/>
              </w:rPr>
            </w:pPr>
            <w:r w:rsidRPr="00B438A4">
              <w:rPr>
                <w:rFonts w:ascii="Times New Roman" w:hAnsi="Times New Roman"/>
                <w:i/>
                <w:sz w:val="24"/>
              </w:rPr>
              <w:t>Sample of thesis</w:t>
            </w:r>
          </w:p>
        </w:tc>
      </w:tr>
      <w:tr w:rsidR="00913BF6" w:rsidRPr="004D3E24" w:rsidTr="00F42E92">
        <w:tc>
          <w:tcPr>
            <w:tcW w:w="9853" w:type="dxa"/>
          </w:tcPr>
          <w:p w:rsidR="004C7740" w:rsidRPr="004C7740" w:rsidRDefault="00B438A4" w:rsidP="00F42E92">
            <w:pPr>
              <w:autoSpaceDE w:val="0"/>
              <w:autoSpaceDN w:val="0"/>
              <w:adjustRightInd w:val="0"/>
              <w:jc w:val="right"/>
              <w:rPr>
                <w:rFonts w:ascii="Times New Roman" w:hAnsi="Times New Roman"/>
                <w:sz w:val="28"/>
              </w:rPr>
            </w:pPr>
            <w:r w:rsidRPr="004C7740">
              <w:rPr>
                <w:rFonts w:ascii="Times New Roman" w:hAnsi="Times New Roman"/>
                <w:sz w:val="28"/>
              </w:rPr>
              <w:t xml:space="preserve">Ivanova I.I, </w:t>
            </w:r>
          </w:p>
          <w:p w:rsidR="004C7740" w:rsidRPr="004C7740" w:rsidRDefault="00B438A4" w:rsidP="00F42E92">
            <w:pPr>
              <w:autoSpaceDE w:val="0"/>
              <w:autoSpaceDN w:val="0"/>
              <w:adjustRightInd w:val="0"/>
              <w:jc w:val="right"/>
              <w:rPr>
                <w:rFonts w:ascii="Times New Roman" w:hAnsi="Times New Roman"/>
                <w:sz w:val="28"/>
                <w:lang w:val="en-US"/>
              </w:rPr>
            </w:pPr>
            <w:r w:rsidRPr="004C7740">
              <w:rPr>
                <w:rFonts w:ascii="Times New Roman" w:hAnsi="Times New Roman"/>
                <w:sz w:val="28"/>
              </w:rPr>
              <w:t>PhD in Economics, Associate Professor</w:t>
            </w:r>
            <w:r w:rsidR="004C7740" w:rsidRPr="004C7740">
              <w:rPr>
                <w:rFonts w:ascii="Times New Roman" w:hAnsi="Times New Roman"/>
                <w:sz w:val="28"/>
              </w:rPr>
              <w:t xml:space="preserve"> of Department of Finance</w:t>
            </w:r>
            <w:r w:rsidR="004C7740" w:rsidRPr="004C7740">
              <w:rPr>
                <w:rFonts w:ascii="Times New Roman" w:hAnsi="Times New Roman"/>
                <w:sz w:val="28"/>
                <w:lang w:val="en-US"/>
              </w:rPr>
              <w:t>,</w:t>
            </w:r>
          </w:p>
          <w:p w:rsidR="004C7740" w:rsidRPr="004C7740" w:rsidRDefault="004C7740" w:rsidP="004C7740">
            <w:pPr>
              <w:autoSpaceDE w:val="0"/>
              <w:autoSpaceDN w:val="0"/>
              <w:adjustRightInd w:val="0"/>
              <w:jc w:val="right"/>
              <w:rPr>
                <w:rFonts w:ascii="Times New Roman" w:hAnsi="Times New Roman"/>
                <w:sz w:val="28"/>
              </w:rPr>
            </w:pPr>
            <w:r w:rsidRPr="004C7740">
              <w:rPr>
                <w:rFonts w:ascii="Times New Roman" w:hAnsi="Times New Roman"/>
                <w:sz w:val="28"/>
              </w:rPr>
              <w:t xml:space="preserve">NULES of Ukraine, Ukraine </w:t>
            </w:r>
          </w:p>
          <w:p w:rsidR="004C7740" w:rsidRPr="004C7740" w:rsidRDefault="004C7740" w:rsidP="004C7740">
            <w:pPr>
              <w:autoSpaceDE w:val="0"/>
              <w:autoSpaceDN w:val="0"/>
              <w:adjustRightInd w:val="0"/>
              <w:jc w:val="right"/>
              <w:rPr>
                <w:rFonts w:ascii="Times New Roman" w:hAnsi="Times New Roman"/>
                <w:sz w:val="28"/>
              </w:rPr>
            </w:pPr>
            <w:r w:rsidRPr="004C7740">
              <w:rPr>
                <w:rFonts w:ascii="Times New Roman" w:hAnsi="Times New Roman"/>
                <w:sz w:val="28"/>
              </w:rPr>
              <w:t>1 space</w:t>
            </w:r>
          </w:p>
          <w:p w:rsidR="004C7740" w:rsidRPr="004C7740" w:rsidRDefault="004C7740" w:rsidP="00F42E92">
            <w:pPr>
              <w:autoSpaceDE w:val="0"/>
              <w:autoSpaceDN w:val="0"/>
              <w:adjustRightInd w:val="0"/>
              <w:jc w:val="center"/>
              <w:rPr>
                <w:rFonts w:ascii="Times New Roman" w:hAnsi="Times New Roman"/>
                <w:sz w:val="28"/>
              </w:rPr>
            </w:pPr>
            <w:r w:rsidRPr="004C7740">
              <w:rPr>
                <w:rFonts w:ascii="Times New Roman" w:hAnsi="Times New Roman"/>
                <w:sz w:val="28"/>
              </w:rPr>
              <w:t xml:space="preserve">TITLE </w:t>
            </w:r>
          </w:p>
          <w:p w:rsidR="004C7740" w:rsidRPr="004C7740" w:rsidRDefault="004C7740" w:rsidP="00F42E92">
            <w:pPr>
              <w:autoSpaceDE w:val="0"/>
              <w:autoSpaceDN w:val="0"/>
              <w:adjustRightInd w:val="0"/>
              <w:jc w:val="center"/>
              <w:rPr>
                <w:rFonts w:ascii="Times New Roman" w:hAnsi="Times New Roman"/>
                <w:sz w:val="28"/>
              </w:rPr>
            </w:pPr>
            <w:r w:rsidRPr="004C7740">
              <w:rPr>
                <w:rFonts w:ascii="Times New Roman" w:hAnsi="Times New Roman"/>
                <w:sz w:val="28"/>
              </w:rPr>
              <w:t xml:space="preserve">1 space </w:t>
            </w:r>
          </w:p>
          <w:p w:rsidR="004C7740" w:rsidRPr="004C7740" w:rsidRDefault="004C7740" w:rsidP="00F42E92">
            <w:pPr>
              <w:autoSpaceDE w:val="0"/>
              <w:autoSpaceDN w:val="0"/>
              <w:adjustRightInd w:val="0"/>
              <w:jc w:val="center"/>
              <w:rPr>
                <w:rFonts w:ascii="Times New Roman" w:hAnsi="Times New Roman"/>
                <w:sz w:val="28"/>
              </w:rPr>
            </w:pPr>
            <w:r w:rsidRPr="004C7740">
              <w:rPr>
                <w:rFonts w:ascii="Times New Roman" w:hAnsi="Times New Roman"/>
                <w:sz w:val="28"/>
              </w:rPr>
              <w:t xml:space="preserve">Main text </w:t>
            </w:r>
          </w:p>
          <w:p w:rsidR="004C7740" w:rsidRPr="004C7740" w:rsidRDefault="004C7740" w:rsidP="00F42E92">
            <w:pPr>
              <w:autoSpaceDE w:val="0"/>
              <w:autoSpaceDN w:val="0"/>
              <w:adjustRightInd w:val="0"/>
              <w:jc w:val="center"/>
              <w:rPr>
                <w:rFonts w:ascii="Times New Roman" w:hAnsi="Times New Roman"/>
                <w:sz w:val="28"/>
              </w:rPr>
            </w:pPr>
            <w:r w:rsidRPr="004C7740">
              <w:rPr>
                <w:rFonts w:ascii="Times New Roman" w:hAnsi="Times New Roman"/>
                <w:sz w:val="28"/>
              </w:rPr>
              <w:t xml:space="preserve">1 space </w:t>
            </w:r>
          </w:p>
          <w:p w:rsidR="00546B07" w:rsidRPr="00913BF6" w:rsidRDefault="004C7740" w:rsidP="00F42E92">
            <w:pPr>
              <w:autoSpaceDE w:val="0"/>
              <w:autoSpaceDN w:val="0"/>
              <w:adjustRightInd w:val="0"/>
              <w:jc w:val="center"/>
              <w:rPr>
                <w:rFonts w:ascii="Times New Roman" w:hAnsi="Times New Roman"/>
                <w:b/>
                <w:bCs/>
                <w:sz w:val="24"/>
                <w:szCs w:val="24"/>
                <w:lang w:val="uk-UA" w:eastAsia="uk-UA"/>
              </w:rPr>
            </w:pPr>
            <w:r w:rsidRPr="004C7740">
              <w:rPr>
                <w:rFonts w:ascii="Times New Roman" w:hAnsi="Times New Roman"/>
                <w:sz w:val="28"/>
              </w:rPr>
              <w:t>References:</w:t>
            </w:r>
          </w:p>
        </w:tc>
      </w:tr>
    </w:tbl>
    <w:p w:rsidR="004C7740" w:rsidRPr="004C7740" w:rsidRDefault="004C7740" w:rsidP="004C7740">
      <w:pPr>
        <w:pStyle w:val="a5"/>
        <w:tabs>
          <w:tab w:val="left" w:pos="993"/>
        </w:tabs>
        <w:ind w:firstLine="567"/>
        <w:jc w:val="both"/>
        <w:rPr>
          <w:rFonts w:ascii="Times New Roman" w:hAnsi="Times New Roman"/>
          <w:sz w:val="28"/>
          <w:lang w:val="en-US"/>
        </w:rPr>
      </w:pPr>
      <w:r w:rsidRPr="004C7740">
        <w:rPr>
          <w:rFonts w:ascii="Times New Roman" w:hAnsi="Times New Roman"/>
          <w:sz w:val="28"/>
          <w:lang w:val="en-US"/>
        </w:rPr>
        <w:t xml:space="preserve">Materials, arranged with deviations from established requirements, are not accepted for placement and further publication. Responsibility for content is on the author. Previous editing of the materials is not provided. </w:t>
      </w:r>
    </w:p>
    <w:p w:rsidR="004C7740" w:rsidRDefault="004C7740" w:rsidP="0080747C">
      <w:pPr>
        <w:pStyle w:val="a5"/>
        <w:tabs>
          <w:tab w:val="left" w:pos="993"/>
        </w:tabs>
        <w:ind w:left="567"/>
        <w:jc w:val="both"/>
        <w:rPr>
          <w:lang w:val="en-US"/>
        </w:rPr>
      </w:pPr>
    </w:p>
    <w:p w:rsidR="004C7740" w:rsidRPr="004C7740" w:rsidRDefault="004C7740" w:rsidP="004C7740">
      <w:pPr>
        <w:pStyle w:val="a5"/>
        <w:tabs>
          <w:tab w:val="left" w:pos="993"/>
        </w:tabs>
        <w:ind w:left="567"/>
        <w:jc w:val="center"/>
        <w:rPr>
          <w:rFonts w:ascii="Times New Roman" w:hAnsi="Times New Roman"/>
          <w:b/>
          <w:sz w:val="28"/>
          <w:lang w:val="en-US"/>
        </w:rPr>
      </w:pPr>
      <w:r w:rsidRPr="004C7740">
        <w:rPr>
          <w:rFonts w:ascii="Times New Roman" w:hAnsi="Times New Roman"/>
          <w:b/>
          <w:sz w:val="28"/>
          <w:lang w:val="en-US"/>
        </w:rPr>
        <w:t>Terms of participation in conference</w:t>
      </w:r>
    </w:p>
    <w:p w:rsidR="00924505" w:rsidRPr="00211BAA" w:rsidRDefault="0080747C" w:rsidP="0080747C">
      <w:pPr>
        <w:pStyle w:val="a5"/>
        <w:tabs>
          <w:tab w:val="left" w:pos="993"/>
        </w:tabs>
        <w:ind w:left="567"/>
        <w:jc w:val="both"/>
        <w:rPr>
          <w:rFonts w:ascii="Times New Roman" w:hAnsi="Times New Roman"/>
          <w:color w:val="4F81BD" w:themeColor="accent1"/>
          <w:sz w:val="28"/>
          <w:szCs w:val="28"/>
          <w:lang w:val="uk-UA"/>
        </w:rPr>
      </w:pPr>
      <w:r>
        <w:rPr>
          <w:rFonts w:ascii="Times New Roman" w:hAnsi="Times New Roman"/>
          <w:sz w:val="28"/>
          <w:szCs w:val="28"/>
          <w:lang w:val="uk-UA"/>
        </w:rPr>
        <w:t xml:space="preserve">1. </w:t>
      </w:r>
      <w:r w:rsidR="004C7740" w:rsidRPr="004C7740">
        <w:rPr>
          <w:rFonts w:ascii="Times New Roman" w:hAnsi="Times New Roman"/>
          <w:sz w:val="28"/>
          <w:szCs w:val="28"/>
          <w:lang w:val="en-US"/>
        </w:rPr>
        <w:t xml:space="preserve">Apply for participation in conference – </w:t>
      </w:r>
      <w:r w:rsidR="004C7740" w:rsidRPr="004C7740">
        <w:rPr>
          <w:rFonts w:ascii="Times New Roman" w:hAnsi="Times New Roman"/>
          <w:b/>
          <w:sz w:val="28"/>
          <w:szCs w:val="28"/>
          <w:lang w:val="en-US"/>
        </w:rPr>
        <w:t>by</w:t>
      </w:r>
      <w:r w:rsidR="004C7740" w:rsidRPr="004C7740">
        <w:rPr>
          <w:rFonts w:ascii="Times New Roman" w:hAnsi="Times New Roman"/>
          <w:sz w:val="28"/>
          <w:szCs w:val="28"/>
          <w:lang w:val="en-US"/>
        </w:rPr>
        <w:t xml:space="preserve"> </w:t>
      </w:r>
      <w:r w:rsidR="004C7740" w:rsidRPr="004C7740">
        <w:rPr>
          <w:rFonts w:ascii="Times New Roman" w:hAnsi="Times New Roman"/>
          <w:b/>
          <w:sz w:val="28"/>
          <w:szCs w:val="28"/>
          <w:lang w:val="en-US"/>
        </w:rPr>
        <w:t>March</w:t>
      </w:r>
      <w:r w:rsidR="00924505" w:rsidRPr="004C7740">
        <w:rPr>
          <w:rFonts w:ascii="Times New Roman" w:hAnsi="Times New Roman"/>
          <w:sz w:val="28"/>
          <w:szCs w:val="28"/>
          <w:lang w:val="uk-UA"/>
        </w:rPr>
        <w:t xml:space="preserve"> </w:t>
      </w:r>
      <w:r w:rsidR="00255027" w:rsidRPr="004C7740">
        <w:rPr>
          <w:rFonts w:ascii="Times New Roman" w:hAnsi="Times New Roman"/>
          <w:b/>
          <w:sz w:val="28"/>
          <w:szCs w:val="28"/>
          <w:lang w:val="uk-UA"/>
        </w:rPr>
        <w:t>2</w:t>
      </w:r>
      <w:r w:rsidR="00924505" w:rsidRPr="004C7740">
        <w:rPr>
          <w:rFonts w:ascii="Times New Roman" w:hAnsi="Times New Roman"/>
          <w:b/>
          <w:sz w:val="28"/>
          <w:szCs w:val="28"/>
          <w:lang w:val="uk-UA"/>
        </w:rPr>
        <w:t xml:space="preserve">5 </w:t>
      </w:r>
      <w:r w:rsidR="004C7740" w:rsidRPr="004C7740">
        <w:rPr>
          <w:rFonts w:ascii="Times New Roman" w:hAnsi="Times New Roman"/>
          <w:sz w:val="28"/>
          <w:szCs w:val="28"/>
          <w:lang w:val="en-US"/>
        </w:rPr>
        <w:t>using the link:</w:t>
      </w:r>
      <w:r w:rsidR="00924505" w:rsidRPr="00913BF6">
        <w:rPr>
          <w:rFonts w:ascii="Times New Roman" w:hAnsi="Times New Roman"/>
          <w:sz w:val="28"/>
          <w:szCs w:val="28"/>
          <w:lang w:val="uk-UA"/>
        </w:rPr>
        <w:t xml:space="preserve"> </w:t>
      </w:r>
      <w:hyperlink r:id="rId9" w:history="1">
        <w:r w:rsidR="00924505" w:rsidRPr="00211BAA">
          <w:rPr>
            <w:rStyle w:val="a7"/>
            <w:rFonts w:ascii="Times New Roman" w:hAnsi="Times New Roman"/>
            <w:color w:val="4F81BD" w:themeColor="accent1"/>
            <w:sz w:val="28"/>
            <w:szCs w:val="28"/>
            <w:lang w:val="uk-UA"/>
          </w:rPr>
          <w:t>https://docs.google.com/a/nubip.edu.ua/forms/d/1pnQDnuYtrakRe88kNPGNy7ZUou41Sc3rk5FnpC9p40s/edit</w:t>
        </w:r>
      </w:hyperlink>
    </w:p>
    <w:p w:rsidR="00924505" w:rsidRPr="00913BF6" w:rsidRDefault="00924505" w:rsidP="0080747C">
      <w:pPr>
        <w:pStyle w:val="a5"/>
        <w:ind w:left="567"/>
        <w:jc w:val="both"/>
        <w:rPr>
          <w:rFonts w:ascii="Times New Roman" w:hAnsi="Times New Roman"/>
          <w:b/>
          <w:sz w:val="28"/>
          <w:szCs w:val="28"/>
          <w:lang w:val="uk-UA"/>
        </w:rPr>
      </w:pPr>
      <w:r w:rsidRPr="00913BF6">
        <w:rPr>
          <w:rFonts w:ascii="Times New Roman" w:hAnsi="Times New Roman"/>
          <w:sz w:val="28"/>
          <w:szCs w:val="28"/>
          <w:lang w:val="uk-UA"/>
        </w:rPr>
        <w:t xml:space="preserve">2. </w:t>
      </w:r>
      <w:r w:rsidR="004C7740" w:rsidRPr="004C7740">
        <w:rPr>
          <w:rFonts w:ascii="Times New Roman" w:hAnsi="Times New Roman"/>
          <w:sz w:val="28"/>
          <w:szCs w:val="28"/>
          <w:lang w:val="en-US"/>
        </w:rPr>
        <w:t xml:space="preserve">Meet paper submission terms (sample is attached) – </w:t>
      </w:r>
      <w:proofErr w:type="spellStart"/>
      <w:r w:rsidR="004C7740" w:rsidRPr="004C7740">
        <w:rPr>
          <w:rFonts w:ascii="Times New Roman" w:hAnsi="Times New Roman"/>
          <w:sz w:val="28"/>
          <w:szCs w:val="28"/>
          <w:lang w:val="uk-UA"/>
        </w:rPr>
        <w:t>until</w:t>
      </w:r>
      <w:proofErr w:type="spellEnd"/>
      <w:r w:rsidRPr="00913BF6">
        <w:rPr>
          <w:rFonts w:ascii="Times New Roman" w:hAnsi="Times New Roman"/>
          <w:b/>
          <w:sz w:val="28"/>
          <w:szCs w:val="28"/>
          <w:lang w:val="uk-UA"/>
        </w:rPr>
        <w:t xml:space="preserve"> </w:t>
      </w:r>
      <w:r w:rsidR="00255027" w:rsidRPr="00913BF6">
        <w:rPr>
          <w:rFonts w:ascii="Times New Roman" w:hAnsi="Times New Roman"/>
          <w:b/>
          <w:sz w:val="28"/>
          <w:szCs w:val="28"/>
          <w:lang w:val="uk-UA"/>
        </w:rPr>
        <w:t>2</w:t>
      </w:r>
      <w:r w:rsidR="004C7740">
        <w:rPr>
          <w:rFonts w:ascii="Times New Roman" w:hAnsi="Times New Roman"/>
          <w:b/>
          <w:sz w:val="28"/>
          <w:szCs w:val="28"/>
          <w:lang w:val="uk-UA"/>
        </w:rPr>
        <w:t>5.03.2019</w:t>
      </w:r>
    </w:p>
    <w:p w:rsidR="00924505" w:rsidRPr="004C7740" w:rsidRDefault="00924505" w:rsidP="0080747C">
      <w:pPr>
        <w:pStyle w:val="a5"/>
        <w:ind w:left="567"/>
        <w:jc w:val="both"/>
        <w:rPr>
          <w:rFonts w:ascii="Times New Roman" w:hAnsi="Times New Roman"/>
          <w:sz w:val="28"/>
          <w:szCs w:val="28"/>
          <w:lang w:val="uk-UA"/>
        </w:rPr>
      </w:pPr>
      <w:r w:rsidRPr="004C7740">
        <w:rPr>
          <w:rFonts w:ascii="Times New Roman" w:hAnsi="Times New Roman"/>
          <w:sz w:val="28"/>
          <w:szCs w:val="28"/>
          <w:lang w:val="uk-UA"/>
        </w:rPr>
        <w:t xml:space="preserve">3. </w:t>
      </w:r>
      <w:r w:rsidR="004C7740" w:rsidRPr="004C7740">
        <w:rPr>
          <w:rFonts w:ascii="Times New Roman" w:hAnsi="Times New Roman"/>
          <w:sz w:val="28"/>
          <w:szCs w:val="28"/>
          <w:lang w:val="en-US"/>
        </w:rPr>
        <w:t>To pay cost for conference participation until</w:t>
      </w:r>
      <w:r w:rsidRPr="004C7740">
        <w:rPr>
          <w:rFonts w:ascii="Times New Roman" w:hAnsi="Times New Roman"/>
          <w:sz w:val="28"/>
          <w:szCs w:val="28"/>
          <w:lang w:val="uk-UA"/>
        </w:rPr>
        <w:t xml:space="preserve"> </w:t>
      </w:r>
      <w:r w:rsidR="0080747C" w:rsidRPr="004C7740">
        <w:rPr>
          <w:rFonts w:ascii="Times New Roman" w:hAnsi="Times New Roman"/>
          <w:b/>
          <w:sz w:val="28"/>
          <w:szCs w:val="28"/>
          <w:lang w:val="uk-UA"/>
        </w:rPr>
        <w:t>25.03.2019</w:t>
      </w:r>
      <w:r w:rsidRPr="004C7740">
        <w:rPr>
          <w:rFonts w:ascii="Times New Roman" w:hAnsi="Times New Roman"/>
          <w:b/>
          <w:sz w:val="28"/>
          <w:szCs w:val="28"/>
          <w:lang w:val="uk-UA"/>
        </w:rPr>
        <w:t xml:space="preserve"> </w:t>
      </w:r>
      <w:r w:rsidRPr="004C7740">
        <w:rPr>
          <w:rFonts w:ascii="Times New Roman" w:hAnsi="Times New Roman"/>
          <w:sz w:val="28"/>
          <w:szCs w:val="28"/>
          <w:lang w:val="uk-UA"/>
        </w:rPr>
        <w:t>(25</w:t>
      </w:r>
      <w:r w:rsidR="004D3E24">
        <w:rPr>
          <w:rFonts w:ascii="Times New Roman" w:hAnsi="Times New Roman"/>
          <w:sz w:val="28"/>
          <w:szCs w:val="28"/>
          <w:lang w:val="uk-UA"/>
        </w:rPr>
        <w:t>5</w:t>
      </w:r>
      <w:bookmarkStart w:id="0" w:name="_GoBack"/>
      <w:bookmarkEnd w:id="0"/>
      <w:r w:rsidRPr="004C7740">
        <w:rPr>
          <w:rFonts w:ascii="Times New Roman" w:hAnsi="Times New Roman"/>
          <w:sz w:val="28"/>
          <w:szCs w:val="28"/>
          <w:lang w:val="uk-UA"/>
        </w:rPr>
        <w:t xml:space="preserve"> </w:t>
      </w:r>
      <w:r w:rsidR="004C7740" w:rsidRPr="004C7740">
        <w:rPr>
          <w:rFonts w:ascii="Times New Roman" w:hAnsi="Times New Roman"/>
          <w:sz w:val="28"/>
          <w:szCs w:val="28"/>
          <w:lang w:val="en-US"/>
        </w:rPr>
        <w:t>euros</w:t>
      </w:r>
      <w:r w:rsidRPr="004C7740">
        <w:rPr>
          <w:rFonts w:ascii="Times New Roman" w:hAnsi="Times New Roman"/>
          <w:sz w:val="28"/>
          <w:szCs w:val="28"/>
          <w:lang w:val="uk-UA"/>
        </w:rPr>
        <w:t>)</w:t>
      </w:r>
    </w:p>
    <w:p w:rsidR="00924505" w:rsidRPr="004C7740" w:rsidRDefault="00924505" w:rsidP="0080747C">
      <w:pPr>
        <w:pStyle w:val="a5"/>
        <w:ind w:left="567"/>
        <w:jc w:val="both"/>
        <w:rPr>
          <w:rFonts w:ascii="Times New Roman" w:hAnsi="Times New Roman"/>
          <w:sz w:val="28"/>
          <w:szCs w:val="28"/>
          <w:lang w:val="uk-UA"/>
        </w:rPr>
      </w:pPr>
      <w:r w:rsidRPr="004C7740">
        <w:rPr>
          <w:rFonts w:ascii="Times New Roman" w:hAnsi="Times New Roman"/>
          <w:sz w:val="28"/>
          <w:szCs w:val="28"/>
          <w:lang w:val="uk-UA"/>
        </w:rPr>
        <w:t xml:space="preserve">4. </w:t>
      </w:r>
      <w:r w:rsidR="004C7740" w:rsidRPr="004C7740">
        <w:rPr>
          <w:rFonts w:ascii="Times New Roman" w:hAnsi="Times New Roman"/>
          <w:sz w:val="28"/>
          <w:szCs w:val="28"/>
          <w:lang w:val="en-US"/>
        </w:rPr>
        <w:t>Receiving of certificates and compilation of research papers</w:t>
      </w:r>
      <w:r w:rsidRPr="004C7740">
        <w:rPr>
          <w:rFonts w:ascii="Times New Roman" w:hAnsi="Times New Roman"/>
          <w:sz w:val="28"/>
          <w:szCs w:val="28"/>
          <w:lang w:val="uk-UA"/>
        </w:rPr>
        <w:t xml:space="preserve"> </w:t>
      </w:r>
      <w:r w:rsidR="004C7740" w:rsidRPr="004C7740">
        <w:rPr>
          <w:rFonts w:ascii="Times New Roman" w:hAnsi="Times New Roman"/>
          <w:sz w:val="28"/>
          <w:szCs w:val="28"/>
          <w:lang w:val="uk-UA"/>
        </w:rPr>
        <w:t>–</w:t>
      </w:r>
      <w:r w:rsidRPr="004C7740">
        <w:rPr>
          <w:rFonts w:ascii="Times New Roman" w:hAnsi="Times New Roman"/>
          <w:sz w:val="28"/>
          <w:szCs w:val="28"/>
          <w:lang w:val="uk-UA"/>
        </w:rPr>
        <w:t xml:space="preserve"> </w:t>
      </w:r>
      <w:r w:rsidR="004C7740" w:rsidRPr="004C7740">
        <w:rPr>
          <w:rFonts w:ascii="Times New Roman" w:hAnsi="Times New Roman"/>
          <w:b/>
          <w:sz w:val="28"/>
          <w:szCs w:val="28"/>
          <w:lang w:val="en-US"/>
        </w:rPr>
        <w:t>0</w:t>
      </w:r>
      <w:r w:rsidR="0080747C" w:rsidRPr="004C7740">
        <w:rPr>
          <w:rFonts w:ascii="Times New Roman" w:hAnsi="Times New Roman"/>
          <w:b/>
          <w:sz w:val="28"/>
          <w:szCs w:val="28"/>
          <w:lang w:val="uk-UA"/>
        </w:rPr>
        <w:t>2</w:t>
      </w:r>
      <w:r w:rsidRPr="004C7740">
        <w:rPr>
          <w:rFonts w:ascii="Times New Roman" w:hAnsi="Times New Roman"/>
          <w:b/>
          <w:sz w:val="28"/>
          <w:szCs w:val="28"/>
          <w:lang w:val="uk-UA"/>
        </w:rPr>
        <w:t>.0</w:t>
      </w:r>
      <w:r w:rsidR="00255027" w:rsidRPr="004C7740">
        <w:rPr>
          <w:rFonts w:ascii="Times New Roman" w:hAnsi="Times New Roman"/>
          <w:b/>
          <w:sz w:val="28"/>
          <w:szCs w:val="28"/>
          <w:lang w:val="uk-UA"/>
        </w:rPr>
        <w:t>7</w:t>
      </w:r>
      <w:r w:rsidR="0080747C" w:rsidRPr="004C7740">
        <w:rPr>
          <w:rFonts w:ascii="Times New Roman" w:hAnsi="Times New Roman"/>
          <w:b/>
          <w:sz w:val="28"/>
          <w:szCs w:val="28"/>
          <w:lang w:val="uk-UA"/>
        </w:rPr>
        <w:t>.2019</w:t>
      </w:r>
      <w:r w:rsidRPr="004C7740">
        <w:rPr>
          <w:rFonts w:ascii="Times New Roman" w:hAnsi="Times New Roman"/>
          <w:b/>
          <w:sz w:val="28"/>
          <w:szCs w:val="28"/>
          <w:lang w:val="uk-UA"/>
        </w:rPr>
        <w:t xml:space="preserve"> </w:t>
      </w:r>
    </w:p>
    <w:p w:rsidR="00924505" w:rsidRPr="00913BF6" w:rsidRDefault="00924505" w:rsidP="001C70D7">
      <w:pPr>
        <w:pStyle w:val="a5"/>
        <w:ind w:firstLine="567"/>
        <w:jc w:val="both"/>
        <w:rPr>
          <w:rFonts w:ascii="Times New Roman" w:hAnsi="Times New Roman"/>
          <w:sz w:val="28"/>
          <w:szCs w:val="28"/>
          <w:lang w:val="uk-UA"/>
        </w:rPr>
      </w:pPr>
    </w:p>
    <w:p w:rsidR="004C7740" w:rsidRPr="004C7740" w:rsidRDefault="004C7740" w:rsidP="004C7740">
      <w:pPr>
        <w:pStyle w:val="a5"/>
        <w:ind w:firstLine="567"/>
        <w:jc w:val="center"/>
        <w:rPr>
          <w:rFonts w:ascii="Times New Roman" w:hAnsi="Times New Roman"/>
          <w:b/>
          <w:sz w:val="28"/>
          <w:lang w:val="en-US"/>
        </w:rPr>
      </w:pPr>
      <w:r w:rsidRPr="004C7740">
        <w:rPr>
          <w:rFonts w:ascii="Times New Roman" w:hAnsi="Times New Roman"/>
          <w:b/>
          <w:sz w:val="28"/>
          <w:lang w:val="en-US"/>
        </w:rPr>
        <w:t>WORK PROGRAM OF CONFERENCE*</w:t>
      </w:r>
    </w:p>
    <w:p w:rsidR="00924505" w:rsidRPr="004C7740" w:rsidRDefault="00924505" w:rsidP="001C70D7">
      <w:pPr>
        <w:pStyle w:val="a5"/>
        <w:ind w:firstLine="567"/>
        <w:jc w:val="both"/>
        <w:rPr>
          <w:rFonts w:ascii="Times New Roman" w:hAnsi="Times New Roman"/>
          <w:sz w:val="28"/>
          <w:szCs w:val="28"/>
          <w:lang w:val="uk-UA"/>
        </w:rPr>
      </w:pPr>
      <w:r w:rsidRPr="004C7740">
        <w:rPr>
          <w:rFonts w:ascii="Times New Roman" w:hAnsi="Times New Roman"/>
          <w:sz w:val="28"/>
          <w:szCs w:val="28"/>
          <w:lang w:val="uk-UA"/>
        </w:rPr>
        <w:t>2</w:t>
      </w:r>
      <w:r w:rsidR="00255027" w:rsidRPr="004C7740">
        <w:rPr>
          <w:rFonts w:ascii="Times New Roman" w:hAnsi="Times New Roman"/>
          <w:sz w:val="28"/>
          <w:szCs w:val="28"/>
          <w:lang w:val="uk-UA"/>
        </w:rPr>
        <w:t>7</w:t>
      </w:r>
      <w:r w:rsidR="004C7740">
        <w:rPr>
          <w:rFonts w:ascii="Times New Roman" w:hAnsi="Times New Roman"/>
          <w:sz w:val="28"/>
          <w:szCs w:val="28"/>
          <w:lang w:val="uk-UA"/>
        </w:rPr>
        <w:t>.06.2019</w:t>
      </w:r>
      <w:r w:rsidRPr="004C7740">
        <w:rPr>
          <w:rFonts w:ascii="Times New Roman" w:hAnsi="Times New Roman"/>
          <w:sz w:val="28"/>
          <w:szCs w:val="28"/>
          <w:lang w:val="uk-UA"/>
        </w:rPr>
        <w:t xml:space="preserve"> </w:t>
      </w:r>
      <w:r w:rsidR="004C7740" w:rsidRPr="004C7740">
        <w:rPr>
          <w:rFonts w:ascii="Times New Roman" w:hAnsi="Times New Roman"/>
          <w:sz w:val="28"/>
          <w:szCs w:val="28"/>
          <w:lang w:val="en-US"/>
        </w:rPr>
        <w:t>–</w:t>
      </w:r>
      <w:r w:rsidRPr="004C7740">
        <w:rPr>
          <w:rFonts w:ascii="Times New Roman" w:hAnsi="Times New Roman"/>
          <w:sz w:val="28"/>
          <w:szCs w:val="28"/>
          <w:lang w:val="uk-UA"/>
        </w:rPr>
        <w:t xml:space="preserve"> </w:t>
      </w:r>
      <w:r w:rsidR="004C7740" w:rsidRPr="004C7740">
        <w:rPr>
          <w:rFonts w:ascii="Times New Roman" w:hAnsi="Times New Roman"/>
          <w:sz w:val="28"/>
          <w:szCs w:val="28"/>
          <w:lang w:val="en-US"/>
        </w:rPr>
        <w:t>departure from Kiev</w:t>
      </w:r>
      <w:r w:rsidR="007D1393" w:rsidRPr="004C7740">
        <w:rPr>
          <w:rFonts w:ascii="Times New Roman" w:hAnsi="Times New Roman"/>
          <w:sz w:val="28"/>
          <w:szCs w:val="28"/>
          <w:lang w:val="uk-UA"/>
        </w:rPr>
        <w:t>;</w:t>
      </w:r>
    </w:p>
    <w:p w:rsidR="00924505" w:rsidRPr="004C7740" w:rsidRDefault="00924505" w:rsidP="001C70D7">
      <w:pPr>
        <w:pStyle w:val="a5"/>
        <w:ind w:firstLine="567"/>
        <w:jc w:val="both"/>
        <w:rPr>
          <w:rFonts w:ascii="Times New Roman" w:hAnsi="Times New Roman"/>
          <w:sz w:val="28"/>
          <w:szCs w:val="28"/>
          <w:lang w:val="uk-UA"/>
        </w:rPr>
      </w:pPr>
      <w:r w:rsidRPr="004C7740">
        <w:rPr>
          <w:rFonts w:ascii="Times New Roman" w:hAnsi="Times New Roman"/>
          <w:sz w:val="28"/>
          <w:szCs w:val="28"/>
          <w:lang w:val="uk-UA"/>
        </w:rPr>
        <w:t>2</w:t>
      </w:r>
      <w:r w:rsidR="00255027" w:rsidRPr="004C7740">
        <w:rPr>
          <w:rFonts w:ascii="Times New Roman" w:hAnsi="Times New Roman"/>
          <w:sz w:val="28"/>
          <w:szCs w:val="28"/>
          <w:lang w:val="uk-UA"/>
        </w:rPr>
        <w:t>8</w:t>
      </w:r>
      <w:r w:rsidR="004C7740">
        <w:rPr>
          <w:rFonts w:ascii="Times New Roman" w:hAnsi="Times New Roman"/>
          <w:sz w:val="28"/>
          <w:szCs w:val="28"/>
          <w:lang w:val="uk-UA"/>
        </w:rPr>
        <w:t>.06.2019</w:t>
      </w:r>
      <w:r w:rsidR="00255027" w:rsidRPr="004C7740">
        <w:rPr>
          <w:rFonts w:ascii="Times New Roman" w:hAnsi="Times New Roman"/>
          <w:sz w:val="28"/>
          <w:szCs w:val="28"/>
          <w:lang w:val="uk-UA"/>
        </w:rPr>
        <w:t xml:space="preserve"> </w:t>
      </w:r>
      <w:r w:rsidR="004C7740" w:rsidRPr="004C7740">
        <w:rPr>
          <w:rFonts w:ascii="Times New Roman" w:hAnsi="Times New Roman"/>
          <w:sz w:val="28"/>
          <w:szCs w:val="28"/>
          <w:lang w:val="en-US"/>
        </w:rPr>
        <w:t>–</w:t>
      </w:r>
      <w:r w:rsidR="00255027" w:rsidRPr="004C7740">
        <w:rPr>
          <w:rFonts w:ascii="Times New Roman" w:hAnsi="Times New Roman"/>
          <w:sz w:val="28"/>
          <w:szCs w:val="28"/>
          <w:lang w:val="uk-UA"/>
        </w:rPr>
        <w:t xml:space="preserve"> </w:t>
      </w:r>
      <w:r w:rsidR="004C7740" w:rsidRPr="004C7740">
        <w:rPr>
          <w:rFonts w:ascii="Times New Roman" w:hAnsi="Times New Roman"/>
          <w:sz w:val="28"/>
          <w:szCs w:val="28"/>
          <w:lang w:val="en-US"/>
        </w:rPr>
        <w:t>arrival in Bulgaria</w:t>
      </w:r>
      <w:r w:rsidR="007D1393" w:rsidRPr="004C7740">
        <w:rPr>
          <w:rFonts w:ascii="Times New Roman" w:hAnsi="Times New Roman"/>
          <w:sz w:val="28"/>
          <w:szCs w:val="28"/>
          <w:lang w:val="uk-UA"/>
        </w:rPr>
        <w:t>;</w:t>
      </w:r>
    </w:p>
    <w:p w:rsidR="00924505" w:rsidRPr="004C7740" w:rsidRDefault="00924505" w:rsidP="001C70D7">
      <w:pPr>
        <w:pStyle w:val="a5"/>
        <w:ind w:firstLine="567"/>
        <w:jc w:val="both"/>
        <w:rPr>
          <w:rFonts w:ascii="Times New Roman" w:hAnsi="Times New Roman"/>
          <w:sz w:val="28"/>
          <w:szCs w:val="28"/>
          <w:lang w:val="uk-UA"/>
        </w:rPr>
      </w:pPr>
      <w:r w:rsidRPr="004C7740">
        <w:rPr>
          <w:rFonts w:ascii="Times New Roman" w:hAnsi="Times New Roman"/>
          <w:sz w:val="28"/>
          <w:szCs w:val="28"/>
          <w:lang w:val="uk-UA"/>
        </w:rPr>
        <w:t>2</w:t>
      </w:r>
      <w:r w:rsidR="00255027" w:rsidRPr="004C7740">
        <w:rPr>
          <w:rFonts w:ascii="Times New Roman" w:hAnsi="Times New Roman"/>
          <w:sz w:val="28"/>
          <w:szCs w:val="28"/>
          <w:lang w:val="uk-UA"/>
        </w:rPr>
        <w:t>9</w:t>
      </w:r>
      <w:r w:rsidR="004C7740">
        <w:rPr>
          <w:rFonts w:ascii="Times New Roman" w:hAnsi="Times New Roman"/>
          <w:sz w:val="28"/>
          <w:szCs w:val="28"/>
          <w:lang w:val="uk-UA"/>
        </w:rPr>
        <w:t>.06.2019</w:t>
      </w:r>
      <w:r w:rsidRPr="004C7740">
        <w:rPr>
          <w:rFonts w:ascii="Times New Roman" w:hAnsi="Times New Roman"/>
          <w:sz w:val="28"/>
          <w:szCs w:val="28"/>
          <w:lang w:val="uk-UA"/>
        </w:rPr>
        <w:t xml:space="preserve"> </w:t>
      </w:r>
      <w:r w:rsidR="004C7740" w:rsidRPr="004C7740">
        <w:rPr>
          <w:rFonts w:ascii="Times New Roman" w:hAnsi="Times New Roman"/>
          <w:sz w:val="28"/>
          <w:szCs w:val="28"/>
          <w:lang w:val="en-US"/>
        </w:rPr>
        <w:t>–</w:t>
      </w:r>
      <w:r w:rsidRPr="004C7740">
        <w:rPr>
          <w:rFonts w:ascii="Times New Roman" w:hAnsi="Times New Roman"/>
          <w:sz w:val="28"/>
          <w:szCs w:val="28"/>
          <w:lang w:val="uk-UA"/>
        </w:rPr>
        <w:t xml:space="preserve"> </w:t>
      </w:r>
      <w:r w:rsidR="004C7740" w:rsidRPr="004C7740">
        <w:rPr>
          <w:rFonts w:ascii="Times New Roman" w:hAnsi="Times New Roman"/>
          <w:sz w:val="28"/>
          <w:szCs w:val="28"/>
          <w:lang w:val="en-US"/>
        </w:rPr>
        <w:t>work of sections</w:t>
      </w:r>
      <w:r w:rsidR="007D1393" w:rsidRPr="004C7740">
        <w:rPr>
          <w:rFonts w:ascii="Times New Roman" w:hAnsi="Times New Roman"/>
          <w:sz w:val="28"/>
          <w:szCs w:val="28"/>
          <w:lang w:val="uk-UA"/>
        </w:rPr>
        <w:t>;</w:t>
      </w:r>
    </w:p>
    <w:p w:rsidR="00255027" w:rsidRPr="004C7740" w:rsidRDefault="004C7740" w:rsidP="001C70D7">
      <w:pPr>
        <w:pStyle w:val="a5"/>
        <w:ind w:firstLine="567"/>
        <w:jc w:val="both"/>
        <w:rPr>
          <w:rFonts w:ascii="Times New Roman" w:hAnsi="Times New Roman"/>
          <w:sz w:val="28"/>
          <w:szCs w:val="28"/>
          <w:lang w:val="uk-UA"/>
        </w:rPr>
      </w:pPr>
      <w:r>
        <w:rPr>
          <w:rFonts w:ascii="Times New Roman" w:hAnsi="Times New Roman"/>
          <w:sz w:val="28"/>
          <w:szCs w:val="28"/>
          <w:lang w:val="uk-UA"/>
        </w:rPr>
        <w:t>30.06.2019</w:t>
      </w:r>
      <w:r w:rsidR="00255027" w:rsidRPr="004C7740">
        <w:rPr>
          <w:rFonts w:ascii="Times New Roman" w:hAnsi="Times New Roman"/>
          <w:sz w:val="28"/>
          <w:szCs w:val="28"/>
          <w:lang w:val="uk-UA"/>
        </w:rPr>
        <w:t xml:space="preserve"> </w:t>
      </w:r>
      <w:r w:rsidRPr="004C7740">
        <w:rPr>
          <w:rFonts w:ascii="Times New Roman" w:hAnsi="Times New Roman"/>
          <w:sz w:val="28"/>
          <w:szCs w:val="28"/>
          <w:lang w:val="en-US"/>
        </w:rPr>
        <w:t>–</w:t>
      </w:r>
      <w:r w:rsidR="00255027" w:rsidRPr="004C7740">
        <w:rPr>
          <w:rFonts w:ascii="Times New Roman" w:hAnsi="Times New Roman"/>
          <w:sz w:val="28"/>
          <w:szCs w:val="28"/>
          <w:lang w:val="uk-UA"/>
        </w:rPr>
        <w:t xml:space="preserve"> </w:t>
      </w:r>
      <w:r w:rsidRPr="004C7740">
        <w:rPr>
          <w:rFonts w:ascii="Times New Roman" w:hAnsi="Times New Roman"/>
          <w:sz w:val="28"/>
          <w:szCs w:val="28"/>
          <w:lang w:val="en-US"/>
        </w:rPr>
        <w:t>work of sections</w:t>
      </w:r>
      <w:r w:rsidR="00255027" w:rsidRPr="004C7740">
        <w:rPr>
          <w:rFonts w:ascii="Times New Roman" w:hAnsi="Times New Roman"/>
          <w:sz w:val="28"/>
          <w:szCs w:val="28"/>
          <w:lang w:val="uk-UA"/>
        </w:rPr>
        <w:t>;</w:t>
      </w:r>
    </w:p>
    <w:p w:rsidR="00255027" w:rsidRPr="004C7740" w:rsidRDefault="00B24818" w:rsidP="004C7740">
      <w:pPr>
        <w:pStyle w:val="a5"/>
        <w:ind w:firstLine="567"/>
        <w:jc w:val="both"/>
        <w:rPr>
          <w:rFonts w:ascii="Times New Roman" w:hAnsi="Times New Roman"/>
          <w:sz w:val="28"/>
          <w:szCs w:val="28"/>
          <w:lang w:val="en-US"/>
        </w:rPr>
      </w:pPr>
      <w:r w:rsidRPr="004C7740">
        <w:rPr>
          <w:rFonts w:ascii="Times New Roman" w:hAnsi="Times New Roman"/>
          <w:sz w:val="28"/>
          <w:szCs w:val="28"/>
          <w:lang w:val="uk-UA"/>
        </w:rPr>
        <w:t>0</w:t>
      </w:r>
      <w:r w:rsidR="004C7740">
        <w:rPr>
          <w:rFonts w:ascii="Times New Roman" w:hAnsi="Times New Roman"/>
          <w:sz w:val="28"/>
          <w:szCs w:val="28"/>
          <w:lang w:val="uk-UA"/>
        </w:rPr>
        <w:t>1.07.2019</w:t>
      </w:r>
      <w:r w:rsidR="00255027" w:rsidRPr="004C7740">
        <w:rPr>
          <w:rFonts w:ascii="Times New Roman" w:hAnsi="Times New Roman"/>
          <w:sz w:val="28"/>
          <w:szCs w:val="28"/>
          <w:lang w:val="uk-UA"/>
        </w:rPr>
        <w:t xml:space="preserve"> </w:t>
      </w:r>
      <w:r w:rsidR="004C7740" w:rsidRPr="004C7740">
        <w:rPr>
          <w:rFonts w:ascii="Times New Roman" w:hAnsi="Times New Roman"/>
          <w:sz w:val="28"/>
          <w:szCs w:val="28"/>
          <w:lang w:val="en-US"/>
        </w:rPr>
        <w:t>–</w:t>
      </w:r>
      <w:r w:rsidR="00255027" w:rsidRPr="004C7740">
        <w:rPr>
          <w:rFonts w:ascii="Times New Roman" w:hAnsi="Times New Roman"/>
          <w:sz w:val="28"/>
          <w:szCs w:val="28"/>
          <w:lang w:val="uk-UA"/>
        </w:rPr>
        <w:t xml:space="preserve"> </w:t>
      </w:r>
      <w:r w:rsidR="004C7740" w:rsidRPr="004C7740">
        <w:rPr>
          <w:rFonts w:ascii="Times New Roman" w:hAnsi="Times New Roman"/>
          <w:sz w:val="28"/>
          <w:szCs w:val="28"/>
          <w:lang w:val="en-US"/>
        </w:rPr>
        <w:t xml:space="preserve">conference opening, plenary meeting, acquaintance with University "Prof. Dr. </w:t>
      </w:r>
      <w:proofErr w:type="spellStart"/>
      <w:r w:rsidR="004C7740" w:rsidRPr="004C7740">
        <w:rPr>
          <w:rFonts w:ascii="Times New Roman" w:hAnsi="Times New Roman"/>
          <w:sz w:val="28"/>
          <w:szCs w:val="28"/>
          <w:lang w:val="en-US"/>
        </w:rPr>
        <w:t>AsenZlatarov</w:t>
      </w:r>
      <w:proofErr w:type="spellEnd"/>
      <w:r w:rsidR="004C7740" w:rsidRPr="004C7740">
        <w:rPr>
          <w:rFonts w:ascii="Times New Roman" w:hAnsi="Times New Roman"/>
          <w:sz w:val="28"/>
          <w:szCs w:val="28"/>
          <w:lang w:val="en-US"/>
        </w:rPr>
        <w:t>";</w:t>
      </w:r>
    </w:p>
    <w:p w:rsidR="00924505" w:rsidRPr="004C7740" w:rsidRDefault="00B24818" w:rsidP="001C70D7">
      <w:pPr>
        <w:pStyle w:val="a5"/>
        <w:ind w:firstLine="567"/>
        <w:jc w:val="both"/>
        <w:rPr>
          <w:rFonts w:ascii="Times New Roman" w:hAnsi="Times New Roman"/>
          <w:sz w:val="28"/>
          <w:szCs w:val="28"/>
          <w:lang w:val="en-US"/>
        </w:rPr>
      </w:pPr>
      <w:r w:rsidRPr="004C7740">
        <w:rPr>
          <w:rFonts w:ascii="Times New Roman" w:hAnsi="Times New Roman"/>
          <w:sz w:val="28"/>
          <w:szCs w:val="28"/>
          <w:lang w:val="uk-UA"/>
        </w:rPr>
        <w:t>02</w:t>
      </w:r>
      <w:r w:rsidR="00924505" w:rsidRPr="004C7740">
        <w:rPr>
          <w:rFonts w:ascii="Times New Roman" w:hAnsi="Times New Roman"/>
          <w:sz w:val="28"/>
          <w:szCs w:val="28"/>
          <w:lang w:val="uk-UA"/>
        </w:rPr>
        <w:t>.0</w:t>
      </w:r>
      <w:r w:rsidRPr="004C7740">
        <w:rPr>
          <w:rFonts w:ascii="Times New Roman" w:hAnsi="Times New Roman"/>
          <w:sz w:val="28"/>
          <w:szCs w:val="28"/>
          <w:lang w:val="uk-UA"/>
        </w:rPr>
        <w:t>7</w:t>
      </w:r>
      <w:r w:rsidR="004C7740" w:rsidRPr="004C7740">
        <w:rPr>
          <w:rFonts w:ascii="Times New Roman" w:hAnsi="Times New Roman"/>
          <w:sz w:val="28"/>
          <w:szCs w:val="28"/>
          <w:lang w:val="uk-UA"/>
        </w:rPr>
        <w:t>.2019</w:t>
      </w:r>
      <w:r w:rsidR="00924505" w:rsidRPr="004C7740">
        <w:rPr>
          <w:rFonts w:ascii="Times New Roman" w:hAnsi="Times New Roman"/>
          <w:sz w:val="28"/>
          <w:szCs w:val="28"/>
          <w:lang w:val="uk-UA"/>
        </w:rPr>
        <w:t xml:space="preserve"> </w:t>
      </w:r>
      <w:r w:rsidR="004C7740" w:rsidRPr="004C7740">
        <w:rPr>
          <w:rFonts w:ascii="Times New Roman" w:hAnsi="Times New Roman"/>
          <w:sz w:val="28"/>
          <w:szCs w:val="28"/>
          <w:lang w:val="en-US"/>
        </w:rPr>
        <w:t>–</w:t>
      </w:r>
      <w:r w:rsidR="00924505" w:rsidRPr="004C7740">
        <w:rPr>
          <w:rFonts w:ascii="Times New Roman" w:hAnsi="Times New Roman"/>
          <w:sz w:val="28"/>
          <w:szCs w:val="28"/>
          <w:lang w:val="uk-UA"/>
        </w:rPr>
        <w:t xml:space="preserve"> </w:t>
      </w:r>
      <w:r w:rsidR="004C7740" w:rsidRPr="004C7740">
        <w:rPr>
          <w:rFonts w:ascii="Times New Roman" w:hAnsi="Times New Roman"/>
          <w:sz w:val="28"/>
          <w:szCs w:val="28"/>
          <w:lang w:val="en-US"/>
        </w:rPr>
        <w:t>work of sections, conference closing, diplomas / certificates handling, departure from Bulgaria;</w:t>
      </w:r>
    </w:p>
    <w:p w:rsidR="00924505" w:rsidRPr="004C7740" w:rsidRDefault="00B24818" w:rsidP="001C70D7">
      <w:pPr>
        <w:pStyle w:val="a5"/>
        <w:ind w:firstLine="567"/>
        <w:jc w:val="both"/>
        <w:rPr>
          <w:rFonts w:ascii="Times New Roman" w:hAnsi="Times New Roman"/>
          <w:sz w:val="28"/>
          <w:szCs w:val="28"/>
          <w:lang w:val="uk-UA"/>
        </w:rPr>
      </w:pPr>
      <w:r w:rsidRPr="004C7740">
        <w:rPr>
          <w:rFonts w:ascii="Times New Roman" w:hAnsi="Times New Roman"/>
          <w:sz w:val="28"/>
          <w:szCs w:val="28"/>
          <w:lang w:val="uk-UA"/>
        </w:rPr>
        <w:t>03</w:t>
      </w:r>
      <w:r w:rsidR="004C7740" w:rsidRPr="004C7740">
        <w:rPr>
          <w:rFonts w:ascii="Times New Roman" w:hAnsi="Times New Roman"/>
          <w:sz w:val="28"/>
          <w:szCs w:val="28"/>
          <w:lang w:val="uk-UA"/>
        </w:rPr>
        <w:t>.07.2019</w:t>
      </w:r>
      <w:r w:rsidR="00924505" w:rsidRPr="004C7740">
        <w:rPr>
          <w:rFonts w:ascii="Times New Roman" w:hAnsi="Times New Roman"/>
          <w:sz w:val="28"/>
          <w:szCs w:val="28"/>
          <w:lang w:val="uk-UA"/>
        </w:rPr>
        <w:t xml:space="preserve"> </w:t>
      </w:r>
      <w:r w:rsidR="004C7740" w:rsidRPr="004C7740">
        <w:rPr>
          <w:rFonts w:ascii="Times New Roman" w:hAnsi="Times New Roman"/>
          <w:sz w:val="28"/>
          <w:szCs w:val="28"/>
          <w:lang w:val="en-US"/>
        </w:rPr>
        <w:t>–</w:t>
      </w:r>
      <w:r w:rsidR="00924505" w:rsidRPr="004C7740">
        <w:rPr>
          <w:rFonts w:ascii="Times New Roman" w:hAnsi="Times New Roman"/>
          <w:sz w:val="28"/>
          <w:szCs w:val="28"/>
          <w:lang w:val="uk-UA"/>
        </w:rPr>
        <w:t xml:space="preserve"> </w:t>
      </w:r>
      <w:r w:rsidR="004C7740" w:rsidRPr="004C7740">
        <w:rPr>
          <w:rFonts w:ascii="Times New Roman" w:hAnsi="Times New Roman"/>
          <w:sz w:val="28"/>
          <w:szCs w:val="28"/>
          <w:lang w:val="en-US"/>
        </w:rPr>
        <w:t>arrival to Kiev</w:t>
      </w:r>
      <w:r w:rsidR="007D1393" w:rsidRPr="004C7740">
        <w:rPr>
          <w:rFonts w:ascii="Times New Roman" w:hAnsi="Times New Roman"/>
          <w:sz w:val="28"/>
          <w:szCs w:val="28"/>
          <w:lang w:val="uk-UA"/>
        </w:rPr>
        <w:t>.</w:t>
      </w:r>
    </w:p>
    <w:p w:rsidR="00924505" w:rsidRPr="004C7740" w:rsidRDefault="004C7740" w:rsidP="001C70D7">
      <w:pPr>
        <w:pStyle w:val="a5"/>
        <w:ind w:firstLine="567"/>
        <w:jc w:val="both"/>
        <w:rPr>
          <w:rFonts w:ascii="Times New Roman" w:hAnsi="Times New Roman"/>
          <w:sz w:val="28"/>
          <w:szCs w:val="28"/>
          <w:lang w:val="en-US"/>
        </w:rPr>
      </w:pPr>
      <w:r w:rsidRPr="004C7740">
        <w:rPr>
          <w:rFonts w:ascii="Times New Roman" w:hAnsi="Times New Roman"/>
          <w:sz w:val="24"/>
          <w:lang w:val="en-US"/>
        </w:rPr>
        <w:t>* The rules of conference may be changed according to the decision of organizational committee</w:t>
      </w:r>
    </w:p>
    <w:p w:rsidR="000A68D3" w:rsidRPr="000A68D3" w:rsidRDefault="005373F3" w:rsidP="000A68D3">
      <w:pPr>
        <w:pStyle w:val="a5"/>
        <w:ind w:firstLine="567"/>
        <w:jc w:val="center"/>
        <w:rPr>
          <w:rFonts w:ascii="Times New Roman" w:hAnsi="Times New Roman"/>
          <w:b/>
          <w:sz w:val="28"/>
          <w:lang w:val="en-US"/>
        </w:rPr>
      </w:pPr>
      <w:r w:rsidRPr="000A68D3">
        <w:rPr>
          <w:rFonts w:ascii="Times New Roman" w:hAnsi="Times New Roman"/>
          <w:b/>
          <w:sz w:val="28"/>
          <w:lang w:val="en-US"/>
        </w:rPr>
        <w:lastRenderedPageBreak/>
        <w:t>Conference participation cost (25</w:t>
      </w:r>
      <w:r w:rsidR="004D3E24">
        <w:rPr>
          <w:rFonts w:ascii="Times New Roman" w:hAnsi="Times New Roman"/>
          <w:b/>
          <w:sz w:val="28"/>
          <w:lang w:val="uk-UA"/>
        </w:rPr>
        <w:t>5</w:t>
      </w:r>
      <w:r w:rsidRPr="000A68D3">
        <w:rPr>
          <w:rFonts w:ascii="Times New Roman" w:hAnsi="Times New Roman"/>
          <w:b/>
          <w:sz w:val="28"/>
          <w:lang w:val="en-US"/>
        </w:rPr>
        <w:t xml:space="preserve"> euros) includes:</w:t>
      </w:r>
    </w:p>
    <w:p w:rsidR="000A68D3" w:rsidRPr="000A68D3" w:rsidRDefault="000A68D3" w:rsidP="005373F3">
      <w:pPr>
        <w:pStyle w:val="a5"/>
        <w:ind w:firstLine="567"/>
        <w:jc w:val="both"/>
        <w:rPr>
          <w:rFonts w:ascii="Times New Roman" w:hAnsi="Times New Roman"/>
          <w:sz w:val="28"/>
          <w:lang w:val="en-US"/>
        </w:rPr>
      </w:pPr>
      <w:r w:rsidRPr="004C7740">
        <w:rPr>
          <w:rFonts w:ascii="Times New Roman" w:hAnsi="Times New Roman"/>
          <w:sz w:val="28"/>
          <w:szCs w:val="28"/>
          <w:lang w:val="en-US"/>
        </w:rPr>
        <w:t>–</w:t>
      </w:r>
      <w:r w:rsidR="005373F3" w:rsidRPr="000A68D3">
        <w:rPr>
          <w:rFonts w:ascii="Times New Roman" w:hAnsi="Times New Roman"/>
          <w:sz w:val="28"/>
          <w:lang w:val="en-US"/>
        </w:rPr>
        <w:t xml:space="preserve"> </w:t>
      </w:r>
      <w:proofErr w:type="gramStart"/>
      <w:r w:rsidR="005373F3" w:rsidRPr="000A68D3">
        <w:rPr>
          <w:rFonts w:ascii="Times New Roman" w:hAnsi="Times New Roman"/>
          <w:sz w:val="28"/>
          <w:lang w:val="en-US"/>
        </w:rPr>
        <w:t>organization</w:t>
      </w:r>
      <w:proofErr w:type="gramEnd"/>
      <w:r w:rsidR="005373F3" w:rsidRPr="000A68D3">
        <w:rPr>
          <w:rFonts w:ascii="Times New Roman" w:hAnsi="Times New Roman"/>
          <w:sz w:val="28"/>
          <w:lang w:val="en-US"/>
        </w:rPr>
        <w:t xml:space="preserve"> of transport (comfortable bus Kiev-Bulgaria</w:t>
      </w:r>
      <w:r w:rsidRPr="000A68D3">
        <w:rPr>
          <w:rFonts w:ascii="Times New Roman" w:hAnsi="Times New Roman"/>
          <w:sz w:val="28"/>
          <w:lang w:val="en-US"/>
        </w:rPr>
        <w:t>-Kiev</w:t>
      </w:r>
      <w:r w:rsidR="005373F3" w:rsidRPr="000A68D3">
        <w:rPr>
          <w:rFonts w:ascii="Times New Roman" w:hAnsi="Times New Roman"/>
          <w:sz w:val="28"/>
          <w:lang w:val="en-US"/>
        </w:rPr>
        <w:t xml:space="preserve">); </w:t>
      </w:r>
    </w:p>
    <w:p w:rsidR="00924505" w:rsidRPr="000A68D3" w:rsidRDefault="000A68D3" w:rsidP="005373F3">
      <w:pPr>
        <w:pStyle w:val="a5"/>
        <w:ind w:firstLine="567"/>
        <w:jc w:val="both"/>
        <w:rPr>
          <w:rFonts w:ascii="Times New Roman" w:hAnsi="Times New Roman"/>
          <w:sz w:val="36"/>
          <w:szCs w:val="28"/>
          <w:lang w:val="uk-UA"/>
        </w:rPr>
      </w:pPr>
      <w:r w:rsidRPr="004C7740">
        <w:rPr>
          <w:rFonts w:ascii="Times New Roman" w:hAnsi="Times New Roman"/>
          <w:sz w:val="28"/>
          <w:szCs w:val="28"/>
          <w:lang w:val="en-US"/>
        </w:rPr>
        <w:t>–</w:t>
      </w:r>
      <w:r w:rsidRPr="000A68D3">
        <w:rPr>
          <w:rFonts w:ascii="Times New Roman" w:hAnsi="Times New Roman"/>
          <w:sz w:val="28"/>
          <w:lang w:val="en-US"/>
        </w:rPr>
        <w:t xml:space="preserve"> </w:t>
      </w:r>
      <w:proofErr w:type="gramStart"/>
      <w:r w:rsidRPr="000A68D3">
        <w:rPr>
          <w:rFonts w:ascii="Times New Roman" w:hAnsi="Times New Roman"/>
          <w:sz w:val="28"/>
          <w:lang w:val="en-US"/>
        </w:rPr>
        <w:t>accommodation</w:t>
      </w:r>
      <w:proofErr w:type="gramEnd"/>
      <w:r w:rsidRPr="000A68D3">
        <w:rPr>
          <w:rFonts w:ascii="Times New Roman" w:hAnsi="Times New Roman"/>
          <w:sz w:val="28"/>
          <w:lang w:val="en-US"/>
        </w:rPr>
        <w:t xml:space="preserve"> payment (</w:t>
      </w:r>
      <w:r w:rsidR="005373F3" w:rsidRPr="000A68D3">
        <w:rPr>
          <w:rFonts w:ascii="Times New Roman" w:hAnsi="Times New Roman"/>
          <w:sz w:val="28"/>
          <w:lang w:val="en-US"/>
        </w:rPr>
        <w:t>3 person rooms at the hotel);</w:t>
      </w:r>
    </w:p>
    <w:p w:rsidR="00924505" w:rsidRPr="000A68D3" w:rsidRDefault="000A68D3" w:rsidP="001C70D7">
      <w:pPr>
        <w:pStyle w:val="a5"/>
        <w:ind w:firstLine="567"/>
        <w:jc w:val="both"/>
        <w:rPr>
          <w:rFonts w:ascii="Times New Roman" w:hAnsi="Times New Roman"/>
          <w:sz w:val="28"/>
          <w:szCs w:val="28"/>
          <w:lang w:val="uk-UA"/>
        </w:rPr>
      </w:pPr>
      <w:r w:rsidRPr="004C7740">
        <w:rPr>
          <w:rFonts w:ascii="Times New Roman" w:hAnsi="Times New Roman"/>
          <w:sz w:val="28"/>
          <w:szCs w:val="28"/>
          <w:lang w:val="en-US"/>
        </w:rPr>
        <w:t>–</w:t>
      </w:r>
      <w:r w:rsidR="00924505" w:rsidRPr="000A68D3">
        <w:rPr>
          <w:rFonts w:ascii="Times New Roman" w:hAnsi="Times New Roman"/>
          <w:sz w:val="28"/>
          <w:szCs w:val="28"/>
          <w:lang w:val="uk-UA"/>
        </w:rPr>
        <w:t xml:space="preserve"> </w:t>
      </w:r>
      <w:proofErr w:type="gramStart"/>
      <w:r w:rsidRPr="000A68D3">
        <w:rPr>
          <w:rFonts w:ascii="Times New Roman" w:hAnsi="Times New Roman"/>
          <w:sz w:val="28"/>
          <w:szCs w:val="28"/>
          <w:lang w:val="en-US"/>
        </w:rPr>
        <w:t>breakfast</w:t>
      </w:r>
      <w:proofErr w:type="gramEnd"/>
      <w:r w:rsidRPr="000A68D3">
        <w:rPr>
          <w:rFonts w:ascii="Times New Roman" w:hAnsi="Times New Roman"/>
          <w:sz w:val="28"/>
          <w:szCs w:val="28"/>
          <w:lang w:val="en-US"/>
        </w:rPr>
        <w:t xml:space="preserve"> and dinner at the hotel</w:t>
      </w:r>
      <w:r w:rsidR="00924505" w:rsidRPr="000A68D3">
        <w:rPr>
          <w:rFonts w:ascii="Times New Roman" w:hAnsi="Times New Roman"/>
          <w:sz w:val="28"/>
          <w:szCs w:val="28"/>
          <w:lang w:val="uk-UA"/>
        </w:rPr>
        <w:t>;</w:t>
      </w:r>
    </w:p>
    <w:p w:rsidR="000A68D3" w:rsidRPr="000A68D3" w:rsidRDefault="000A68D3" w:rsidP="000A68D3">
      <w:pPr>
        <w:pStyle w:val="a5"/>
        <w:ind w:firstLine="567"/>
        <w:jc w:val="both"/>
        <w:rPr>
          <w:rFonts w:ascii="Times New Roman" w:hAnsi="Times New Roman"/>
          <w:sz w:val="28"/>
          <w:szCs w:val="28"/>
          <w:lang w:val="en-US"/>
        </w:rPr>
      </w:pPr>
      <w:r w:rsidRPr="004C7740">
        <w:rPr>
          <w:rFonts w:ascii="Times New Roman" w:hAnsi="Times New Roman"/>
          <w:sz w:val="28"/>
          <w:szCs w:val="28"/>
          <w:lang w:val="en-US"/>
        </w:rPr>
        <w:t>–</w:t>
      </w:r>
      <w:r w:rsidR="00924505" w:rsidRPr="000A68D3">
        <w:rPr>
          <w:rFonts w:ascii="Times New Roman" w:hAnsi="Times New Roman"/>
          <w:sz w:val="28"/>
          <w:szCs w:val="28"/>
          <w:lang w:val="uk-UA"/>
        </w:rPr>
        <w:t xml:space="preserve"> </w:t>
      </w:r>
      <w:proofErr w:type="gramStart"/>
      <w:r w:rsidRPr="000A68D3">
        <w:rPr>
          <w:rFonts w:ascii="Times New Roman" w:hAnsi="Times New Roman"/>
          <w:sz w:val="28"/>
          <w:szCs w:val="28"/>
          <w:lang w:val="en-US"/>
        </w:rPr>
        <w:t>publication</w:t>
      </w:r>
      <w:proofErr w:type="gramEnd"/>
      <w:r w:rsidRPr="000A68D3">
        <w:rPr>
          <w:rFonts w:ascii="Times New Roman" w:hAnsi="Times New Roman"/>
          <w:sz w:val="28"/>
          <w:szCs w:val="28"/>
          <w:lang w:val="en-US"/>
        </w:rPr>
        <w:t xml:space="preserve"> of compilation of research papers; </w:t>
      </w:r>
    </w:p>
    <w:p w:rsidR="00924505" w:rsidRPr="000A68D3" w:rsidRDefault="000A68D3" w:rsidP="000A68D3">
      <w:pPr>
        <w:pStyle w:val="a5"/>
        <w:ind w:firstLine="567"/>
        <w:jc w:val="both"/>
        <w:rPr>
          <w:rFonts w:ascii="Times New Roman" w:hAnsi="Times New Roman"/>
          <w:sz w:val="28"/>
          <w:szCs w:val="28"/>
          <w:lang w:val="uk-UA"/>
        </w:rPr>
      </w:pPr>
      <w:r w:rsidRPr="004C7740">
        <w:rPr>
          <w:rFonts w:ascii="Times New Roman" w:hAnsi="Times New Roman"/>
          <w:sz w:val="28"/>
          <w:szCs w:val="28"/>
          <w:lang w:val="en-US"/>
        </w:rPr>
        <w:t>–</w:t>
      </w:r>
      <w:r w:rsidRPr="000A68D3">
        <w:rPr>
          <w:rFonts w:ascii="Times New Roman" w:hAnsi="Times New Roman"/>
          <w:sz w:val="28"/>
          <w:szCs w:val="28"/>
          <w:lang w:val="en-US"/>
        </w:rPr>
        <w:t xml:space="preserve"> </w:t>
      </w:r>
      <w:proofErr w:type="gramStart"/>
      <w:r w:rsidRPr="000A68D3">
        <w:rPr>
          <w:rFonts w:ascii="Times New Roman" w:hAnsi="Times New Roman"/>
          <w:sz w:val="28"/>
          <w:szCs w:val="28"/>
          <w:lang w:val="en-US"/>
        </w:rPr>
        <w:t>certificates</w:t>
      </w:r>
      <w:proofErr w:type="gramEnd"/>
      <w:r w:rsidRPr="000A68D3">
        <w:rPr>
          <w:rFonts w:ascii="Times New Roman" w:hAnsi="Times New Roman"/>
          <w:sz w:val="28"/>
          <w:szCs w:val="28"/>
          <w:lang w:val="en-US"/>
        </w:rPr>
        <w:t xml:space="preserve"> of conference participants handling</w:t>
      </w:r>
      <w:r w:rsidR="00924505" w:rsidRPr="000A68D3">
        <w:rPr>
          <w:rFonts w:ascii="Times New Roman" w:hAnsi="Times New Roman"/>
          <w:sz w:val="28"/>
          <w:szCs w:val="28"/>
          <w:lang w:val="uk-UA"/>
        </w:rPr>
        <w:t>.</w:t>
      </w:r>
    </w:p>
    <w:p w:rsidR="00924505" w:rsidRPr="00913BF6" w:rsidRDefault="00924505" w:rsidP="001C70D7">
      <w:pPr>
        <w:pStyle w:val="a5"/>
        <w:ind w:firstLine="567"/>
        <w:jc w:val="both"/>
        <w:rPr>
          <w:rFonts w:ascii="Times New Roman" w:hAnsi="Times New Roman"/>
          <w:sz w:val="28"/>
          <w:szCs w:val="28"/>
          <w:lang w:val="uk-UA"/>
        </w:rPr>
      </w:pPr>
    </w:p>
    <w:p w:rsidR="000A68D3" w:rsidRPr="000A68D3" w:rsidRDefault="000A68D3" w:rsidP="000A68D3">
      <w:pPr>
        <w:pStyle w:val="a5"/>
        <w:ind w:firstLine="567"/>
        <w:jc w:val="center"/>
        <w:rPr>
          <w:rFonts w:ascii="Times New Roman" w:hAnsi="Times New Roman"/>
          <w:b/>
          <w:sz w:val="28"/>
          <w:lang w:val="en-US"/>
        </w:rPr>
      </w:pPr>
      <w:r w:rsidRPr="000A68D3">
        <w:rPr>
          <w:rFonts w:ascii="Times New Roman" w:hAnsi="Times New Roman"/>
          <w:b/>
          <w:sz w:val="28"/>
          <w:lang w:val="en-US"/>
        </w:rPr>
        <w:t>Cost of distance participation in the conference (30 euros) includes:</w:t>
      </w:r>
    </w:p>
    <w:p w:rsidR="000A68D3" w:rsidRPr="000A68D3" w:rsidRDefault="000A68D3" w:rsidP="000A68D3">
      <w:pPr>
        <w:pStyle w:val="a5"/>
        <w:ind w:firstLine="567"/>
        <w:jc w:val="both"/>
        <w:rPr>
          <w:rFonts w:ascii="Times New Roman" w:hAnsi="Times New Roman"/>
          <w:sz w:val="28"/>
          <w:lang w:val="en-US"/>
        </w:rPr>
      </w:pPr>
      <w:r w:rsidRPr="004C7740">
        <w:rPr>
          <w:rFonts w:ascii="Times New Roman" w:hAnsi="Times New Roman"/>
          <w:sz w:val="28"/>
          <w:szCs w:val="28"/>
          <w:lang w:val="en-US"/>
        </w:rPr>
        <w:t>–</w:t>
      </w:r>
      <w:r w:rsidRPr="000A68D3">
        <w:rPr>
          <w:rFonts w:ascii="Times New Roman" w:hAnsi="Times New Roman"/>
          <w:sz w:val="28"/>
          <w:lang w:val="en-US"/>
        </w:rPr>
        <w:t xml:space="preserve"> </w:t>
      </w:r>
      <w:proofErr w:type="gramStart"/>
      <w:r w:rsidRPr="000A68D3">
        <w:rPr>
          <w:rFonts w:ascii="Times New Roman" w:hAnsi="Times New Roman"/>
          <w:sz w:val="28"/>
          <w:lang w:val="en-US"/>
        </w:rPr>
        <w:t>publication</w:t>
      </w:r>
      <w:proofErr w:type="gramEnd"/>
      <w:r w:rsidRPr="000A68D3">
        <w:rPr>
          <w:rFonts w:ascii="Times New Roman" w:hAnsi="Times New Roman"/>
          <w:sz w:val="28"/>
          <w:lang w:val="en-US"/>
        </w:rPr>
        <w:t xml:space="preserve"> of compilation of research papers; </w:t>
      </w:r>
    </w:p>
    <w:p w:rsidR="00924505" w:rsidRPr="000A68D3" w:rsidRDefault="000A68D3" w:rsidP="000A68D3">
      <w:pPr>
        <w:pStyle w:val="a5"/>
        <w:ind w:firstLine="567"/>
        <w:jc w:val="both"/>
        <w:rPr>
          <w:rFonts w:ascii="Times New Roman" w:hAnsi="Times New Roman"/>
          <w:sz w:val="28"/>
          <w:lang w:val="en-US"/>
        </w:rPr>
      </w:pPr>
      <w:r w:rsidRPr="004C7740">
        <w:rPr>
          <w:rFonts w:ascii="Times New Roman" w:hAnsi="Times New Roman"/>
          <w:sz w:val="28"/>
          <w:szCs w:val="28"/>
          <w:lang w:val="en-US"/>
        </w:rPr>
        <w:t>–</w:t>
      </w:r>
      <w:r w:rsidRPr="000A68D3">
        <w:rPr>
          <w:rFonts w:ascii="Times New Roman" w:hAnsi="Times New Roman"/>
          <w:sz w:val="28"/>
          <w:lang w:val="en-US"/>
        </w:rPr>
        <w:t xml:space="preserve"> </w:t>
      </w:r>
      <w:proofErr w:type="gramStart"/>
      <w:r w:rsidRPr="000A68D3">
        <w:rPr>
          <w:rFonts w:ascii="Times New Roman" w:hAnsi="Times New Roman"/>
          <w:sz w:val="28"/>
          <w:lang w:val="en-US"/>
        </w:rPr>
        <w:t>certificates</w:t>
      </w:r>
      <w:proofErr w:type="gramEnd"/>
      <w:r w:rsidRPr="000A68D3">
        <w:rPr>
          <w:rFonts w:ascii="Times New Roman" w:hAnsi="Times New Roman"/>
          <w:sz w:val="28"/>
          <w:lang w:val="en-US"/>
        </w:rPr>
        <w:t xml:space="preserve"> of conference participants handling.</w:t>
      </w:r>
    </w:p>
    <w:p w:rsidR="000A68D3" w:rsidRPr="00913BF6" w:rsidRDefault="000A68D3" w:rsidP="000A68D3">
      <w:pPr>
        <w:pStyle w:val="a5"/>
        <w:ind w:firstLine="567"/>
        <w:jc w:val="both"/>
        <w:rPr>
          <w:rFonts w:ascii="Times New Roman" w:hAnsi="Times New Roman"/>
          <w:sz w:val="28"/>
          <w:szCs w:val="28"/>
          <w:lang w:val="uk-UA"/>
        </w:rPr>
      </w:pPr>
    </w:p>
    <w:p w:rsidR="00924505" w:rsidRPr="000A68D3" w:rsidRDefault="000A68D3" w:rsidP="001C70D7">
      <w:pPr>
        <w:pStyle w:val="a5"/>
        <w:ind w:firstLine="567"/>
        <w:jc w:val="center"/>
        <w:rPr>
          <w:rFonts w:ascii="Times New Roman" w:hAnsi="Times New Roman"/>
          <w:b/>
          <w:sz w:val="36"/>
          <w:szCs w:val="28"/>
          <w:lang w:val="en-US"/>
        </w:rPr>
      </w:pPr>
      <w:r w:rsidRPr="000A68D3">
        <w:rPr>
          <w:rFonts w:ascii="Times New Roman" w:hAnsi="Times New Roman"/>
          <w:b/>
          <w:sz w:val="28"/>
          <w:lang w:val="en-US"/>
        </w:rPr>
        <w:t>For accompanying persons participation cost is 23</w:t>
      </w:r>
      <w:r w:rsidR="004D3E24">
        <w:rPr>
          <w:rFonts w:ascii="Times New Roman" w:hAnsi="Times New Roman"/>
          <w:b/>
          <w:sz w:val="28"/>
          <w:lang w:val="uk-UA"/>
        </w:rPr>
        <w:t>5</w:t>
      </w:r>
      <w:r w:rsidRPr="000A68D3">
        <w:rPr>
          <w:rFonts w:ascii="Times New Roman" w:hAnsi="Times New Roman"/>
          <w:b/>
          <w:sz w:val="28"/>
          <w:lang w:val="en-US"/>
        </w:rPr>
        <w:t xml:space="preserve"> euros</w:t>
      </w:r>
    </w:p>
    <w:p w:rsidR="00924505" w:rsidRPr="00913BF6" w:rsidRDefault="00924505" w:rsidP="001C70D7">
      <w:pPr>
        <w:pStyle w:val="a5"/>
        <w:ind w:firstLine="567"/>
        <w:jc w:val="both"/>
        <w:rPr>
          <w:rFonts w:ascii="Times New Roman" w:hAnsi="Times New Roman"/>
          <w:sz w:val="28"/>
          <w:szCs w:val="28"/>
          <w:lang w:val="uk-UA"/>
        </w:rPr>
      </w:pPr>
    </w:p>
    <w:p w:rsidR="000A68D3" w:rsidRPr="000A68D3" w:rsidRDefault="000A68D3" w:rsidP="001C70D7">
      <w:pPr>
        <w:pStyle w:val="a5"/>
        <w:ind w:firstLine="567"/>
        <w:jc w:val="both"/>
        <w:rPr>
          <w:rFonts w:ascii="Times New Roman" w:hAnsi="Times New Roman"/>
          <w:b/>
          <w:sz w:val="28"/>
          <w:lang w:val="en-US"/>
        </w:rPr>
      </w:pPr>
      <w:r w:rsidRPr="000A68D3">
        <w:rPr>
          <w:rFonts w:ascii="Times New Roman" w:hAnsi="Times New Roman"/>
          <w:b/>
          <w:sz w:val="28"/>
          <w:lang w:val="en-US"/>
        </w:rPr>
        <w:t xml:space="preserve">For interested participants of the conference there is a possibility to continue to stay in Bulgaria (for additional information, contact the organizational committee) </w:t>
      </w:r>
    </w:p>
    <w:p w:rsidR="000A68D3" w:rsidRPr="000A68D3" w:rsidRDefault="000A68D3" w:rsidP="001C70D7">
      <w:pPr>
        <w:pStyle w:val="a5"/>
        <w:ind w:firstLine="567"/>
        <w:jc w:val="both"/>
        <w:rPr>
          <w:rFonts w:ascii="Times New Roman" w:hAnsi="Times New Roman"/>
          <w:b/>
          <w:sz w:val="28"/>
          <w:lang w:val="en-US"/>
        </w:rPr>
      </w:pPr>
    </w:p>
    <w:p w:rsidR="000A68D3" w:rsidRPr="000A68D3" w:rsidRDefault="000A68D3" w:rsidP="001C70D7">
      <w:pPr>
        <w:pStyle w:val="a5"/>
        <w:ind w:firstLine="567"/>
        <w:jc w:val="both"/>
        <w:rPr>
          <w:rFonts w:ascii="Times New Roman" w:hAnsi="Times New Roman"/>
          <w:b/>
          <w:sz w:val="28"/>
          <w:lang w:val="en-US"/>
        </w:rPr>
      </w:pPr>
      <w:r w:rsidRPr="000A68D3">
        <w:rPr>
          <w:rFonts w:ascii="Times New Roman" w:hAnsi="Times New Roman"/>
          <w:b/>
          <w:sz w:val="28"/>
          <w:lang w:val="en-US"/>
        </w:rPr>
        <w:t xml:space="preserve">For any questions contact: </w:t>
      </w:r>
    </w:p>
    <w:p w:rsidR="00924505" w:rsidRPr="000A68D3" w:rsidRDefault="000A68D3" w:rsidP="001C70D7">
      <w:pPr>
        <w:pStyle w:val="a5"/>
        <w:ind w:firstLine="567"/>
        <w:jc w:val="both"/>
        <w:rPr>
          <w:rFonts w:ascii="Times New Roman" w:hAnsi="Times New Roman"/>
          <w:b/>
          <w:sz w:val="28"/>
          <w:szCs w:val="28"/>
          <w:lang w:val="uk-UA"/>
        </w:rPr>
      </w:pPr>
      <w:r w:rsidRPr="001F12EE">
        <w:rPr>
          <w:rFonts w:ascii="Times New Roman" w:hAnsi="Times New Roman"/>
          <w:b/>
          <w:sz w:val="28"/>
          <w:szCs w:val="28"/>
          <w:lang w:val="en-US"/>
        </w:rPr>
        <w:t xml:space="preserve">Nadia </w:t>
      </w:r>
      <w:proofErr w:type="spellStart"/>
      <w:r w:rsidRPr="001F12EE">
        <w:rPr>
          <w:rFonts w:ascii="Times New Roman" w:hAnsi="Times New Roman"/>
          <w:b/>
          <w:sz w:val="28"/>
          <w:szCs w:val="28"/>
          <w:lang w:val="en-US"/>
        </w:rPr>
        <w:t>Mikolaivna</w:t>
      </w:r>
      <w:proofErr w:type="spellEnd"/>
      <w:r w:rsidR="00924505" w:rsidRPr="000A68D3">
        <w:rPr>
          <w:rFonts w:ascii="Times New Roman" w:hAnsi="Times New Roman"/>
          <w:b/>
          <w:sz w:val="28"/>
          <w:szCs w:val="28"/>
          <w:lang w:val="uk-UA"/>
        </w:rPr>
        <w:t xml:space="preserve"> </w:t>
      </w:r>
      <w:r w:rsidRPr="004C7740">
        <w:rPr>
          <w:rFonts w:ascii="Times New Roman" w:hAnsi="Times New Roman"/>
          <w:sz w:val="28"/>
          <w:szCs w:val="28"/>
          <w:lang w:val="en-US"/>
        </w:rPr>
        <w:t>–</w:t>
      </w:r>
      <w:r w:rsidR="00924505" w:rsidRPr="000A68D3">
        <w:rPr>
          <w:rFonts w:ascii="Times New Roman" w:hAnsi="Times New Roman"/>
          <w:b/>
          <w:sz w:val="28"/>
          <w:szCs w:val="28"/>
          <w:lang w:val="uk-UA"/>
        </w:rPr>
        <w:t xml:space="preserve"> +38067 717 23 37</w:t>
      </w:r>
    </w:p>
    <w:p w:rsidR="00924505" w:rsidRPr="000A68D3" w:rsidRDefault="000A68D3" w:rsidP="001C70D7">
      <w:pPr>
        <w:pStyle w:val="a5"/>
        <w:ind w:firstLine="567"/>
        <w:jc w:val="both"/>
        <w:rPr>
          <w:rFonts w:ascii="Times New Roman" w:hAnsi="Times New Roman"/>
          <w:b/>
          <w:sz w:val="28"/>
          <w:szCs w:val="28"/>
          <w:lang w:val="uk-UA"/>
        </w:rPr>
      </w:pPr>
      <w:proofErr w:type="spellStart"/>
      <w:r w:rsidRPr="001F12EE">
        <w:rPr>
          <w:rFonts w:ascii="Times New Roman" w:hAnsi="Times New Roman"/>
          <w:b/>
          <w:sz w:val="28"/>
          <w:szCs w:val="28"/>
          <w:lang w:val="en-US"/>
        </w:rPr>
        <w:t>Yuliia</w:t>
      </w:r>
      <w:proofErr w:type="spellEnd"/>
      <w:r w:rsidRPr="001F12EE">
        <w:rPr>
          <w:rFonts w:ascii="Times New Roman" w:hAnsi="Times New Roman"/>
          <w:b/>
          <w:sz w:val="28"/>
          <w:szCs w:val="28"/>
          <w:lang w:val="en-US"/>
        </w:rPr>
        <w:t xml:space="preserve"> </w:t>
      </w:r>
      <w:proofErr w:type="spellStart"/>
      <w:r w:rsidRPr="001F12EE">
        <w:rPr>
          <w:rFonts w:ascii="Times New Roman" w:hAnsi="Times New Roman"/>
          <w:b/>
          <w:sz w:val="28"/>
          <w:szCs w:val="28"/>
          <w:lang w:val="en-US"/>
        </w:rPr>
        <w:t>Volodymyrivna</w:t>
      </w:r>
      <w:proofErr w:type="spellEnd"/>
      <w:r w:rsidR="00924505" w:rsidRPr="000A68D3">
        <w:rPr>
          <w:rFonts w:ascii="Times New Roman" w:hAnsi="Times New Roman"/>
          <w:b/>
          <w:sz w:val="28"/>
          <w:szCs w:val="28"/>
          <w:lang w:val="uk-UA"/>
        </w:rPr>
        <w:t xml:space="preserve"> </w:t>
      </w:r>
      <w:r w:rsidRPr="004C7740">
        <w:rPr>
          <w:rFonts w:ascii="Times New Roman" w:hAnsi="Times New Roman"/>
          <w:sz w:val="28"/>
          <w:szCs w:val="28"/>
          <w:lang w:val="en-US"/>
        </w:rPr>
        <w:t>–</w:t>
      </w:r>
      <w:r w:rsidR="00924505" w:rsidRPr="000A68D3">
        <w:rPr>
          <w:rFonts w:ascii="Times New Roman" w:hAnsi="Times New Roman"/>
          <w:b/>
          <w:sz w:val="28"/>
          <w:szCs w:val="28"/>
          <w:lang w:val="uk-UA"/>
        </w:rPr>
        <w:t xml:space="preserve"> +38050 522 35 64</w:t>
      </w:r>
    </w:p>
    <w:p w:rsidR="000A68D3" w:rsidRPr="000A68D3" w:rsidRDefault="000A68D3" w:rsidP="001C70D7">
      <w:pPr>
        <w:pStyle w:val="a5"/>
        <w:ind w:firstLine="567"/>
        <w:jc w:val="both"/>
        <w:rPr>
          <w:rFonts w:ascii="Times New Roman" w:hAnsi="Times New Roman"/>
          <w:b/>
          <w:sz w:val="28"/>
          <w:szCs w:val="28"/>
          <w:lang w:val="uk-UA"/>
        </w:rPr>
      </w:pPr>
    </w:p>
    <w:p w:rsidR="00924505" w:rsidRPr="00913BF6" w:rsidRDefault="00924505" w:rsidP="001C70D7">
      <w:pPr>
        <w:pStyle w:val="a5"/>
        <w:ind w:firstLine="567"/>
        <w:jc w:val="both"/>
        <w:rPr>
          <w:rFonts w:ascii="Times New Roman" w:hAnsi="Times New Roman"/>
          <w:b/>
          <w:sz w:val="28"/>
          <w:szCs w:val="28"/>
          <w:lang w:val="uk-UA"/>
        </w:rPr>
      </w:pPr>
      <w:r w:rsidRPr="00913BF6">
        <w:rPr>
          <w:rFonts w:ascii="Times New Roman" w:hAnsi="Times New Roman"/>
          <w:b/>
          <w:sz w:val="28"/>
          <w:szCs w:val="28"/>
          <w:lang w:val="uk-UA"/>
        </w:rPr>
        <w:t>e-</w:t>
      </w:r>
      <w:proofErr w:type="spellStart"/>
      <w:r w:rsidRPr="00913BF6">
        <w:rPr>
          <w:rFonts w:ascii="Times New Roman" w:hAnsi="Times New Roman"/>
          <w:b/>
          <w:sz w:val="28"/>
          <w:szCs w:val="28"/>
          <w:lang w:val="uk-UA"/>
        </w:rPr>
        <w:t>mail</w:t>
      </w:r>
      <w:proofErr w:type="spellEnd"/>
      <w:r w:rsidRPr="00913BF6">
        <w:rPr>
          <w:rFonts w:ascii="Times New Roman" w:hAnsi="Times New Roman"/>
          <w:b/>
          <w:sz w:val="28"/>
          <w:szCs w:val="28"/>
          <w:lang w:val="uk-UA"/>
        </w:rPr>
        <w:t xml:space="preserve">: </w:t>
      </w:r>
      <w:hyperlink r:id="rId10" w:history="1">
        <w:r w:rsidRPr="00913BF6">
          <w:rPr>
            <w:rStyle w:val="a7"/>
            <w:rFonts w:ascii="Times New Roman" w:hAnsi="Times New Roman"/>
            <w:b/>
            <w:color w:val="auto"/>
            <w:sz w:val="28"/>
            <w:szCs w:val="28"/>
            <w:u w:val="none"/>
            <w:lang w:val="uk-UA"/>
          </w:rPr>
          <w:t>konf_fin_2017@ukr.net</w:t>
        </w:r>
      </w:hyperlink>
    </w:p>
    <w:p w:rsidR="00924505" w:rsidRPr="00913BF6" w:rsidRDefault="00924505" w:rsidP="001C70D7">
      <w:pPr>
        <w:spacing w:after="0"/>
        <w:rPr>
          <w:rFonts w:ascii="Times New Roman" w:hAnsi="Times New Roman"/>
          <w:b/>
          <w:sz w:val="28"/>
          <w:szCs w:val="28"/>
          <w:lang w:val="uk-UA"/>
        </w:rPr>
      </w:pPr>
      <w:r w:rsidRPr="00913BF6">
        <w:rPr>
          <w:rFonts w:ascii="Times New Roman" w:hAnsi="Times New Roman"/>
          <w:b/>
          <w:sz w:val="28"/>
          <w:szCs w:val="28"/>
          <w:lang w:val="uk-UA"/>
        </w:rPr>
        <w:br w:type="page"/>
      </w:r>
    </w:p>
    <w:p w:rsidR="007454B8" w:rsidRPr="000A68D3" w:rsidRDefault="000A68D3" w:rsidP="001C70D7">
      <w:pPr>
        <w:pStyle w:val="a5"/>
        <w:ind w:firstLine="567"/>
        <w:jc w:val="center"/>
        <w:rPr>
          <w:rFonts w:ascii="Times New Roman" w:hAnsi="Times New Roman"/>
          <w:b/>
          <w:sz w:val="28"/>
          <w:szCs w:val="32"/>
          <w:lang w:val="uk-UA"/>
        </w:rPr>
      </w:pPr>
      <w:r w:rsidRPr="000A68D3">
        <w:rPr>
          <w:rFonts w:ascii="Times New Roman" w:hAnsi="Times New Roman"/>
          <w:b/>
          <w:sz w:val="28"/>
          <w:szCs w:val="32"/>
          <w:lang w:val="en-US"/>
        </w:rPr>
        <w:lastRenderedPageBreak/>
        <w:t>SCIENTIFIC INTERNEURSHIP</w:t>
      </w:r>
    </w:p>
    <w:p w:rsidR="000A68D3" w:rsidRPr="000A68D3" w:rsidRDefault="000A68D3" w:rsidP="000A68D3">
      <w:pPr>
        <w:pStyle w:val="a5"/>
        <w:ind w:firstLine="567"/>
        <w:jc w:val="center"/>
        <w:rPr>
          <w:rFonts w:ascii="Times New Roman" w:hAnsi="Times New Roman"/>
          <w:b/>
          <w:sz w:val="28"/>
          <w:szCs w:val="32"/>
          <w:lang w:val="en-US"/>
        </w:rPr>
      </w:pPr>
      <w:r w:rsidRPr="000A68D3">
        <w:rPr>
          <w:rFonts w:ascii="Times New Roman" w:hAnsi="Times New Roman"/>
          <w:b/>
          <w:sz w:val="28"/>
          <w:szCs w:val="32"/>
          <w:lang w:val="en-US"/>
        </w:rPr>
        <w:t>DIRECTION "ECONOMY" (108 hours)</w:t>
      </w:r>
    </w:p>
    <w:p w:rsidR="000A68D3" w:rsidRPr="000A68D3" w:rsidRDefault="000A68D3" w:rsidP="000A68D3">
      <w:pPr>
        <w:pStyle w:val="a5"/>
        <w:ind w:firstLine="567"/>
        <w:jc w:val="center"/>
        <w:rPr>
          <w:rFonts w:ascii="Times New Roman" w:hAnsi="Times New Roman"/>
          <w:b/>
          <w:sz w:val="28"/>
          <w:lang w:val="en-US"/>
        </w:rPr>
      </w:pPr>
      <w:proofErr w:type="gramStart"/>
      <w:r w:rsidRPr="000A68D3">
        <w:rPr>
          <w:rFonts w:ascii="Times New Roman" w:hAnsi="Times New Roman"/>
          <w:b/>
          <w:sz w:val="28"/>
          <w:szCs w:val="32"/>
          <w:lang w:val="en-US"/>
        </w:rPr>
        <w:t>and</w:t>
      </w:r>
      <w:proofErr w:type="gramEnd"/>
      <w:r w:rsidRPr="000A68D3">
        <w:rPr>
          <w:rFonts w:ascii="Times New Roman" w:hAnsi="Times New Roman"/>
          <w:b/>
          <w:sz w:val="28"/>
          <w:szCs w:val="32"/>
          <w:lang w:val="en-US"/>
        </w:rPr>
        <w:t xml:space="preserve"> "ELECTRICAL ENGINEERING, ELECTRICAL</w:t>
      </w:r>
      <w:r w:rsidRPr="000A68D3">
        <w:rPr>
          <w:rFonts w:ascii="Times New Roman" w:hAnsi="Times New Roman"/>
          <w:b/>
          <w:sz w:val="24"/>
          <w:lang w:val="en-US"/>
        </w:rPr>
        <w:t xml:space="preserve"> </w:t>
      </w:r>
      <w:r w:rsidRPr="000A68D3">
        <w:rPr>
          <w:rFonts w:ascii="Times New Roman" w:hAnsi="Times New Roman"/>
          <w:b/>
          <w:sz w:val="28"/>
          <w:lang w:val="en-US"/>
        </w:rPr>
        <w:t>ENGINEERING AND ELECTRICAL ENGINEERING" (108 hours)</w:t>
      </w:r>
    </w:p>
    <w:p w:rsidR="007454B8" w:rsidRPr="000A68D3" w:rsidRDefault="000A68D3" w:rsidP="000A68D3">
      <w:pPr>
        <w:pStyle w:val="a5"/>
        <w:ind w:firstLine="567"/>
        <w:jc w:val="center"/>
        <w:rPr>
          <w:rFonts w:ascii="Times New Roman" w:hAnsi="Times New Roman"/>
          <w:b/>
          <w:sz w:val="28"/>
          <w:lang w:val="en-US"/>
        </w:rPr>
      </w:pPr>
      <w:r w:rsidRPr="000A68D3">
        <w:rPr>
          <w:rFonts w:ascii="Times New Roman" w:hAnsi="Times New Roman"/>
          <w:b/>
          <w:sz w:val="28"/>
          <w:lang w:val="en-US"/>
        </w:rPr>
        <w:t xml:space="preserve">UNIVERSITY "Prof. Dr. </w:t>
      </w:r>
      <w:proofErr w:type="spellStart"/>
      <w:r w:rsidRPr="000A68D3">
        <w:rPr>
          <w:rFonts w:ascii="Times New Roman" w:hAnsi="Times New Roman"/>
          <w:b/>
          <w:sz w:val="28"/>
          <w:lang w:val="en-US"/>
        </w:rPr>
        <w:t>Asen</w:t>
      </w:r>
      <w:proofErr w:type="spellEnd"/>
      <w:r w:rsidRPr="000A68D3">
        <w:rPr>
          <w:rFonts w:ascii="Times New Roman" w:hAnsi="Times New Roman"/>
          <w:b/>
          <w:sz w:val="28"/>
          <w:lang w:val="en-US"/>
        </w:rPr>
        <w:t xml:space="preserve"> </w:t>
      </w:r>
      <w:proofErr w:type="spellStart"/>
      <w:r w:rsidRPr="000A68D3">
        <w:rPr>
          <w:rFonts w:ascii="Times New Roman" w:hAnsi="Times New Roman"/>
          <w:b/>
          <w:sz w:val="28"/>
          <w:lang w:val="en-US"/>
        </w:rPr>
        <w:t>Zlatarov</w:t>
      </w:r>
      <w:proofErr w:type="spellEnd"/>
      <w:r w:rsidRPr="000A68D3">
        <w:rPr>
          <w:rFonts w:ascii="Times New Roman" w:hAnsi="Times New Roman"/>
          <w:b/>
          <w:sz w:val="28"/>
          <w:lang w:val="en-US"/>
        </w:rPr>
        <w:t xml:space="preserve"> "(</w:t>
      </w:r>
      <w:proofErr w:type="spellStart"/>
      <w:r w:rsidRPr="000A68D3">
        <w:rPr>
          <w:rFonts w:ascii="Times New Roman" w:hAnsi="Times New Roman"/>
          <w:b/>
          <w:sz w:val="28"/>
          <w:lang w:val="en-US"/>
        </w:rPr>
        <w:t>Burgas</w:t>
      </w:r>
      <w:proofErr w:type="spellEnd"/>
      <w:r w:rsidRPr="000A68D3">
        <w:rPr>
          <w:rFonts w:ascii="Times New Roman" w:hAnsi="Times New Roman"/>
          <w:b/>
          <w:sz w:val="28"/>
          <w:lang w:val="en-US"/>
        </w:rPr>
        <w:t>, Bulgaria)</w:t>
      </w:r>
    </w:p>
    <w:p w:rsidR="000A68D3" w:rsidRPr="000A68D3" w:rsidRDefault="000A68D3" w:rsidP="000A68D3">
      <w:pPr>
        <w:pStyle w:val="a5"/>
        <w:ind w:firstLine="567"/>
        <w:jc w:val="both"/>
        <w:rPr>
          <w:rFonts w:ascii="Times New Roman" w:hAnsi="Times New Roman"/>
          <w:b/>
          <w:sz w:val="28"/>
          <w:szCs w:val="28"/>
          <w:lang w:val="en-US"/>
        </w:rPr>
      </w:pPr>
    </w:p>
    <w:p w:rsidR="000A68D3" w:rsidRPr="000A68D3" w:rsidRDefault="000A68D3" w:rsidP="001C70D7">
      <w:pPr>
        <w:pStyle w:val="a5"/>
        <w:ind w:firstLine="567"/>
        <w:jc w:val="both"/>
        <w:rPr>
          <w:rFonts w:ascii="Times New Roman" w:hAnsi="Times New Roman"/>
          <w:sz w:val="28"/>
          <w:szCs w:val="28"/>
          <w:lang w:val="en-US"/>
        </w:rPr>
      </w:pPr>
      <w:r w:rsidRPr="000A68D3">
        <w:rPr>
          <w:rFonts w:ascii="Times New Roman" w:hAnsi="Times New Roman"/>
          <w:sz w:val="28"/>
          <w:szCs w:val="28"/>
          <w:lang w:val="en-US"/>
        </w:rPr>
        <w:t xml:space="preserve">Internship program includes six modules and involves distance learning, as well as full-time internship in Bulgaria during conference. </w:t>
      </w:r>
    </w:p>
    <w:p w:rsidR="000A68D3" w:rsidRPr="000A68D3" w:rsidRDefault="000A68D3" w:rsidP="001C70D7">
      <w:pPr>
        <w:pStyle w:val="a5"/>
        <w:ind w:firstLine="567"/>
        <w:jc w:val="both"/>
        <w:rPr>
          <w:rFonts w:ascii="Times New Roman" w:hAnsi="Times New Roman"/>
          <w:sz w:val="28"/>
          <w:szCs w:val="28"/>
          <w:lang w:val="en-US"/>
        </w:rPr>
      </w:pPr>
    </w:p>
    <w:p w:rsidR="000A68D3" w:rsidRPr="000A68D3" w:rsidRDefault="000A68D3" w:rsidP="000A68D3">
      <w:pPr>
        <w:pStyle w:val="a5"/>
        <w:ind w:firstLine="567"/>
        <w:jc w:val="center"/>
        <w:rPr>
          <w:rFonts w:ascii="Times New Roman" w:hAnsi="Times New Roman"/>
          <w:b/>
          <w:sz w:val="28"/>
          <w:szCs w:val="28"/>
          <w:lang w:val="en-US"/>
        </w:rPr>
      </w:pPr>
      <w:r w:rsidRPr="000A68D3">
        <w:rPr>
          <w:rFonts w:ascii="Times New Roman" w:hAnsi="Times New Roman"/>
          <w:b/>
          <w:sz w:val="28"/>
          <w:szCs w:val="28"/>
          <w:lang w:val="en-US"/>
        </w:rPr>
        <w:t>Conditions of internship participation:</w:t>
      </w:r>
    </w:p>
    <w:p w:rsidR="000A68D3" w:rsidRPr="000A68D3" w:rsidRDefault="000A68D3" w:rsidP="001C70D7">
      <w:pPr>
        <w:pStyle w:val="a5"/>
        <w:ind w:firstLine="567"/>
        <w:jc w:val="both"/>
        <w:rPr>
          <w:rFonts w:ascii="Times New Roman" w:hAnsi="Times New Roman"/>
          <w:sz w:val="28"/>
          <w:szCs w:val="28"/>
          <w:lang w:val="en-US"/>
        </w:rPr>
      </w:pPr>
      <w:r w:rsidRPr="000A68D3">
        <w:rPr>
          <w:rFonts w:ascii="Times New Roman" w:hAnsi="Times New Roman"/>
          <w:sz w:val="28"/>
          <w:szCs w:val="28"/>
          <w:lang w:val="en-US"/>
        </w:rPr>
        <w:t xml:space="preserve">1. Consent for passing the internship (in conference application); </w:t>
      </w:r>
    </w:p>
    <w:p w:rsidR="000A68D3" w:rsidRPr="000A68D3" w:rsidRDefault="000A68D3" w:rsidP="001C70D7">
      <w:pPr>
        <w:pStyle w:val="a5"/>
        <w:ind w:firstLine="567"/>
        <w:jc w:val="both"/>
        <w:rPr>
          <w:rFonts w:ascii="Times New Roman" w:hAnsi="Times New Roman"/>
          <w:sz w:val="28"/>
          <w:szCs w:val="28"/>
          <w:lang w:val="en-US"/>
        </w:rPr>
      </w:pPr>
      <w:r w:rsidRPr="000A68D3">
        <w:rPr>
          <w:rFonts w:ascii="Times New Roman" w:hAnsi="Times New Roman"/>
          <w:sz w:val="28"/>
          <w:szCs w:val="28"/>
          <w:lang w:val="en-US"/>
        </w:rPr>
        <w:t xml:space="preserve">2. Payment of internship till 25.03. 2019 (110 euros); </w:t>
      </w:r>
    </w:p>
    <w:p w:rsidR="007454B8" w:rsidRPr="000A68D3" w:rsidRDefault="007454B8" w:rsidP="001C70D7">
      <w:pPr>
        <w:pStyle w:val="a5"/>
        <w:ind w:firstLine="567"/>
        <w:jc w:val="both"/>
        <w:rPr>
          <w:rFonts w:ascii="Times New Roman" w:hAnsi="Times New Roman"/>
          <w:sz w:val="28"/>
          <w:szCs w:val="28"/>
          <w:lang w:val="uk-UA"/>
        </w:rPr>
      </w:pPr>
      <w:r w:rsidRPr="000A68D3">
        <w:rPr>
          <w:rFonts w:ascii="Times New Roman" w:hAnsi="Times New Roman"/>
          <w:sz w:val="28"/>
          <w:szCs w:val="28"/>
          <w:lang w:val="uk-UA"/>
        </w:rPr>
        <w:t xml:space="preserve">3. </w:t>
      </w:r>
      <w:r w:rsidR="000A68D3" w:rsidRPr="000A68D3">
        <w:rPr>
          <w:rFonts w:ascii="Times New Roman" w:hAnsi="Times New Roman"/>
          <w:sz w:val="28"/>
          <w:szCs w:val="28"/>
          <w:lang w:val="en-US"/>
        </w:rPr>
        <w:t xml:space="preserve">Remote passing of scientific internship (access to the program will be open from </w:t>
      </w:r>
      <w:r w:rsidRPr="000A68D3">
        <w:rPr>
          <w:rFonts w:ascii="Times New Roman" w:hAnsi="Times New Roman"/>
          <w:sz w:val="28"/>
          <w:szCs w:val="28"/>
          <w:lang w:val="uk-UA"/>
        </w:rPr>
        <w:t>01.04.201</w:t>
      </w:r>
      <w:r w:rsidR="00340E1F" w:rsidRPr="000A68D3">
        <w:rPr>
          <w:rFonts w:ascii="Times New Roman" w:hAnsi="Times New Roman"/>
          <w:sz w:val="28"/>
          <w:szCs w:val="28"/>
          <w:lang w:val="uk-UA"/>
        </w:rPr>
        <w:t>9</w:t>
      </w:r>
      <w:r w:rsidRPr="000A68D3">
        <w:rPr>
          <w:rFonts w:ascii="Times New Roman" w:hAnsi="Times New Roman"/>
          <w:sz w:val="28"/>
          <w:szCs w:val="28"/>
          <w:lang w:val="uk-UA"/>
        </w:rPr>
        <w:t>);</w:t>
      </w:r>
    </w:p>
    <w:p w:rsidR="007454B8" w:rsidRPr="000A68D3" w:rsidRDefault="007454B8" w:rsidP="001C70D7">
      <w:pPr>
        <w:pStyle w:val="a5"/>
        <w:ind w:firstLine="567"/>
        <w:jc w:val="both"/>
        <w:rPr>
          <w:rFonts w:ascii="Times New Roman" w:hAnsi="Times New Roman"/>
          <w:sz w:val="28"/>
          <w:szCs w:val="28"/>
          <w:lang w:val="uk-UA"/>
        </w:rPr>
      </w:pPr>
      <w:r w:rsidRPr="000A68D3">
        <w:rPr>
          <w:rFonts w:ascii="Times New Roman" w:hAnsi="Times New Roman"/>
          <w:sz w:val="28"/>
          <w:szCs w:val="28"/>
          <w:lang w:val="uk-UA"/>
        </w:rPr>
        <w:t xml:space="preserve">4. </w:t>
      </w:r>
      <w:r w:rsidR="000A68D3" w:rsidRPr="000A68D3">
        <w:rPr>
          <w:rFonts w:ascii="Times New Roman" w:hAnsi="Times New Roman"/>
          <w:sz w:val="28"/>
          <w:szCs w:val="28"/>
          <w:lang w:val="en-US"/>
        </w:rPr>
        <w:t xml:space="preserve">Attendance of lectures on internship, </w:t>
      </w:r>
      <w:proofErr w:type="spellStart"/>
      <w:r w:rsidR="000A68D3" w:rsidRPr="000A68D3">
        <w:rPr>
          <w:rFonts w:ascii="Times New Roman" w:hAnsi="Times New Roman"/>
          <w:sz w:val="28"/>
          <w:szCs w:val="28"/>
          <w:lang w:val="en-US"/>
        </w:rPr>
        <w:t>Bourgas</w:t>
      </w:r>
      <w:proofErr w:type="spellEnd"/>
      <w:r w:rsidR="000A68D3" w:rsidRPr="000A68D3">
        <w:rPr>
          <w:rFonts w:ascii="Times New Roman" w:hAnsi="Times New Roman"/>
          <w:sz w:val="28"/>
          <w:szCs w:val="28"/>
          <w:lang w:val="en-US"/>
        </w:rPr>
        <w:t>, Bulgaria</w:t>
      </w:r>
      <w:r w:rsidRPr="000A68D3">
        <w:rPr>
          <w:rFonts w:ascii="Times New Roman" w:hAnsi="Times New Roman"/>
          <w:sz w:val="28"/>
          <w:szCs w:val="28"/>
          <w:lang w:val="uk-UA"/>
        </w:rPr>
        <w:t xml:space="preserve"> - 28.06.201</w:t>
      </w:r>
      <w:r w:rsidR="00340E1F" w:rsidRPr="000A68D3">
        <w:rPr>
          <w:rFonts w:ascii="Times New Roman" w:hAnsi="Times New Roman"/>
          <w:sz w:val="28"/>
          <w:szCs w:val="28"/>
          <w:lang w:val="uk-UA"/>
        </w:rPr>
        <w:t>9 – 0</w:t>
      </w:r>
      <w:r w:rsidR="006B6C6F" w:rsidRPr="000A68D3">
        <w:rPr>
          <w:rFonts w:ascii="Times New Roman" w:hAnsi="Times New Roman"/>
          <w:sz w:val="28"/>
          <w:szCs w:val="28"/>
          <w:lang w:val="uk-UA"/>
        </w:rPr>
        <w:t>2</w:t>
      </w:r>
      <w:r w:rsidR="000A68D3" w:rsidRPr="000A68D3">
        <w:rPr>
          <w:rFonts w:ascii="Times New Roman" w:hAnsi="Times New Roman"/>
          <w:sz w:val="28"/>
          <w:szCs w:val="28"/>
          <w:lang w:val="uk-UA"/>
        </w:rPr>
        <w:t>.07.2019.</w:t>
      </w:r>
    </w:p>
    <w:p w:rsidR="00337BF6" w:rsidRPr="00913BF6" w:rsidRDefault="00337BF6" w:rsidP="001C70D7">
      <w:pPr>
        <w:pStyle w:val="a5"/>
        <w:ind w:firstLine="567"/>
        <w:jc w:val="both"/>
        <w:rPr>
          <w:rFonts w:ascii="Times New Roman" w:hAnsi="Times New Roman"/>
          <w:sz w:val="28"/>
          <w:szCs w:val="28"/>
          <w:lang w:val="uk-UA"/>
        </w:rPr>
      </w:pPr>
    </w:p>
    <w:p w:rsidR="00337BF6" w:rsidRPr="000A68D3" w:rsidRDefault="000A68D3" w:rsidP="000A68D3">
      <w:pPr>
        <w:pStyle w:val="a5"/>
        <w:ind w:firstLine="567"/>
        <w:jc w:val="both"/>
        <w:rPr>
          <w:rFonts w:ascii="Times New Roman" w:hAnsi="Times New Roman"/>
          <w:i/>
          <w:sz w:val="24"/>
          <w:lang w:val="en-US"/>
        </w:rPr>
      </w:pPr>
      <w:r w:rsidRPr="000A68D3">
        <w:rPr>
          <w:rFonts w:ascii="Times New Roman" w:hAnsi="Times New Roman"/>
          <w:i/>
          <w:sz w:val="24"/>
          <w:lang w:val="en-US"/>
        </w:rPr>
        <w:t>According to the Order of the Ministry of Education and Science of Ukraine dated January 14, 2016 No. 13 "On Approval of the Procedure for the Assignment of Scientific Rankings to Scientific and Research Workers" and changes in accordance with the Order of the Ministry of Education and Science of Ukraine dated 06.02.2017. No. 174, Chapter 3 of Section II stipulates that the internship is confirmed by certificates, certificates, diplomas and other documents.</w:t>
      </w:r>
    </w:p>
    <w:p w:rsidR="000A68D3" w:rsidRPr="000A68D3" w:rsidRDefault="000A68D3" w:rsidP="001C70D7">
      <w:pPr>
        <w:pStyle w:val="a5"/>
        <w:ind w:firstLine="567"/>
        <w:jc w:val="both"/>
        <w:rPr>
          <w:rFonts w:ascii="Times New Roman" w:hAnsi="Times New Roman"/>
          <w:sz w:val="28"/>
          <w:szCs w:val="28"/>
          <w:lang w:val="en-US"/>
        </w:rPr>
      </w:pPr>
    </w:p>
    <w:p w:rsidR="00337BF6" w:rsidRPr="000A68D3" w:rsidRDefault="000A68D3" w:rsidP="000A68D3">
      <w:pPr>
        <w:pStyle w:val="a5"/>
        <w:ind w:firstLine="567"/>
        <w:jc w:val="both"/>
        <w:rPr>
          <w:rFonts w:ascii="Times New Roman" w:hAnsi="Times New Roman"/>
          <w:b/>
          <w:sz w:val="36"/>
          <w:szCs w:val="28"/>
          <w:lang w:val="uk-UA"/>
        </w:rPr>
      </w:pPr>
      <w:r w:rsidRPr="000A68D3">
        <w:rPr>
          <w:rFonts w:ascii="Times New Roman" w:hAnsi="Times New Roman"/>
          <w:b/>
          <w:sz w:val="28"/>
          <w:lang w:val="en-US"/>
        </w:rPr>
        <w:t>Invitation and approved program of events are provided to conference participants after registration and participation payment.</w:t>
      </w:r>
    </w:p>
    <w:p w:rsidR="00337BF6" w:rsidRPr="00913BF6" w:rsidRDefault="00337BF6" w:rsidP="001C70D7">
      <w:pPr>
        <w:pStyle w:val="a5"/>
        <w:ind w:firstLine="567"/>
        <w:jc w:val="both"/>
        <w:rPr>
          <w:rFonts w:ascii="Times New Roman" w:hAnsi="Times New Roman"/>
          <w:sz w:val="28"/>
          <w:szCs w:val="28"/>
          <w:lang w:val="uk-UA"/>
        </w:rPr>
      </w:pPr>
    </w:p>
    <w:p w:rsidR="00337BF6" w:rsidRPr="00913BF6" w:rsidRDefault="00337BF6" w:rsidP="001C70D7">
      <w:pPr>
        <w:pStyle w:val="a5"/>
        <w:ind w:firstLine="567"/>
        <w:jc w:val="both"/>
        <w:rPr>
          <w:rFonts w:ascii="Times New Roman" w:hAnsi="Times New Roman"/>
          <w:sz w:val="28"/>
          <w:szCs w:val="28"/>
          <w:lang w:val="uk-UA"/>
        </w:rPr>
      </w:pPr>
    </w:p>
    <w:p w:rsidR="000A68D3" w:rsidRPr="001278A7" w:rsidRDefault="000A68D3" w:rsidP="001C70D7">
      <w:pPr>
        <w:pStyle w:val="a5"/>
        <w:ind w:firstLine="567"/>
        <w:jc w:val="center"/>
        <w:rPr>
          <w:rFonts w:ascii="Times New Roman" w:hAnsi="Times New Roman"/>
          <w:b/>
          <w:sz w:val="24"/>
          <w:szCs w:val="24"/>
          <w:lang w:val="en-US"/>
        </w:rPr>
      </w:pPr>
      <w:r w:rsidRPr="001278A7">
        <w:rPr>
          <w:rFonts w:ascii="Times New Roman" w:hAnsi="Times New Roman"/>
          <w:b/>
          <w:sz w:val="24"/>
          <w:szCs w:val="24"/>
          <w:lang w:val="en-US"/>
        </w:rPr>
        <w:t>Contacts</w:t>
      </w:r>
    </w:p>
    <w:p w:rsidR="000A68D3" w:rsidRPr="001278A7" w:rsidRDefault="000A68D3" w:rsidP="00220723">
      <w:pPr>
        <w:pStyle w:val="a5"/>
        <w:ind w:firstLine="567"/>
        <w:jc w:val="center"/>
        <w:rPr>
          <w:rFonts w:ascii="Times New Roman" w:hAnsi="Times New Roman"/>
          <w:b/>
          <w:sz w:val="24"/>
          <w:szCs w:val="24"/>
          <w:lang w:val="en-US"/>
        </w:rPr>
      </w:pPr>
      <w:r w:rsidRPr="001278A7">
        <w:rPr>
          <w:rFonts w:ascii="Times New Roman" w:hAnsi="Times New Roman"/>
          <w:b/>
          <w:sz w:val="24"/>
          <w:szCs w:val="24"/>
          <w:lang w:val="en-US"/>
        </w:rPr>
        <w:t xml:space="preserve">Bulgaria: </w:t>
      </w:r>
    </w:p>
    <w:p w:rsidR="000A68D3" w:rsidRPr="001278A7" w:rsidRDefault="000A68D3" w:rsidP="00220723">
      <w:pPr>
        <w:pStyle w:val="a5"/>
        <w:ind w:firstLine="567"/>
        <w:jc w:val="center"/>
        <w:rPr>
          <w:rFonts w:ascii="Times New Roman" w:hAnsi="Times New Roman"/>
          <w:sz w:val="24"/>
          <w:szCs w:val="24"/>
          <w:lang w:val="en-US"/>
        </w:rPr>
      </w:pPr>
      <w:r w:rsidRPr="001278A7">
        <w:rPr>
          <w:rFonts w:ascii="Times New Roman" w:hAnsi="Times New Roman"/>
          <w:b/>
          <w:sz w:val="24"/>
          <w:szCs w:val="24"/>
          <w:lang w:val="en-US"/>
        </w:rPr>
        <w:t>Prof. Dr. Ivan Dim</w:t>
      </w:r>
      <w:r w:rsidRPr="001278A7">
        <w:rPr>
          <w:rFonts w:ascii="Times New Roman" w:hAnsi="Times New Roman"/>
          <w:b/>
          <w:sz w:val="24"/>
          <w:szCs w:val="24"/>
        </w:rPr>
        <w:t>і</w:t>
      </w:r>
      <w:proofErr w:type="spellStart"/>
      <w:r w:rsidRPr="001278A7">
        <w:rPr>
          <w:rFonts w:ascii="Times New Roman" w:hAnsi="Times New Roman"/>
          <w:b/>
          <w:sz w:val="24"/>
          <w:szCs w:val="24"/>
          <w:lang w:val="en-US"/>
        </w:rPr>
        <w:t>trov</w:t>
      </w:r>
      <w:proofErr w:type="spellEnd"/>
      <w:r w:rsidRPr="001278A7">
        <w:rPr>
          <w:rFonts w:ascii="Times New Roman" w:hAnsi="Times New Roman"/>
          <w:sz w:val="24"/>
          <w:szCs w:val="24"/>
          <w:lang w:val="en-US"/>
        </w:rPr>
        <w:t xml:space="preserve"> </w:t>
      </w:r>
      <w:r w:rsidR="001278A7" w:rsidRPr="00B438A4">
        <w:rPr>
          <w:rFonts w:ascii="Times New Roman" w:hAnsi="Times New Roman"/>
          <w:b/>
          <w:i/>
          <w:sz w:val="28"/>
          <w:szCs w:val="28"/>
          <w:lang w:val="en-US"/>
        </w:rPr>
        <w:t>–</w:t>
      </w:r>
      <w:r w:rsidRPr="001278A7">
        <w:rPr>
          <w:rFonts w:ascii="Times New Roman" w:hAnsi="Times New Roman"/>
          <w:sz w:val="24"/>
          <w:szCs w:val="24"/>
          <w:lang w:val="en-US"/>
        </w:rPr>
        <w:t xml:space="preserve"> Head of Department “Economics and management”</w:t>
      </w:r>
    </w:p>
    <w:p w:rsidR="00337BF6" w:rsidRPr="001278A7" w:rsidRDefault="00337BF6" w:rsidP="00220723">
      <w:pPr>
        <w:pStyle w:val="a5"/>
        <w:ind w:firstLine="567"/>
        <w:jc w:val="center"/>
        <w:rPr>
          <w:rFonts w:ascii="Times New Roman" w:hAnsi="Times New Roman"/>
          <w:sz w:val="24"/>
          <w:szCs w:val="24"/>
          <w:lang w:val="uk-UA"/>
        </w:rPr>
      </w:pPr>
      <w:proofErr w:type="spellStart"/>
      <w:r w:rsidRPr="001278A7">
        <w:rPr>
          <w:rFonts w:ascii="Times New Roman" w:hAnsi="Times New Roman"/>
          <w:b/>
          <w:sz w:val="24"/>
          <w:szCs w:val="24"/>
          <w:lang w:val="de-DE"/>
        </w:rPr>
        <w:t>e-mail</w:t>
      </w:r>
      <w:proofErr w:type="spellEnd"/>
      <w:r w:rsidRPr="001278A7">
        <w:rPr>
          <w:rFonts w:ascii="Times New Roman" w:hAnsi="Times New Roman"/>
          <w:b/>
          <w:sz w:val="24"/>
          <w:szCs w:val="24"/>
          <w:lang w:val="de-DE"/>
        </w:rPr>
        <w:t xml:space="preserve">: </w:t>
      </w:r>
      <w:hyperlink r:id="rId11" w:history="1">
        <w:r w:rsidRPr="001278A7">
          <w:rPr>
            <w:rStyle w:val="a7"/>
            <w:rFonts w:ascii="Times New Roman" w:hAnsi="Times New Roman"/>
            <w:color w:val="auto"/>
            <w:sz w:val="24"/>
            <w:szCs w:val="24"/>
            <w:lang w:val="de-DE"/>
          </w:rPr>
          <w:t>ivan_dimitrov@btu.bg</w:t>
        </w:r>
      </w:hyperlink>
    </w:p>
    <w:p w:rsidR="00337BF6" w:rsidRPr="001278A7" w:rsidRDefault="00337BF6" w:rsidP="00220723">
      <w:pPr>
        <w:pStyle w:val="a5"/>
        <w:ind w:firstLine="567"/>
        <w:jc w:val="center"/>
        <w:rPr>
          <w:rFonts w:ascii="Times New Roman" w:hAnsi="Times New Roman"/>
          <w:b/>
          <w:sz w:val="24"/>
          <w:szCs w:val="24"/>
          <w:lang w:val="uk-UA"/>
        </w:rPr>
      </w:pPr>
    </w:p>
    <w:p w:rsidR="00337BF6" w:rsidRPr="001278A7" w:rsidRDefault="000A68D3" w:rsidP="00220723">
      <w:pPr>
        <w:pStyle w:val="a5"/>
        <w:ind w:firstLine="567"/>
        <w:jc w:val="center"/>
        <w:rPr>
          <w:rFonts w:ascii="Times New Roman" w:hAnsi="Times New Roman"/>
          <w:b/>
          <w:sz w:val="24"/>
          <w:szCs w:val="24"/>
          <w:lang w:val="en-US"/>
        </w:rPr>
      </w:pPr>
      <w:r w:rsidRPr="001278A7">
        <w:rPr>
          <w:rFonts w:ascii="Times New Roman" w:hAnsi="Times New Roman"/>
          <w:b/>
          <w:sz w:val="24"/>
          <w:szCs w:val="24"/>
          <w:lang w:val="en-US"/>
        </w:rPr>
        <w:t>Address:</w:t>
      </w:r>
      <w:r w:rsidR="00337BF6" w:rsidRPr="001278A7">
        <w:rPr>
          <w:rFonts w:ascii="Times New Roman" w:hAnsi="Times New Roman"/>
          <w:b/>
          <w:sz w:val="24"/>
          <w:szCs w:val="24"/>
          <w:lang w:val="en-US"/>
        </w:rPr>
        <w:t xml:space="preserve"> </w:t>
      </w:r>
      <w:proofErr w:type="spellStart"/>
      <w:r w:rsidR="00337BF6" w:rsidRPr="001278A7">
        <w:rPr>
          <w:rFonts w:ascii="Times New Roman" w:hAnsi="Times New Roman"/>
          <w:sz w:val="24"/>
          <w:szCs w:val="24"/>
          <w:lang w:val="en-US"/>
        </w:rPr>
        <w:t>Burgas</w:t>
      </w:r>
      <w:proofErr w:type="spellEnd"/>
      <w:r w:rsidR="00337BF6" w:rsidRPr="001278A7">
        <w:rPr>
          <w:rFonts w:ascii="Times New Roman" w:hAnsi="Times New Roman"/>
          <w:sz w:val="24"/>
          <w:szCs w:val="24"/>
          <w:lang w:val="en-US"/>
        </w:rPr>
        <w:t>, Bulgaria</w:t>
      </w:r>
      <w:r w:rsidR="00337BF6" w:rsidRPr="001278A7">
        <w:rPr>
          <w:rFonts w:ascii="Times New Roman" w:hAnsi="Times New Roman"/>
          <w:b/>
          <w:sz w:val="24"/>
          <w:szCs w:val="24"/>
          <w:lang w:val="en-US"/>
        </w:rPr>
        <w:t xml:space="preserve">, </w:t>
      </w:r>
      <w:r w:rsidR="00337BF6" w:rsidRPr="001278A7">
        <w:rPr>
          <w:rFonts w:ascii="Times New Roman" w:hAnsi="Times New Roman"/>
          <w:sz w:val="24"/>
          <w:szCs w:val="24"/>
          <w:lang w:val="en-US"/>
        </w:rPr>
        <w:t>Faculty of Social Sciences</w:t>
      </w:r>
    </w:p>
    <w:p w:rsidR="00337BF6" w:rsidRPr="001278A7" w:rsidRDefault="00337BF6" w:rsidP="00220723">
      <w:pPr>
        <w:pStyle w:val="a5"/>
        <w:ind w:firstLine="567"/>
        <w:jc w:val="center"/>
        <w:rPr>
          <w:rFonts w:ascii="Times New Roman" w:hAnsi="Times New Roman"/>
          <w:sz w:val="24"/>
          <w:szCs w:val="24"/>
          <w:lang w:val="en-US"/>
        </w:rPr>
      </w:pPr>
      <w:r w:rsidRPr="001278A7">
        <w:rPr>
          <w:rFonts w:ascii="Times New Roman" w:hAnsi="Times New Roman"/>
          <w:sz w:val="24"/>
          <w:szCs w:val="24"/>
          <w:lang w:val="en-US"/>
        </w:rPr>
        <w:t>Department “Economics and Management”</w:t>
      </w:r>
      <w:r w:rsidRPr="001278A7">
        <w:rPr>
          <w:rFonts w:ascii="Times New Roman" w:hAnsi="Times New Roman"/>
          <w:sz w:val="24"/>
          <w:szCs w:val="24"/>
          <w:lang w:val="uk-UA"/>
        </w:rPr>
        <w:t xml:space="preserve">, </w:t>
      </w:r>
      <w:proofErr w:type="spellStart"/>
      <w:r w:rsidRPr="001278A7">
        <w:rPr>
          <w:rFonts w:ascii="Times New Roman" w:hAnsi="Times New Roman"/>
          <w:sz w:val="24"/>
          <w:szCs w:val="24"/>
          <w:lang w:val="en-US"/>
        </w:rPr>
        <w:t>Burgas</w:t>
      </w:r>
      <w:proofErr w:type="spellEnd"/>
      <w:r w:rsidRPr="001278A7">
        <w:rPr>
          <w:rFonts w:ascii="Times New Roman" w:hAnsi="Times New Roman"/>
          <w:sz w:val="24"/>
          <w:szCs w:val="24"/>
          <w:lang w:val="en-US"/>
        </w:rPr>
        <w:t xml:space="preserve">, Prof. </w:t>
      </w:r>
      <w:proofErr w:type="spellStart"/>
      <w:r w:rsidRPr="001278A7">
        <w:rPr>
          <w:rFonts w:ascii="Times New Roman" w:hAnsi="Times New Roman"/>
          <w:sz w:val="24"/>
          <w:szCs w:val="24"/>
          <w:lang w:val="en-US"/>
        </w:rPr>
        <w:t>Yakimov</w:t>
      </w:r>
      <w:proofErr w:type="spellEnd"/>
      <w:r w:rsidRPr="001278A7">
        <w:rPr>
          <w:rFonts w:ascii="Times New Roman" w:hAnsi="Times New Roman"/>
          <w:sz w:val="24"/>
          <w:szCs w:val="24"/>
          <w:lang w:val="en-US"/>
        </w:rPr>
        <w:t xml:space="preserve"> 1 Str.</w:t>
      </w:r>
    </w:p>
    <w:p w:rsidR="00337BF6" w:rsidRPr="001278A7" w:rsidRDefault="00337BF6" w:rsidP="00220723">
      <w:pPr>
        <w:pStyle w:val="a5"/>
        <w:ind w:firstLine="567"/>
        <w:jc w:val="center"/>
        <w:rPr>
          <w:rFonts w:ascii="Times New Roman" w:hAnsi="Times New Roman"/>
          <w:sz w:val="24"/>
          <w:szCs w:val="24"/>
          <w:lang w:val="en-US"/>
        </w:rPr>
      </w:pPr>
    </w:p>
    <w:p w:rsidR="001278A7" w:rsidRPr="001278A7" w:rsidRDefault="000A68D3" w:rsidP="00220723">
      <w:pPr>
        <w:pStyle w:val="a5"/>
        <w:ind w:firstLine="567"/>
        <w:jc w:val="center"/>
        <w:rPr>
          <w:rFonts w:ascii="Times New Roman" w:hAnsi="Times New Roman"/>
          <w:b/>
          <w:sz w:val="24"/>
          <w:szCs w:val="24"/>
          <w:lang w:val="en-US"/>
        </w:rPr>
      </w:pPr>
      <w:r w:rsidRPr="001278A7">
        <w:rPr>
          <w:rFonts w:ascii="Times New Roman" w:hAnsi="Times New Roman"/>
          <w:b/>
          <w:sz w:val="24"/>
          <w:szCs w:val="24"/>
          <w:lang w:val="en-US"/>
        </w:rPr>
        <w:t xml:space="preserve">Ukraine: </w:t>
      </w:r>
    </w:p>
    <w:p w:rsidR="001278A7" w:rsidRPr="001278A7" w:rsidRDefault="000A68D3" w:rsidP="00220723">
      <w:pPr>
        <w:pStyle w:val="a5"/>
        <w:ind w:firstLine="567"/>
        <w:jc w:val="center"/>
        <w:rPr>
          <w:rFonts w:ascii="Times New Roman" w:hAnsi="Times New Roman"/>
          <w:sz w:val="24"/>
          <w:szCs w:val="24"/>
          <w:lang w:val="en-US"/>
        </w:rPr>
      </w:pPr>
      <w:proofErr w:type="spellStart"/>
      <w:r w:rsidRPr="001278A7">
        <w:rPr>
          <w:rFonts w:ascii="Times New Roman" w:hAnsi="Times New Roman"/>
          <w:b/>
          <w:sz w:val="24"/>
          <w:szCs w:val="24"/>
          <w:lang w:val="en-US"/>
        </w:rPr>
        <w:t>Davidenko</w:t>
      </w:r>
      <w:proofErr w:type="spellEnd"/>
      <w:r w:rsidRPr="001278A7">
        <w:rPr>
          <w:rFonts w:ascii="Times New Roman" w:hAnsi="Times New Roman"/>
          <w:b/>
          <w:sz w:val="24"/>
          <w:szCs w:val="24"/>
          <w:lang w:val="en-US"/>
        </w:rPr>
        <w:t xml:space="preserve"> Nadia </w:t>
      </w:r>
      <w:proofErr w:type="spellStart"/>
      <w:r w:rsidRPr="001278A7">
        <w:rPr>
          <w:rFonts w:ascii="Times New Roman" w:hAnsi="Times New Roman"/>
          <w:b/>
          <w:sz w:val="24"/>
          <w:szCs w:val="24"/>
          <w:lang w:val="en-US"/>
        </w:rPr>
        <w:t>Mykolaivna</w:t>
      </w:r>
      <w:proofErr w:type="spellEnd"/>
      <w:r w:rsidRPr="001278A7">
        <w:rPr>
          <w:rFonts w:ascii="Times New Roman" w:hAnsi="Times New Roman"/>
          <w:sz w:val="24"/>
          <w:szCs w:val="24"/>
          <w:lang w:val="en-US"/>
        </w:rPr>
        <w:t xml:space="preserve"> </w:t>
      </w:r>
      <w:r w:rsidR="001278A7" w:rsidRPr="00B438A4">
        <w:rPr>
          <w:rFonts w:ascii="Times New Roman" w:hAnsi="Times New Roman"/>
          <w:b/>
          <w:i/>
          <w:sz w:val="28"/>
          <w:szCs w:val="28"/>
          <w:lang w:val="en-US"/>
        </w:rPr>
        <w:t>–</w:t>
      </w:r>
      <w:r w:rsidRPr="001278A7">
        <w:rPr>
          <w:rFonts w:ascii="Times New Roman" w:hAnsi="Times New Roman"/>
          <w:sz w:val="24"/>
          <w:szCs w:val="24"/>
          <w:lang w:val="en-US"/>
        </w:rPr>
        <w:t xml:space="preserve"> Doctor of Economics, Professor, head of Department of Finance </w:t>
      </w:r>
    </w:p>
    <w:p w:rsidR="00337BF6" w:rsidRPr="001278A7" w:rsidRDefault="000A68D3" w:rsidP="00220723">
      <w:pPr>
        <w:pStyle w:val="a5"/>
        <w:ind w:firstLine="567"/>
        <w:jc w:val="center"/>
        <w:rPr>
          <w:rFonts w:ascii="Times New Roman" w:hAnsi="Times New Roman"/>
          <w:b/>
          <w:sz w:val="24"/>
          <w:szCs w:val="24"/>
          <w:lang w:val="uk-UA"/>
        </w:rPr>
      </w:pPr>
      <w:proofErr w:type="gramStart"/>
      <w:r w:rsidRPr="001278A7">
        <w:rPr>
          <w:rFonts w:ascii="Times New Roman" w:hAnsi="Times New Roman"/>
          <w:b/>
          <w:sz w:val="24"/>
          <w:szCs w:val="24"/>
          <w:lang w:val="en-US"/>
        </w:rPr>
        <w:t>telephone.:</w:t>
      </w:r>
      <w:proofErr w:type="gramEnd"/>
      <w:r w:rsidR="00337BF6" w:rsidRPr="001278A7">
        <w:rPr>
          <w:rFonts w:ascii="Times New Roman" w:hAnsi="Times New Roman"/>
          <w:b/>
          <w:sz w:val="24"/>
          <w:szCs w:val="24"/>
          <w:lang w:val="uk-UA"/>
        </w:rPr>
        <w:t xml:space="preserve"> +38 (067) 717</w:t>
      </w:r>
      <w:r w:rsidR="007D1393" w:rsidRPr="001278A7">
        <w:rPr>
          <w:rFonts w:ascii="Times New Roman" w:hAnsi="Times New Roman"/>
          <w:b/>
          <w:sz w:val="24"/>
          <w:szCs w:val="24"/>
          <w:lang w:val="uk-UA"/>
        </w:rPr>
        <w:t>-</w:t>
      </w:r>
      <w:r w:rsidR="00337BF6" w:rsidRPr="001278A7">
        <w:rPr>
          <w:rFonts w:ascii="Times New Roman" w:hAnsi="Times New Roman"/>
          <w:b/>
          <w:sz w:val="24"/>
          <w:szCs w:val="24"/>
          <w:lang w:val="uk-UA"/>
        </w:rPr>
        <w:t>23</w:t>
      </w:r>
      <w:r w:rsidR="007D1393" w:rsidRPr="001278A7">
        <w:rPr>
          <w:rFonts w:ascii="Times New Roman" w:hAnsi="Times New Roman"/>
          <w:b/>
          <w:sz w:val="24"/>
          <w:szCs w:val="24"/>
          <w:lang w:val="uk-UA"/>
        </w:rPr>
        <w:t>-</w:t>
      </w:r>
      <w:r w:rsidR="00337BF6" w:rsidRPr="001278A7">
        <w:rPr>
          <w:rFonts w:ascii="Times New Roman" w:hAnsi="Times New Roman"/>
          <w:b/>
          <w:sz w:val="24"/>
          <w:szCs w:val="24"/>
          <w:lang w:val="uk-UA"/>
        </w:rPr>
        <w:t>37</w:t>
      </w:r>
    </w:p>
    <w:p w:rsidR="001278A7" w:rsidRPr="001278A7" w:rsidRDefault="001278A7" w:rsidP="00220723">
      <w:pPr>
        <w:pStyle w:val="a5"/>
        <w:ind w:firstLine="567"/>
        <w:jc w:val="center"/>
        <w:rPr>
          <w:rFonts w:ascii="Times New Roman" w:hAnsi="Times New Roman"/>
          <w:sz w:val="24"/>
          <w:szCs w:val="24"/>
          <w:lang w:val="en-US"/>
        </w:rPr>
      </w:pPr>
      <w:proofErr w:type="spellStart"/>
      <w:r w:rsidRPr="001278A7">
        <w:rPr>
          <w:rFonts w:ascii="Times New Roman" w:hAnsi="Times New Roman"/>
          <w:b/>
          <w:sz w:val="24"/>
          <w:szCs w:val="24"/>
          <w:lang w:val="en-US"/>
        </w:rPr>
        <w:t>Nehoda</w:t>
      </w:r>
      <w:proofErr w:type="spellEnd"/>
      <w:r w:rsidRPr="001278A7">
        <w:rPr>
          <w:rFonts w:ascii="Times New Roman" w:hAnsi="Times New Roman"/>
          <w:b/>
          <w:sz w:val="24"/>
          <w:szCs w:val="24"/>
          <w:lang w:val="en-US"/>
        </w:rPr>
        <w:t xml:space="preserve"> </w:t>
      </w:r>
      <w:proofErr w:type="spellStart"/>
      <w:r w:rsidRPr="001278A7">
        <w:rPr>
          <w:rFonts w:ascii="Times New Roman" w:hAnsi="Times New Roman"/>
          <w:b/>
          <w:sz w:val="24"/>
          <w:szCs w:val="24"/>
          <w:lang w:val="en-US"/>
        </w:rPr>
        <w:t>Yulia</w:t>
      </w:r>
      <w:proofErr w:type="spellEnd"/>
      <w:r w:rsidRPr="001278A7">
        <w:rPr>
          <w:rFonts w:ascii="Times New Roman" w:hAnsi="Times New Roman"/>
          <w:b/>
          <w:sz w:val="24"/>
          <w:szCs w:val="24"/>
          <w:lang w:val="en-US"/>
        </w:rPr>
        <w:t xml:space="preserve"> </w:t>
      </w:r>
      <w:proofErr w:type="spellStart"/>
      <w:r w:rsidRPr="001278A7">
        <w:rPr>
          <w:rFonts w:ascii="Times New Roman" w:hAnsi="Times New Roman"/>
          <w:b/>
          <w:sz w:val="24"/>
          <w:szCs w:val="24"/>
          <w:lang w:val="en-US"/>
        </w:rPr>
        <w:t>Volodymyrivna</w:t>
      </w:r>
      <w:proofErr w:type="spellEnd"/>
      <w:r w:rsidRPr="001278A7">
        <w:rPr>
          <w:rFonts w:ascii="Times New Roman" w:hAnsi="Times New Roman"/>
          <w:sz w:val="24"/>
          <w:szCs w:val="24"/>
          <w:lang w:val="en-US"/>
        </w:rPr>
        <w:t xml:space="preserve"> </w:t>
      </w:r>
      <w:r w:rsidRPr="00B438A4">
        <w:rPr>
          <w:rFonts w:ascii="Times New Roman" w:hAnsi="Times New Roman"/>
          <w:b/>
          <w:i/>
          <w:sz w:val="28"/>
          <w:szCs w:val="28"/>
          <w:lang w:val="en-US"/>
        </w:rPr>
        <w:t>–</w:t>
      </w:r>
      <w:r w:rsidRPr="001278A7">
        <w:rPr>
          <w:rFonts w:ascii="Times New Roman" w:hAnsi="Times New Roman"/>
          <w:sz w:val="24"/>
          <w:szCs w:val="24"/>
          <w:lang w:val="en-US"/>
        </w:rPr>
        <w:t xml:space="preserve"> PhD, </w:t>
      </w:r>
      <w:proofErr w:type="spellStart"/>
      <w:r w:rsidRPr="001278A7">
        <w:rPr>
          <w:rFonts w:ascii="Times New Roman" w:hAnsi="Times New Roman"/>
          <w:sz w:val="24"/>
          <w:szCs w:val="24"/>
          <w:lang w:val="en-US"/>
        </w:rPr>
        <w:t>Assosiate</w:t>
      </w:r>
      <w:proofErr w:type="spellEnd"/>
      <w:r w:rsidRPr="001278A7">
        <w:rPr>
          <w:rFonts w:ascii="Times New Roman" w:hAnsi="Times New Roman"/>
          <w:sz w:val="24"/>
          <w:szCs w:val="24"/>
          <w:lang w:val="en-US"/>
        </w:rPr>
        <w:t xml:space="preserve"> Professor, Department of Finance </w:t>
      </w:r>
    </w:p>
    <w:p w:rsidR="00337BF6" w:rsidRPr="001278A7" w:rsidRDefault="001278A7" w:rsidP="00220723">
      <w:pPr>
        <w:pStyle w:val="a5"/>
        <w:ind w:firstLine="567"/>
        <w:jc w:val="center"/>
        <w:rPr>
          <w:rFonts w:ascii="Times New Roman" w:hAnsi="Times New Roman"/>
          <w:b/>
          <w:sz w:val="24"/>
          <w:szCs w:val="24"/>
          <w:lang w:val="uk-UA"/>
        </w:rPr>
      </w:pPr>
      <w:proofErr w:type="gramStart"/>
      <w:r w:rsidRPr="001278A7">
        <w:rPr>
          <w:rFonts w:ascii="Times New Roman" w:hAnsi="Times New Roman"/>
          <w:b/>
          <w:sz w:val="24"/>
          <w:szCs w:val="24"/>
          <w:lang w:val="en-US"/>
        </w:rPr>
        <w:t>telephone</w:t>
      </w:r>
      <w:proofErr w:type="gramEnd"/>
      <w:r w:rsidRPr="001278A7">
        <w:rPr>
          <w:rFonts w:ascii="Times New Roman" w:hAnsi="Times New Roman"/>
          <w:b/>
          <w:sz w:val="24"/>
          <w:szCs w:val="24"/>
          <w:lang w:val="en-US"/>
        </w:rPr>
        <w:t>:</w:t>
      </w:r>
      <w:r w:rsidR="00337BF6" w:rsidRPr="001278A7">
        <w:rPr>
          <w:rFonts w:ascii="Times New Roman" w:hAnsi="Times New Roman"/>
          <w:b/>
          <w:sz w:val="24"/>
          <w:szCs w:val="24"/>
          <w:lang w:val="uk-UA"/>
        </w:rPr>
        <w:t xml:space="preserve"> +38 (050) 522</w:t>
      </w:r>
      <w:r w:rsidR="007D1393" w:rsidRPr="001278A7">
        <w:rPr>
          <w:rFonts w:ascii="Times New Roman" w:hAnsi="Times New Roman"/>
          <w:b/>
          <w:sz w:val="24"/>
          <w:szCs w:val="24"/>
          <w:lang w:val="uk-UA"/>
        </w:rPr>
        <w:t>-</w:t>
      </w:r>
      <w:r w:rsidR="00337BF6" w:rsidRPr="001278A7">
        <w:rPr>
          <w:rFonts w:ascii="Times New Roman" w:hAnsi="Times New Roman"/>
          <w:b/>
          <w:sz w:val="24"/>
          <w:szCs w:val="24"/>
          <w:lang w:val="uk-UA"/>
        </w:rPr>
        <w:t>35</w:t>
      </w:r>
      <w:r w:rsidR="007D1393" w:rsidRPr="001278A7">
        <w:rPr>
          <w:rFonts w:ascii="Times New Roman" w:hAnsi="Times New Roman"/>
          <w:b/>
          <w:sz w:val="24"/>
          <w:szCs w:val="24"/>
          <w:lang w:val="uk-UA"/>
        </w:rPr>
        <w:t>-</w:t>
      </w:r>
      <w:r w:rsidR="00337BF6" w:rsidRPr="001278A7">
        <w:rPr>
          <w:rFonts w:ascii="Times New Roman" w:hAnsi="Times New Roman"/>
          <w:b/>
          <w:sz w:val="24"/>
          <w:szCs w:val="24"/>
          <w:lang w:val="uk-UA"/>
        </w:rPr>
        <w:t>64</w:t>
      </w:r>
    </w:p>
    <w:p w:rsidR="001278A7" w:rsidRPr="001278A7" w:rsidRDefault="001278A7" w:rsidP="001278A7">
      <w:pPr>
        <w:pStyle w:val="a5"/>
        <w:ind w:firstLine="567"/>
        <w:jc w:val="both"/>
        <w:rPr>
          <w:rFonts w:ascii="Times New Roman" w:hAnsi="Times New Roman"/>
          <w:sz w:val="24"/>
          <w:szCs w:val="28"/>
          <w:lang w:val="en-US"/>
        </w:rPr>
      </w:pPr>
      <w:proofErr w:type="spellStart"/>
      <w:r w:rsidRPr="001278A7">
        <w:rPr>
          <w:rFonts w:ascii="Times New Roman" w:hAnsi="Times New Roman"/>
          <w:b/>
          <w:i/>
          <w:sz w:val="24"/>
          <w:szCs w:val="28"/>
          <w:lang w:val="uk-UA"/>
        </w:rPr>
        <w:t>Olga</w:t>
      </w:r>
      <w:proofErr w:type="spellEnd"/>
      <w:r w:rsidRPr="001278A7">
        <w:rPr>
          <w:rFonts w:ascii="Times New Roman" w:hAnsi="Times New Roman"/>
          <w:b/>
          <w:i/>
          <w:sz w:val="24"/>
          <w:szCs w:val="28"/>
          <w:lang w:val="en-US"/>
        </w:rPr>
        <w:t xml:space="preserve"> </w:t>
      </w:r>
      <w:proofErr w:type="spellStart"/>
      <w:r w:rsidRPr="001278A7">
        <w:rPr>
          <w:rFonts w:ascii="Times New Roman" w:hAnsi="Times New Roman"/>
          <w:b/>
          <w:i/>
          <w:sz w:val="24"/>
          <w:szCs w:val="28"/>
          <w:lang w:val="uk-UA"/>
        </w:rPr>
        <w:t>Danilevsk</w:t>
      </w:r>
      <w:proofErr w:type="spellEnd"/>
      <w:r w:rsidRPr="001278A7">
        <w:rPr>
          <w:rFonts w:ascii="Times New Roman" w:hAnsi="Times New Roman"/>
          <w:b/>
          <w:i/>
          <w:sz w:val="24"/>
          <w:szCs w:val="28"/>
          <w:lang w:val="en-US"/>
        </w:rPr>
        <w:t>a</w:t>
      </w:r>
      <w:r w:rsidRPr="001278A7">
        <w:rPr>
          <w:rFonts w:ascii="Times New Roman" w:hAnsi="Times New Roman"/>
          <w:b/>
          <w:i/>
          <w:sz w:val="24"/>
          <w:szCs w:val="28"/>
          <w:lang w:val="uk-UA"/>
        </w:rPr>
        <w:t>-Zhugunisov</w:t>
      </w:r>
      <w:r w:rsidRPr="001278A7">
        <w:rPr>
          <w:rFonts w:ascii="Times New Roman" w:hAnsi="Times New Roman"/>
          <w:b/>
          <w:i/>
          <w:sz w:val="24"/>
          <w:szCs w:val="28"/>
          <w:lang w:val="en-US"/>
        </w:rPr>
        <w:t>a</w:t>
      </w:r>
      <w:r w:rsidRPr="001278A7">
        <w:rPr>
          <w:rFonts w:ascii="Times New Roman" w:hAnsi="Times New Roman"/>
          <w:b/>
          <w:i/>
          <w:sz w:val="24"/>
          <w:szCs w:val="28"/>
          <w:lang w:val="uk-UA"/>
        </w:rPr>
        <w:t xml:space="preserve"> </w:t>
      </w:r>
      <w:r w:rsidRPr="001278A7">
        <w:rPr>
          <w:rFonts w:ascii="Times New Roman" w:hAnsi="Times New Roman"/>
          <w:b/>
          <w:i/>
          <w:sz w:val="24"/>
          <w:szCs w:val="28"/>
          <w:lang w:val="en-US"/>
        </w:rPr>
        <w:t>–</w:t>
      </w:r>
      <w:r w:rsidRPr="001278A7">
        <w:rPr>
          <w:rFonts w:ascii="Times New Roman" w:hAnsi="Times New Roman"/>
          <w:sz w:val="24"/>
          <w:szCs w:val="28"/>
          <w:lang w:val="uk-UA"/>
        </w:rPr>
        <w:t xml:space="preserve"> </w:t>
      </w:r>
      <w:r w:rsidRPr="001278A7">
        <w:rPr>
          <w:rFonts w:ascii="Times New Roman" w:hAnsi="Times New Roman"/>
          <w:sz w:val="24"/>
          <w:szCs w:val="28"/>
          <w:lang w:val="en-US"/>
        </w:rPr>
        <w:t>PhD,</w:t>
      </w:r>
      <w:r w:rsidRPr="001278A7">
        <w:rPr>
          <w:rFonts w:ascii="Times New Roman" w:hAnsi="Times New Roman"/>
          <w:sz w:val="24"/>
          <w:szCs w:val="28"/>
          <w:lang w:val="uk-UA"/>
        </w:rPr>
        <w:t xml:space="preserve"> </w:t>
      </w:r>
      <w:r w:rsidRPr="001278A7">
        <w:rPr>
          <w:rFonts w:ascii="Times New Roman" w:hAnsi="Times New Roman"/>
          <w:sz w:val="24"/>
          <w:szCs w:val="28"/>
          <w:lang w:val="en-US"/>
        </w:rPr>
        <w:t>Associate Professor, Department of Finance</w:t>
      </w:r>
    </w:p>
    <w:p w:rsidR="00340E1F" w:rsidRPr="00913BF6" w:rsidRDefault="001278A7" w:rsidP="00220723">
      <w:pPr>
        <w:pStyle w:val="a5"/>
        <w:ind w:firstLine="567"/>
        <w:jc w:val="center"/>
        <w:rPr>
          <w:rFonts w:ascii="Times New Roman" w:hAnsi="Times New Roman"/>
          <w:b/>
          <w:sz w:val="24"/>
          <w:szCs w:val="24"/>
          <w:lang w:val="uk-UA"/>
        </w:rPr>
      </w:pPr>
      <w:proofErr w:type="gramStart"/>
      <w:r w:rsidRPr="001278A7">
        <w:rPr>
          <w:rFonts w:ascii="Times New Roman" w:hAnsi="Times New Roman"/>
          <w:b/>
          <w:sz w:val="24"/>
          <w:szCs w:val="24"/>
          <w:lang w:val="en-US"/>
        </w:rPr>
        <w:t>telephone</w:t>
      </w:r>
      <w:proofErr w:type="gramEnd"/>
      <w:r w:rsidRPr="001278A7">
        <w:rPr>
          <w:rFonts w:ascii="Times New Roman" w:hAnsi="Times New Roman"/>
          <w:b/>
          <w:sz w:val="24"/>
          <w:szCs w:val="24"/>
          <w:lang w:val="en-US"/>
        </w:rPr>
        <w:t>:</w:t>
      </w:r>
      <w:r w:rsidR="00340E1F" w:rsidRPr="00913BF6">
        <w:rPr>
          <w:rFonts w:ascii="Times New Roman" w:hAnsi="Times New Roman"/>
          <w:b/>
          <w:sz w:val="24"/>
          <w:szCs w:val="24"/>
          <w:lang w:val="uk-UA"/>
        </w:rPr>
        <w:t>+38 (067) 762-50-66</w:t>
      </w:r>
    </w:p>
    <w:p w:rsidR="00340E1F" w:rsidRPr="00913BF6" w:rsidRDefault="00340E1F" w:rsidP="00220723">
      <w:pPr>
        <w:pStyle w:val="a5"/>
        <w:ind w:firstLine="567"/>
        <w:jc w:val="center"/>
        <w:rPr>
          <w:rFonts w:ascii="Times New Roman" w:hAnsi="Times New Roman"/>
          <w:b/>
          <w:sz w:val="24"/>
          <w:szCs w:val="24"/>
          <w:lang w:val="uk-UA"/>
        </w:rPr>
      </w:pPr>
    </w:p>
    <w:p w:rsidR="001278A7" w:rsidRPr="001278A7" w:rsidRDefault="001278A7" w:rsidP="00220723">
      <w:pPr>
        <w:pStyle w:val="a5"/>
        <w:ind w:firstLine="567"/>
        <w:jc w:val="center"/>
        <w:rPr>
          <w:rFonts w:ascii="Times New Roman" w:hAnsi="Times New Roman"/>
          <w:b/>
          <w:sz w:val="24"/>
          <w:lang w:val="en-US"/>
        </w:rPr>
      </w:pPr>
      <w:r w:rsidRPr="001278A7">
        <w:rPr>
          <w:rFonts w:ascii="Times New Roman" w:hAnsi="Times New Roman"/>
          <w:b/>
          <w:sz w:val="24"/>
          <w:lang w:val="en-US"/>
        </w:rPr>
        <w:t xml:space="preserve">Address: Department of Finance, NULES of Ukraine </w:t>
      </w:r>
    </w:p>
    <w:p w:rsidR="001278A7" w:rsidRPr="001278A7" w:rsidRDefault="001278A7" w:rsidP="00220723">
      <w:pPr>
        <w:pStyle w:val="a5"/>
        <w:ind w:firstLine="567"/>
        <w:jc w:val="center"/>
        <w:rPr>
          <w:rFonts w:ascii="Times New Roman" w:hAnsi="Times New Roman"/>
          <w:b/>
          <w:sz w:val="24"/>
          <w:lang w:val="en-US"/>
        </w:rPr>
      </w:pPr>
      <w:r w:rsidRPr="001278A7">
        <w:rPr>
          <w:rFonts w:ascii="Times New Roman" w:hAnsi="Times New Roman"/>
          <w:b/>
          <w:sz w:val="24"/>
          <w:lang w:val="en-US"/>
        </w:rPr>
        <w:t xml:space="preserve">Kiev, </w:t>
      </w:r>
      <w:proofErr w:type="spellStart"/>
      <w:r w:rsidRPr="001278A7">
        <w:rPr>
          <w:rFonts w:ascii="Times New Roman" w:hAnsi="Times New Roman"/>
          <w:b/>
          <w:sz w:val="24"/>
          <w:lang w:val="en-US"/>
        </w:rPr>
        <w:t>Heroiv</w:t>
      </w:r>
      <w:proofErr w:type="spellEnd"/>
      <w:r w:rsidRPr="001278A7">
        <w:rPr>
          <w:rFonts w:ascii="Times New Roman" w:hAnsi="Times New Roman"/>
          <w:b/>
          <w:sz w:val="24"/>
          <w:lang w:val="en-US"/>
        </w:rPr>
        <w:t xml:space="preserve"> </w:t>
      </w:r>
      <w:proofErr w:type="spellStart"/>
      <w:r w:rsidRPr="001278A7">
        <w:rPr>
          <w:rFonts w:ascii="Times New Roman" w:hAnsi="Times New Roman"/>
          <w:b/>
          <w:sz w:val="24"/>
          <w:lang w:val="en-US"/>
        </w:rPr>
        <w:t>Oborony</w:t>
      </w:r>
      <w:proofErr w:type="spellEnd"/>
      <w:r w:rsidRPr="001278A7">
        <w:rPr>
          <w:rFonts w:ascii="Times New Roman" w:hAnsi="Times New Roman"/>
          <w:b/>
          <w:sz w:val="24"/>
          <w:lang w:val="en-US"/>
        </w:rPr>
        <w:t xml:space="preserve"> </w:t>
      </w:r>
      <w:proofErr w:type="gramStart"/>
      <w:r w:rsidRPr="001278A7">
        <w:rPr>
          <w:rFonts w:ascii="Times New Roman" w:hAnsi="Times New Roman"/>
          <w:b/>
          <w:sz w:val="24"/>
          <w:lang w:val="en-US"/>
        </w:rPr>
        <w:t>street</w:t>
      </w:r>
      <w:proofErr w:type="gramEnd"/>
      <w:r w:rsidRPr="001278A7">
        <w:rPr>
          <w:rFonts w:ascii="Times New Roman" w:hAnsi="Times New Roman"/>
          <w:b/>
          <w:sz w:val="24"/>
          <w:lang w:val="en-US"/>
        </w:rPr>
        <w:t xml:space="preserve">, 11, building 10, room 501, </w:t>
      </w:r>
    </w:p>
    <w:p w:rsidR="00337BF6" w:rsidRPr="00913BF6" w:rsidRDefault="001278A7" w:rsidP="00220723">
      <w:pPr>
        <w:pStyle w:val="a5"/>
        <w:ind w:firstLine="567"/>
        <w:jc w:val="center"/>
        <w:rPr>
          <w:rFonts w:ascii="Times New Roman" w:hAnsi="Times New Roman"/>
          <w:b/>
          <w:sz w:val="24"/>
          <w:szCs w:val="24"/>
          <w:lang w:val="uk-UA"/>
        </w:rPr>
      </w:pPr>
      <w:proofErr w:type="gramStart"/>
      <w:r w:rsidRPr="001278A7">
        <w:rPr>
          <w:rFonts w:ascii="Times New Roman" w:hAnsi="Times New Roman"/>
          <w:b/>
          <w:sz w:val="24"/>
          <w:lang w:val="en-US"/>
        </w:rPr>
        <w:t>telephone</w:t>
      </w:r>
      <w:proofErr w:type="gramEnd"/>
      <w:r w:rsidRPr="001278A7">
        <w:rPr>
          <w:rFonts w:ascii="Times New Roman" w:hAnsi="Times New Roman"/>
          <w:b/>
          <w:sz w:val="24"/>
          <w:lang w:val="en-US"/>
        </w:rPr>
        <w:t>:</w:t>
      </w:r>
      <w:r w:rsidR="00337BF6" w:rsidRPr="00913BF6">
        <w:rPr>
          <w:rFonts w:ascii="Times New Roman" w:hAnsi="Times New Roman"/>
          <w:b/>
          <w:sz w:val="24"/>
          <w:szCs w:val="24"/>
          <w:lang w:val="uk-UA"/>
        </w:rPr>
        <w:t xml:space="preserve"> </w:t>
      </w:r>
      <w:r w:rsidR="007D1393" w:rsidRPr="00913BF6">
        <w:rPr>
          <w:rFonts w:ascii="Times New Roman" w:hAnsi="Times New Roman"/>
          <w:b/>
          <w:sz w:val="24"/>
          <w:szCs w:val="24"/>
          <w:lang w:val="uk-UA"/>
        </w:rPr>
        <w:t>+</w:t>
      </w:r>
      <w:r w:rsidR="00337BF6" w:rsidRPr="00913BF6">
        <w:rPr>
          <w:rFonts w:ascii="Times New Roman" w:hAnsi="Times New Roman"/>
          <w:b/>
          <w:sz w:val="24"/>
          <w:szCs w:val="24"/>
          <w:lang w:val="uk-UA"/>
        </w:rPr>
        <w:t>38 044 52</w:t>
      </w:r>
      <w:r w:rsidR="001C70D7" w:rsidRPr="00913BF6">
        <w:rPr>
          <w:rFonts w:ascii="Times New Roman" w:hAnsi="Times New Roman"/>
          <w:b/>
          <w:sz w:val="24"/>
          <w:szCs w:val="24"/>
          <w:lang w:val="uk-UA"/>
        </w:rPr>
        <w:t>-</w:t>
      </w:r>
      <w:r w:rsidR="00337BF6" w:rsidRPr="00913BF6">
        <w:rPr>
          <w:rFonts w:ascii="Times New Roman" w:hAnsi="Times New Roman"/>
          <w:b/>
          <w:sz w:val="24"/>
          <w:szCs w:val="24"/>
          <w:lang w:val="uk-UA"/>
        </w:rPr>
        <w:t>85</w:t>
      </w:r>
      <w:r w:rsidR="001C70D7" w:rsidRPr="00913BF6">
        <w:rPr>
          <w:rFonts w:ascii="Times New Roman" w:hAnsi="Times New Roman"/>
          <w:b/>
          <w:sz w:val="24"/>
          <w:szCs w:val="24"/>
          <w:lang w:val="uk-UA"/>
        </w:rPr>
        <w:t>-</w:t>
      </w:r>
      <w:r w:rsidR="00337BF6" w:rsidRPr="00913BF6">
        <w:rPr>
          <w:rFonts w:ascii="Times New Roman" w:hAnsi="Times New Roman"/>
          <w:b/>
          <w:sz w:val="24"/>
          <w:szCs w:val="24"/>
          <w:lang w:val="uk-UA"/>
        </w:rPr>
        <w:t>50,</w:t>
      </w:r>
    </w:p>
    <w:p w:rsidR="005550E1" w:rsidRPr="00913BF6" w:rsidRDefault="00337BF6" w:rsidP="00220723">
      <w:pPr>
        <w:pStyle w:val="a5"/>
        <w:ind w:firstLine="567"/>
        <w:jc w:val="center"/>
        <w:rPr>
          <w:rFonts w:ascii="inherit" w:hAnsi="inherit"/>
          <w:sz w:val="21"/>
          <w:szCs w:val="21"/>
          <w:lang w:val="en-US"/>
        </w:rPr>
      </w:pPr>
      <w:r w:rsidRPr="00913BF6">
        <w:rPr>
          <w:rFonts w:ascii="Times New Roman" w:hAnsi="Times New Roman"/>
          <w:b/>
          <w:sz w:val="24"/>
          <w:szCs w:val="24"/>
          <w:lang w:val="uk-UA"/>
        </w:rPr>
        <w:t>e-</w:t>
      </w:r>
      <w:proofErr w:type="spellStart"/>
      <w:r w:rsidRPr="00913BF6">
        <w:rPr>
          <w:rFonts w:ascii="Times New Roman" w:hAnsi="Times New Roman"/>
          <w:b/>
          <w:sz w:val="24"/>
          <w:szCs w:val="24"/>
          <w:lang w:val="uk-UA"/>
        </w:rPr>
        <w:t>mail</w:t>
      </w:r>
      <w:proofErr w:type="spellEnd"/>
      <w:r w:rsidRPr="00913BF6">
        <w:rPr>
          <w:rFonts w:ascii="Times New Roman" w:hAnsi="Times New Roman"/>
          <w:b/>
          <w:sz w:val="24"/>
          <w:szCs w:val="24"/>
          <w:lang w:val="uk-UA"/>
        </w:rPr>
        <w:t xml:space="preserve">: </w:t>
      </w:r>
      <w:hyperlink r:id="rId12" w:history="1">
        <w:r w:rsidRPr="00913BF6">
          <w:rPr>
            <w:rStyle w:val="a7"/>
            <w:rFonts w:ascii="Times New Roman" w:hAnsi="Times New Roman"/>
            <w:b/>
            <w:color w:val="auto"/>
            <w:sz w:val="24"/>
            <w:szCs w:val="24"/>
            <w:u w:val="none"/>
            <w:lang w:val="uk-UA"/>
          </w:rPr>
          <w:t>konf_fin_2017@ukr.net</w:t>
        </w:r>
      </w:hyperlink>
    </w:p>
    <w:p w:rsidR="00913BF6" w:rsidRPr="00913BF6" w:rsidRDefault="00913BF6" w:rsidP="00220723">
      <w:pPr>
        <w:pStyle w:val="a5"/>
        <w:ind w:firstLine="567"/>
        <w:jc w:val="center"/>
        <w:rPr>
          <w:rFonts w:ascii="inherit" w:hAnsi="inherit"/>
          <w:sz w:val="21"/>
          <w:szCs w:val="21"/>
          <w:lang w:val="en-US"/>
        </w:rPr>
      </w:pPr>
    </w:p>
    <w:sectPr w:rsidR="00913BF6" w:rsidRPr="00913B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54DC"/>
    <w:multiLevelType w:val="hybridMultilevel"/>
    <w:tmpl w:val="F9E0C476"/>
    <w:lvl w:ilvl="0" w:tplc="A4443F3A">
      <w:start w:val="1"/>
      <w:numFmt w:val="decimal"/>
      <w:lvlText w:val="%1."/>
      <w:lvlJc w:val="left"/>
      <w:pPr>
        <w:ind w:left="1572" w:hanging="100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7C"/>
    <w:rsid w:val="00007012"/>
    <w:rsid w:val="00076B09"/>
    <w:rsid w:val="000A68D3"/>
    <w:rsid w:val="001278A7"/>
    <w:rsid w:val="001600F4"/>
    <w:rsid w:val="00161952"/>
    <w:rsid w:val="001C70D7"/>
    <w:rsid w:val="001F12EE"/>
    <w:rsid w:val="00203A2C"/>
    <w:rsid w:val="0020781F"/>
    <w:rsid w:val="00211BAA"/>
    <w:rsid w:val="00220723"/>
    <w:rsid w:val="00255027"/>
    <w:rsid w:val="00337BF6"/>
    <w:rsid w:val="00340E1F"/>
    <w:rsid w:val="00443FED"/>
    <w:rsid w:val="004C5175"/>
    <w:rsid w:val="004C609E"/>
    <w:rsid w:val="004C7740"/>
    <w:rsid w:val="004D3E24"/>
    <w:rsid w:val="004E4239"/>
    <w:rsid w:val="00525A21"/>
    <w:rsid w:val="005373F3"/>
    <w:rsid w:val="00546B07"/>
    <w:rsid w:val="005550E1"/>
    <w:rsid w:val="006B6C6F"/>
    <w:rsid w:val="007415C8"/>
    <w:rsid w:val="00744D18"/>
    <w:rsid w:val="007454B8"/>
    <w:rsid w:val="0075559C"/>
    <w:rsid w:val="007C6E15"/>
    <w:rsid w:val="007D1393"/>
    <w:rsid w:val="0080747C"/>
    <w:rsid w:val="00837B91"/>
    <w:rsid w:val="008D594C"/>
    <w:rsid w:val="00913BF6"/>
    <w:rsid w:val="00924505"/>
    <w:rsid w:val="00A73D67"/>
    <w:rsid w:val="00B24818"/>
    <w:rsid w:val="00B438A4"/>
    <w:rsid w:val="00C5213D"/>
    <w:rsid w:val="00D35AFA"/>
    <w:rsid w:val="00DD5777"/>
    <w:rsid w:val="00E63B7C"/>
    <w:rsid w:val="00F46050"/>
    <w:rsid w:val="00F82BA1"/>
    <w:rsid w:val="00F92C0C"/>
    <w:rsid w:val="00FB1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09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6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609E"/>
    <w:rPr>
      <w:rFonts w:ascii="Tahoma" w:eastAsia="Times New Roman" w:hAnsi="Tahoma" w:cs="Tahoma"/>
      <w:sz w:val="16"/>
      <w:szCs w:val="16"/>
      <w:lang w:eastAsia="ru-RU"/>
    </w:rPr>
  </w:style>
  <w:style w:type="paragraph" w:styleId="a5">
    <w:name w:val="No Spacing"/>
    <w:uiPriority w:val="1"/>
    <w:qFormat/>
    <w:rsid w:val="004C609E"/>
    <w:pPr>
      <w:spacing w:after="0" w:line="240" w:lineRule="auto"/>
    </w:pPr>
    <w:rPr>
      <w:rFonts w:ascii="Calibri" w:eastAsia="Times New Roman" w:hAnsi="Calibri" w:cs="Times New Roman"/>
      <w:lang w:eastAsia="ru-RU"/>
    </w:rPr>
  </w:style>
  <w:style w:type="table" w:styleId="a6">
    <w:name w:val="Table Grid"/>
    <w:basedOn w:val="a1"/>
    <w:uiPriority w:val="59"/>
    <w:rsid w:val="00546B07"/>
    <w:pPr>
      <w:spacing w:after="0" w:line="240" w:lineRule="auto"/>
    </w:pPr>
    <w:rPr>
      <w:rFonts w:ascii="Calibri" w:eastAsia="Times New Roman" w:hAnsi="Calibri" w:cs="Times New Roman"/>
      <w:sz w:val="20"/>
      <w:szCs w:val="20"/>
      <w:lang w:val="bg-B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uiPriority w:val="99"/>
    <w:unhideWhenUsed/>
    <w:rsid w:val="00924505"/>
    <w:rPr>
      <w:color w:val="0000FF" w:themeColor="hyperlink"/>
      <w:u w:val="single"/>
    </w:rPr>
  </w:style>
  <w:style w:type="character" w:customStyle="1" w:styleId="docdata">
    <w:name w:val="docdata"/>
    <w:aliases w:val="docy,v5,2066,baiaagaaboqcaaad5wmaaax1awaaaaaaaaaaaaaaaaaaaaaaaaaaaaaaaaaaaaaaaaaaaaaaaaaaaaaaaaaaaaaaaaaaaaaaaaaaaaaaaaaaaaaaaaaaaaaaaaaaaaaaaaaaaaaaaaaaaaaaaaaaaaaaaaaaaaaaaaaaaaaaaaaaaaaaaaaaaaaaaaaaaaaaaaaaaaaaaaaaaaaaaaaaaaaaaaaaaaaaaaaaaaaa"/>
    <w:basedOn w:val="a0"/>
    <w:rsid w:val="00A73D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09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6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609E"/>
    <w:rPr>
      <w:rFonts w:ascii="Tahoma" w:eastAsia="Times New Roman" w:hAnsi="Tahoma" w:cs="Tahoma"/>
      <w:sz w:val="16"/>
      <w:szCs w:val="16"/>
      <w:lang w:eastAsia="ru-RU"/>
    </w:rPr>
  </w:style>
  <w:style w:type="paragraph" w:styleId="a5">
    <w:name w:val="No Spacing"/>
    <w:uiPriority w:val="1"/>
    <w:qFormat/>
    <w:rsid w:val="004C609E"/>
    <w:pPr>
      <w:spacing w:after="0" w:line="240" w:lineRule="auto"/>
    </w:pPr>
    <w:rPr>
      <w:rFonts w:ascii="Calibri" w:eastAsia="Times New Roman" w:hAnsi="Calibri" w:cs="Times New Roman"/>
      <w:lang w:eastAsia="ru-RU"/>
    </w:rPr>
  </w:style>
  <w:style w:type="table" w:styleId="a6">
    <w:name w:val="Table Grid"/>
    <w:basedOn w:val="a1"/>
    <w:uiPriority w:val="59"/>
    <w:rsid w:val="00546B07"/>
    <w:pPr>
      <w:spacing w:after="0" w:line="240" w:lineRule="auto"/>
    </w:pPr>
    <w:rPr>
      <w:rFonts w:ascii="Calibri" w:eastAsia="Times New Roman" w:hAnsi="Calibri" w:cs="Times New Roman"/>
      <w:sz w:val="20"/>
      <w:szCs w:val="20"/>
      <w:lang w:val="bg-B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uiPriority w:val="99"/>
    <w:unhideWhenUsed/>
    <w:rsid w:val="00924505"/>
    <w:rPr>
      <w:color w:val="0000FF" w:themeColor="hyperlink"/>
      <w:u w:val="single"/>
    </w:rPr>
  </w:style>
  <w:style w:type="character" w:customStyle="1" w:styleId="docdata">
    <w:name w:val="docdata"/>
    <w:aliases w:val="docy,v5,2066,baiaagaaboqcaaad5wmaaax1awaaaaaaaaaaaaaaaaaaaaaaaaaaaaaaaaaaaaaaaaaaaaaaaaaaaaaaaaaaaaaaaaaaaaaaaaaaaaaaaaaaaaaaaaaaaaaaaaaaaaaaaaaaaaaaaaaaaaaaaaaaaaaaaaaaaaaaaaaaaaaaaaaaaaaaaaaaaaaaaaaaaaaaaaaaaaaaaaaaaaaaaaaaaaaaaaaaaaaaaaaaaaaa"/>
    <w:basedOn w:val="a0"/>
    <w:rsid w:val="00A73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852169">
      <w:bodyDiv w:val="1"/>
      <w:marLeft w:val="0"/>
      <w:marRight w:val="0"/>
      <w:marTop w:val="0"/>
      <w:marBottom w:val="0"/>
      <w:divBdr>
        <w:top w:val="none" w:sz="0" w:space="0" w:color="auto"/>
        <w:left w:val="none" w:sz="0" w:space="0" w:color="auto"/>
        <w:bottom w:val="none" w:sz="0" w:space="0" w:color="auto"/>
        <w:right w:val="none" w:sz="0" w:space="0" w:color="auto"/>
      </w:divBdr>
      <w:divsChild>
        <w:div w:id="750080535">
          <w:marLeft w:val="0"/>
          <w:marRight w:val="0"/>
          <w:marTop w:val="0"/>
          <w:marBottom w:val="0"/>
          <w:divBdr>
            <w:top w:val="none" w:sz="0" w:space="0" w:color="auto"/>
            <w:left w:val="none" w:sz="0" w:space="0" w:color="auto"/>
            <w:bottom w:val="none" w:sz="0" w:space="0" w:color="auto"/>
            <w:right w:val="none" w:sz="0" w:space="0" w:color="auto"/>
          </w:divBdr>
        </w:div>
        <w:div w:id="1837113978">
          <w:marLeft w:val="0"/>
          <w:marRight w:val="0"/>
          <w:marTop w:val="0"/>
          <w:marBottom w:val="0"/>
          <w:divBdr>
            <w:top w:val="none" w:sz="0" w:space="0" w:color="auto"/>
            <w:left w:val="none" w:sz="0" w:space="0" w:color="auto"/>
            <w:bottom w:val="none" w:sz="0" w:space="0" w:color="auto"/>
            <w:right w:val="none" w:sz="0" w:space="0" w:color="auto"/>
          </w:divBdr>
        </w:div>
        <w:div w:id="87342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www.conference-burgas.com/images/Logo_Asen_Zlatarov.jpg" TargetMode="External"/><Relationship Id="rId12" Type="http://schemas.openxmlformats.org/officeDocument/2006/relationships/hyperlink" Target="mailto:konf_fin_2017@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van_dimitrov@btu.bg" TargetMode="External"/><Relationship Id="rId5" Type="http://schemas.openxmlformats.org/officeDocument/2006/relationships/webSettings" Target="webSettings.xml"/><Relationship Id="rId10" Type="http://schemas.openxmlformats.org/officeDocument/2006/relationships/hyperlink" Target="mailto:konf_fin_2017@ukr.net" TargetMode="External"/><Relationship Id="rId4" Type="http://schemas.openxmlformats.org/officeDocument/2006/relationships/settings" Target="settings.xml"/><Relationship Id="rId9" Type="http://schemas.openxmlformats.org/officeDocument/2006/relationships/hyperlink" Target="https://docs.google.com/a/nubip.edu.ua/forms/d/1pnQDnuYtrakRe88kNPGNy7ZUou41Sc3rk5FnpC9p40s/edi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1418</Words>
  <Characters>8085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MSI</cp:lastModifiedBy>
  <cp:revision>2</cp:revision>
  <dcterms:created xsi:type="dcterms:W3CDTF">2019-01-16T17:09:00Z</dcterms:created>
  <dcterms:modified xsi:type="dcterms:W3CDTF">2019-01-16T17:09:00Z</dcterms:modified>
</cp:coreProperties>
</file>